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E27FB" w:rsidRDefault="00CE27FB" w:rsidP="00CE27FB">
      <w:pPr>
        <w:bidi/>
        <w:jc w:val="center"/>
      </w:pPr>
    </w:p>
    <w:p w:rsidR="00CE27FB" w:rsidRDefault="00BD4D5D" w:rsidP="00CE27FB">
      <w:pPr>
        <w:bidi/>
      </w:pPr>
      <w:r>
        <w:rPr>
          <w:noProof/>
          <w:rtl/>
          <w:lang w:eastAsia="fr-FR"/>
        </w:rPr>
        <mc:AlternateContent>
          <mc:Choice Requires="wps">
            <w:drawing>
              <wp:anchor distT="0" distB="0" distL="114300" distR="114300" simplePos="0" relativeHeight="251695104" behindDoc="0" locked="0" layoutInCell="1" allowOverlap="1" wp14:anchorId="0320EE26" wp14:editId="215CE4F3">
                <wp:simplePos x="0" y="0"/>
                <wp:positionH relativeFrom="column">
                  <wp:posOffset>4566285</wp:posOffset>
                </wp:positionH>
                <wp:positionV relativeFrom="paragraph">
                  <wp:posOffset>46355</wp:posOffset>
                </wp:positionV>
                <wp:extent cx="1250831" cy="276045"/>
                <wp:effectExtent l="57150" t="38100" r="83185" b="86360"/>
                <wp:wrapNone/>
                <wp:docPr id="4" name="Rectangle 4"/>
                <wp:cNvGraphicFramePr/>
                <a:graphic xmlns:a="http://schemas.openxmlformats.org/drawingml/2006/main">
                  <a:graphicData uri="http://schemas.microsoft.com/office/word/2010/wordprocessingShape">
                    <wps:wsp>
                      <wps:cNvSpPr/>
                      <wps:spPr>
                        <a:xfrm>
                          <a:off x="0" y="0"/>
                          <a:ext cx="1250831" cy="27604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F4C09" w:rsidRPr="0042049A" w:rsidRDefault="00AF4C09" w:rsidP="0042049A">
                            <w:pPr>
                              <w:bidi/>
                              <w:rPr>
                                <w:b/>
                                <w:bCs/>
                                <w:sz w:val="24"/>
                                <w:szCs w:val="24"/>
                                <w:lang w:bidi="ar-MA"/>
                              </w:rPr>
                            </w:pPr>
                            <w:r w:rsidRPr="0042049A">
                              <w:rPr>
                                <w:rFonts w:hint="cs"/>
                                <w:b/>
                                <w:bCs/>
                                <w:sz w:val="24"/>
                                <w:szCs w:val="24"/>
                                <w:rtl/>
                                <w:lang w:bidi="ar-MA"/>
                              </w:rPr>
                              <w:t>الأسبوع :</w:t>
                            </w:r>
                            <w:r>
                              <w:rPr>
                                <w:rFonts w:hint="cs"/>
                                <w:b/>
                                <w:bCs/>
                                <w:sz w:val="24"/>
                                <w:szCs w:val="24"/>
                                <w:rtl/>
                                <w:lang w:bidi="ar-MA"/>
                              </w:rPr>
                              <w:t xml:space="preserve">  28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0EE26" id="Rectangle 4" o:spid="_x0000_s1026" style="position:absolute;left:0;text-align:left;margin-left:359.55pt;margin-top:3.65pt;width:98.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LcZQIAACgFAAAOAAAAZHJzL2Uyb0RvYy54bWysVNtqGzEQfS/0H4Tem7Vd51KTdTAJKYWQ&#10;hiQlz7JWspdKGnUke9f9+o60l4Q00FL6op3R3I/O7PlFaw3bKww1uJJPjyacKSehqt2m5N8erz+c&#10;cRaicJUw4FTJDyrwi+X7d+eNX6gZbMFUChklcWHR+JJvY/SLoghyq6wIR+CVI6MGtCKSipuiQtFQ&#10;dmuK2WRyUjSAlUeQKgS6veqMfJnza61k/Kp1UJGZklNvMZ+Yz3U6i+W5WGxQ+G0t+zbEP3RhRe2o&#10;6JjqSkTBdlj/lsrWEiGAjkcSbAFa11LlGWia6eTVNA9b4VWehcAJfoQp/L+08nZ/h6yuSj7nzAlL&#10;T3RPoAm3MYrNEzyNDwvyevB32GuBxDRrq9GmL03B2gzpYYRUtZFJupzOjidnH6ecSbLNTk8m8+OU&#10;tHiO9hjiZwWWJaHkSNUzkmJ/E2LnOrikYsalu9RU10aW4sGoznivNE2TCuckmUfq0iDbC2KAkFK5&#10;OHRgHHmnMF0bMwbO/hzY+6dQlTk2Bv9F1TEiVwYXx2BbO8C3qlffpz1ouvMfEOjmThDEdt32z7OG&#10;6kBvitCRPXh5XRO0NyLEO4HEbtoD2tj4lQ5toCk59BJnW8Cfb90nfyIdWTlraFtKHn7sBCrOzBdH&#10;dPw0nc/TemVlfnw6IwVfWtYvLW5nL4Geg2hB3WUx+UcziBrBPtFir1JVMgknqXbJZcRBuYzdFtOv&#10;QarVKrvRSnkRb9yDlwMBEnUe2yeBvudXJGbewrBZYvGKZp1vehoHq10EXWcOJog7XHvoaR0zi/tf&#10;R9r3l3r2ev7BLX8BAAD//wMAUEsDBBQABgAIAAAAIQB35o953wAAAAgBAAAPAAAAZHJzL2Rvd25y&#10;ZXYueG1sTI9LT8MwEITvSPwHa5G4USc8+ghxqooKCXGooOVxdeMliWqvI9tNw79nOcFtRzOa/aZc&#10;js6KAUPsPCnIJxkIpNqbjhoFb7vHqzmImDQZbT2hgm+MsKzOz0pdGH+iVxy2qRFcQrHQCtqU+kLK&#10;WLfodJz4Hom9Lx+cTixDI03QJy53Vl5n2VQ63RF/aHWPDy3Wh+3RKdiMH8+fNsZw27+816sDrYcn&#10;t1bq8mJc3YNIOKa/MPziMzpUzLT3RzJRWAWzfJFzlI8bEOwv8inrvYK7bA6yKuX/AdUPAAAA//8D&#10;AFBLAQItABQABgAIAAAAIQC2gziS/gAAAOEBAAATAAAAAAAAAAAAAAAAAAAAAABbQ29udGVudF9U&#10;eXBlc10ueG1sUEsBAi0AFAAGAAgAAAAhADj9If/WAAAAlAEAAAsAAAAAAAAAAAAAAAAALwEAAF9y&#10;ZWxzLy5yZWxzUEsBAi0AFAAGAAgAAAAhAEAFstxlAgAAKAUAAA4AAAAAAAAAAAAAAAAALgIAAGRy&#10;cy9lMm9Eb2MueG1sUEsBAi0AFAAGAAgAAAAhAHfmj3nfAAAACAEAAA8AAAAAAAAAAAAAAAAAvw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rsidR="00AF4C09" w:rsidRPr="0042049A" w:rsidRDefault="00AF4C09" w:rsidP="0042049A">
                      <w:pPr>
                        <w:bidi/>
                        <w:rPr>
                          <w:b/>
                          <w:bCs/>
                          <w:sz w:val="24"/>
                          <w:szCs w:val="24"/>
                          <w:lang w:bidi="ar-MA"/>
                        </w:rPr>
                      </w:pPr>
                      <w:r w:rsidRPr="0042049A">
                        <w:rPr>
                          <w:rFonts w:hint="cs"/>
                          <w:b/>
                          <w:bCs/>
                          <w:sz w:val="24"/>
                          <w:szCs w:val="24"/>
                          <w:rtl/>
                          <w:lang w:bidi="ar-MA"/>
                        </w:rPr>
                        <w:t>الأسبوع :</w:t>
                      </w:r>
                      <w:r>
                        <w:rPr>
                          <w:rFonts w:hint="cs"/>
                          <w:b/>
                          <w:bCs/>
                          <w:sz w:val="24"/>
                          <w:szCs w:val="24"/>
                          <w:rtl/>
                          <w:lang w:bidi="ar-MA"/>
                        </w:rPr>
                        <w:t xml:space="preserve">  28  </w:t>
                      </w:r>
                    </w:p>
                  </w:txbxContent>
                </v:textbox>
              </v:rect>
            </w:pict>
          </mc:Fallback>
        </mc:AlternateContent>
      </w:r>
      <w:r w:rsidR="0042049A">
        <w:rPr>
          <w:noProof/>
          <w:rtl/>
          <w:lang w:eastAsia="fr-FR"/>
        </w:rPr>
        <mc:AlternateContent>
          <mc:Choice Requires="wps">
            <w:drawing>
              <wp:anchor distT="0" distB="0" distL="114300" distR="114300" simplePos="0" relativeHeight="251631616" behindDoc="0" locked="0" layoutInCell="1" allowOverlap="1" wp14:anchorId="2B6C6E7A" wp14:editId="79D710D0">
                <wp:simplePos x="0" y="0"/>
                <wp:positionH relativeFrom="margin">
                  <wp:align>left</wp:align>
                </wp:positionH>
                <wp:positionV relativeFrom="paragraph">
                  <wp:posOffset>7620</wp:posOffset>
                </wp:positionV>
                <wp:extent cx="3880485" cy="1573530"/>
                <wp:effectExtent l="0" t="0" r="24765"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1573530"/>
                        </a:xfrm>
                        <a:prstGeom prst="rect">
                          <a:avLst/>
                        </a:prstGeom>
                        <a:solidFill>
                          <a:srgbClr val="FFFFFF"/>
                        </a:solidFill>
                        <a:ln w="9525">
                          <a:solidFill>
                            <a:schemeClr val="bg1">
                              <a:lumMod val="100000"/>
                              <a:lumOff val="0"/>
                            </a:schemeClr>
                          </a:solidFill>
                          <a:miter lim="800000"/>
                          <a:headEnd/>
                          <a:tailEnd/>
                        </a:ln>
                      </wps:spPr>
                      <wps:txbx>
                        <w:txbxContent>
                          <w:p w:rsidR="00AF4C09" w:rsidRPr="00524068" w:rsidRDefault="00AF4C09" w:rsidP="000F6671">
                            <w:pPr>
                              <w:bidi/>
                              <w:spacing w:after="0" w:line="240" w:lineRule="auto"/>
                              <w:rPr>
                                <w:b/>
                                <w:bCs/>
                                <w:sz w:val="24"/>
                                <w:szCs w:val="24"/>
                              </w:rPr>
                            </w:pPr>
                            <w:r w:rsidRPr="00892393">
                              <w:rPr>
                                <w:rFonts w:hint="cs"/>
                                <w:b/>
                                <w:bCs/>
                                <w:sz w:val="28"/>
                                <w:szCs w:val="28"/>
                                <w:rtl/>
                                <w:lang w:val="en-US" w:bidi="ar-MA"/>
                              </w:rPr>
                              <w:t xml:space="preserve">المستوى      </w:t>
                            </w:r>
                            <w:r>
                              <w:rPr>
                                <w:rFonts w:hint="cs"/>
                                <w:b/>
                                <w:bCs/>
                                <w:sz w:val="28"/>
                                <w:szCs w:val="28"/>
                                <w:rtl/>
                                <w:lang w:val="en-US" w:bidi="ar-MA"/>
                              </w:rPr>
                              <w:t xml:space="preserve">   </w:t>
                            </w:r>
                            <w:proofErr w:type="gramStart"/>
                            <w:r>
                              <w:rPr>
                                <w:rFonts w:hint="cs"/>
                                <w:b/>
                                <w:bCs/>
                                <w:sz w:val="24"/>
                                <w:szCs w:val="24"/>
                                <w:rtl/>
                                <w:lang w:val="en-US" w:bidi="ar-MA"/>
                              </w:rPr>
                              <w:t xml:space="preserve">  </w:t>
                            </w:r>
                            <w:r w:rsidRPr="000F6671">
                              <w:rPr>
                                <w:rFonts w:hint="cs"/>
                                <w:b/>
                                <w:bCs/>
                                <w:sz w:val="24"/>
                                <w:szCs w:val="24"/>
                                <w:rtl/>
                              </w:rPr>
                              <w:t>:</w:t>
                            </w:r>
                            <w:proofErr w:type="gramEnd"/>
                            <w:r w:rsidRPr="000F6671">
                              <w:rPr>
                                <w:rFonts w:hint="cs"/>
                                <w:b/>
                                <w:bCs/>
                                <w:sz w:val="24"/>
                                <w:szCs w:val="24"/>
                                <w:rtl/>
                              </w:rPr>
                              <w:t xml:space="preserve">  </w:t>
                            </w:r>
                            <w:r>
                              <w:rPr>
                                <w:rFonts w:hint="cs"/>
                                <w:b/>
                                <w:bCs/>
                                <w:sz w:val="24"/>
                                <w:szCs w:val="24"/>
                                <w:rtl/>
                              </w:rPr>
                              <w:t>ال</w:t>
                            </w:r>
                            <w:r w:rsidR="00E62CB8">
                              <w:rPr>
                                <w:rFonts w:hint="cs"/>
                                <w:b/>
                                <w:bCs/>
                                <w:sz w:val="24"/>
                                <w:szCs w:val="24"/>
                                <w:rtl/>
                              </w:rPr>
                              <w:t>ثالث</w:t>
                            </w:r>
                            <w:r w:rsidRPr="000F6671">
                              <w:rPr>
                                <w:rFonts w:hint="cs"/>
                                <w:b/>
                                <w:bCs/>
                                <w:sz w:val="28"/>
                                <w:szCs w:val="28"/>
                                <w:rtl/>
                                <w:lang w:bidi="ar-MA"/>
                              </w:rPr>
                              <w:t xml:space="preserve">  </w:t>
                            </w:r>
                            <w:r w:rsidRPr="00892393">
                              <w:rPr>
                                <w:rFonts w:hint="cs"/>
                                <w:b/>
                                <w:bCs/>
                                <w:sz w:val="24"/>
                                <w:szCs w:val="24"/>
                                <w:rtl/>
                                <w:lang w:bidi="ar-MA"/>
                              </w:rPr>
                              <w:t>ثانوي إعدادي</w:t>
                            </w:r>
                            <w:r w:rsidRPr="00892393">
                              <w:rPr>
                                <w:b/>
                                <w:bCs/>
                                <w:sz w:val="32"/>
                                <w:szCs w:val="32"/>
                                <w:rtl/>
                                <w:lang w:val="en-US" w:bidi="ar-MA"/>
                              </w:rPr>
                              <w:t xml:space="preserve"> </w:t>
                            </w:r>
                            <w:r>
                              <w:rPr>
                                <w:b/>
                                <w:bCs/>
                                <w:sz w:val="28"/>
                                <w:szCs w:val="28"/>
                                <w:rtl/>
                                <w:lang w:val="en-US" w:bidi="ar-MA"/>
                              </w:rPr>
                              <w:br/>
                            </w:r>
                            <w:r w:rsidRPr="00524068">
                              <w:rPr>
                                <w:rFonts w:hint="cs"/>
                                <w:b/>
                                <w:bCs/>
                                <w:sz w:val="32"/>
                                <w:szCs w:val="32"/>
                                <w:rtl/>
                                <w:lang w:val="en-US" w:bidi="ar-MA"/>
                              </w:rPr>
                              <w:t>أ</w:t>
                            </w:r>
                            <w:r w:rsidRPr="00524068">
                              <w:rPr>
                                <w:rFonts w:hint="cs"/>
                                <w:b/>
                                <w:bCs/>
                                <w:sz w:val="28"/>
                                <w:szCs w:val="28"/>
                                <w:rtl/>
                                <w:lang w:val="en-US" w:bidi="ar-MA"/>
                              </w:rPr>
                              <w:t xml:space="preserve">هداف الدرس    </w:t>
                            </w:r>
                            <w:r w:rsidRPr="002F57DE">
                              <w:rPr>
                                <w:rFonts w:hint="cs"/>
                                <w:b/>
                                <w:bCs/>
                                <w:sz w:val="24"/>
                                <w:szCs w:val="24"/>
                                <w:rtl/>
                                <w:lang w:val="en-US" w:bidi="ar-MA"/>
                              </w:rPr>
                              <w:t xml:space="preserve"> :</w:t>
                            </w:r>
                            <w:r w:rsidRPr="00524068">
                              <w:rPr>
                                <w:b/>
                                <w:bCs/>
                                <w:sz w:val="32"/>
                                <w:szCs w:val="32"/>
                                <w:rtl/>
                                <w:lang w:val="en-US" w:bidi="ar-MA"/>
                              </w:rPr>
                              <w:br/>
                            </w:r>
                            <w:r>
                              <w:rPr>
                                <w:rFonts w:hint="cs"/>
                                <w:b/>
                                <w:bCs/>
                                <w:sz w:val="24"/>
                                <w:szCs w:val="24"/>
                                <w:rtl/>
                              </w:rPr>
                              <w:t xml:space="preserve">ـ تعرف </w:t>
                            </w:r>
                            <w:proofErr w:type="spellStart"/>
                            <w:r>
                              <w:rPr>
                                <w:rFonts w:hint="cs"/>
                                <w:b/>
                                <w:bCs/>
                                <w:sz w:val="24"/>
                                <w:szCs w:val="24"/>
                                <w:rtl/>
                              </w:rPr>
                              <w:t>مفهموم</w:t>
                            </w:r>
                            <w:proofErr w:type="spellEnd"/>
                            <w:r>
                              <w:rPr>
                                <w:rFonts w:hint="cs"/>
                                <w:b/>
                                <w:bCs/>
                                <w:sz w:val="24"/>
                                <w:szCs w:val="24"/>
                                <w:rtl/>
                              </w:rPr>
                              <w:t xml:space="preserve"> الإنفاق في سبيل الله .</w:t>
                            </w:r>
                            <w:r>
                              <w:rPr>
                                <w:b/>
                                <w:bCs/>
                                <w:sz w:val="24"/>
                                <w:szCs w:val="24"/>
                                <w:rtl/>
                              </w:rPr>
                              <w:br/>
                            </w:r>
                            <w:r>
                              <w:rPr>
                                <w:rFonts w:hint="cs"/>
                                <w:b/>
                                <w:bCs/>
                                <w:sz w:val="24"/>
                                <w:szCs w:val="24"/>
                                <w:rtl/>
                              </w:rPr>
                              <w:t>ـ تعرف صور الإنفاق في سبيل الله ومقاصدها .</w:t>
                            </w:r>
                            <w:r>
                              <w:rPr>
                                <w:b/>
                                <w:bCs/>
                                <w:sz w:val="24"/>
                                <w:szCs w:val="24"/>
                                <w:rtl/>
                              </w:rPr>
                              <w:br/>
                            </w:r>
                            <w:r>
                              <w:rPr>
                                <w:rFonts w:hint="cs"/>
                                <w:b/>
                                <w:bCs/>
                                <w:sz w:val="24"/>
                                <w:szCs w:val="24"/>
                                <w:rtl/>
                              </w:rPr>
                              <w:t xml:space="preserve">ـ التعامل بروح التضامن والإحسان مع المحتاجين . </w:t>
                            </w:r>
                          </w:p>
                          <w:p w:rsidR="00AF4C09" w:rsidRPr="00524068" w:rsidRDefault="00AF4C09" w:rsidP="005F27B0">
                            <w:pPr>
                              <w:bidi/>
                              <w:spacing w:after="0"/>
                              <w:rPr>
                                <w:rFonts w:cs="Traditional Arabic"/>
                                <w:b/>
                                <w:bCs/>
                                <w:sz w:val="24"/>
                                <w:szCs w:val="24"/>
                                <w:lang w:bidi="ar-MA"/>
                              </w:rPr>
                            </w:pPr>
                          </w:p>
                          <w:p w:rsidR="00AF4C09" w:rsidRPr="00C13DA0" w:rsidRDefault="00AF4C09" w:rsidP="005F27B0">
                            <w:pPr>
                              <w:bidi/>
                              <w:spacing w:after="0"/>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C6E7A" id="_x0000_t202" coordsize="21600,21600" o:spt="202" path="m,l,21600r21600,l21600,xe">
                <v:stroke joinstyle="miter"/>
                <v:path gradientshapeok="t" o:connecttype="rect"/>
              </v:shapetype>
              <v:shape id="Zone de texte 2" o:spid="_x0000_s1027" type="#_x0000_t202" style="position:absolute;left:0;text-align:left;margin-left:0;margin-top:.6pt;width:305.55pt;height:123.9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5eTwIAAJYEAAAOAAAAZHJzL2Uyb0RvYy54bWysVE1v2zAMvQ/YfxB0X+ykyZoadYquXYYB&#10;3QfQ7bKbLMu2MH2NUmJ3v36UlKZpdxvmgyCK1BP5HunLq0krshfgpTU1nc9KSoThtpWmr+n3b9s3&#10;a0p8YKZlyhpR0wfh6dXm9avL0VViYQerWgEEQYyvRlfTIQRXFYXng9DMz6wTBp2dBc0CmtAXLbAR&#10;0bUqFmX5thgttA4sF97j6W120k3C7zrBw5eu8yIQVVPMLaQV0trEtdhcsqoH5gbJD2mwf8hCM2nw&#10;0SPULQuM7ED+BaUlB+ttF2bc6sJ2neQi1YDVzMsX1dwPzIlUC5Lj3ZEm//9g+ef9VyCyremCEsM0&#10;SvQDhSKtIEFMQZBFpGh0vsLIe4exYXpnJ5Q6levdneU/PTH2ZmCmF9cAdhwEazHFebxZnFzNOD6C&#10;NOMn2+JbbBdsApo60JE/ZIQgOkr1cJQH8yAcD8/W63K5XlHC0TdfnZ+tzpKABaserzvw4YOwmsRN&#10;TQH1T/Bsf+dDTIdVjyHxNW+VbLdSqWRA39woIHuGvbJNX6rgRZgyZKzpxWqxygw8g4htK44gTZ9Z&#10;UjuN5WbgeRm/3Hd4jt2Zzx8rSZ0fIVKyzxLUMuCsKKlruj5BiXS/N23q5MCkynusVJkD/5HyTH6Y&#10;mimpncSJ2jS2fUBBwObRwFHGzWDhNyUjjkVN/a8dA0GJ+mhQ1Iv5chnnKBnL1fkCDTj1NKceZjhC&#10;1ZQHoCQbNyFP386B7Ad8K1Nk7DW2QieTSE95HQrA5k90HAY1TtepnaKefiebPwAAAP//AwBQSwME&#10;FAAGAAgAAAAhAI45ZdTbAAAABgEAAA8AAABkcnMvZG93bnJldi54bWxMj8FOwzAQRO9I/IO1SNyo&#10;kwARTeNUCBXBDZEiztt4SaLa6yh2k/TvMSd63JnRzNtyu1gjJhp971hBukpAEDdO99wq+Nq/3j2B&#10;8AFZo3FMCs7kYVtdX5VYaDfzJ011aEUsYV+ggi6EoZDSNx1Z9Cs3EEfvx40WQzzHVuoR51hujcyS&#10;JJcWe44LHQ700lFzrE9WwWLr/e5+fjePeLZ5+/32sTuaSanbm+V5AyLQEv7D8Icf0aGKTAd3Yu2F&#10;URAfCVHNQEQzT9MUxEFB9rBOQFalvMSvfgEAAP//AwBQSwECLQAUAAYACAAAACEAtoM4kv4AAADh&#10;AQAAEwAAAAAAAAAAAAAAAAAAAAAAW0NvbnRlbnRfVHlwZXNdLnhtbFBLAQItABQABgAIAAAAIQA4&#10;/SH/1gAAAJQBAAALAAAAAAAAAAAAAAAAAC8BAABfcmVscy8ucmVsc1BLAQItABQABgAIAAAAIQAG&#10;m55eTwIAAJYEAAAOAAAAAAAAAAAAAAAAAC4CAABkcnMvZTJvRG9jLnhtbFBLAQItABQABgAIAAAA&#10;IQCOOWXU2wAAAAYBAAAPAAAAAAAAAAAAAAAAAKkEAABkcnMvZG93bnJldi54bWxQSwUGAAAAAAQA&#10;BADzAAAAsQUAAAAA&#10;" strokecolor="white [3212]">
                <v:textbox>
                  <w:txbxContent>
                    <w:p w:rsidR="00AF4C09" w:rsidRPr="00524068" w:rsidRDefault="00AF4C09" w:rsidP="000F6671">
                      <w:pPr>
                        <w:bidi/>
                        <w:spacing w:after="0" w:line="240" w:lineRule="auto"/>
                        <w:rPr>
                          <w:b/>
                          <w:bCs/>
                          <w:sz w:val="24"/>
                          <w:szCs w:val="24"/>
                        </w:rPr>
                      </w:pPr>
                      <w:r w:rsidRPr="00892393">
                        <w:rPr>
                          <w:rFonts w:hint="cs"/>
                          <w:b/>
                          <w:bCs/>
                          <w:sz w:val="28"/>
                          <w:szCs w:val="28"/>
                          <w:rtl/>
                          <w:lang w:val="en-US" w:bidi="ar-MA"/>
                        </w:rPr>
                        <w:t xml:space="preserve">المستوى      </w:t>
                      </w:r>
                      <w:r>
                        <w:rPr>
                          <w:rFonts w:hint="cs"/>
                          <w:b/>
                          <w:bCs/>
                          <w:sz w:val="28"/>
                          <w:szCs w:val="28"/>
                          <w:rtl/>
                          <w:lang w:val="en-US" w:bidi="ar-MA"/>
                        </w:rPr>
                        <w:t xml:space="preserve">   </w:t>
                      </w:r>
                      <w:proofErr w:type="gramStart"/>
                      <w:r>
                        <w:rPr>
                          <w:rFonts w:hint="cs"/>
                          <w:b/>
                          <w:bCs/>
                          <w:sz w:val="24"/>
                          <w:szCs w:val="24"/>
                          <w:rtl/>
                          <w:lang w:val="en-US" w:bidi="ar-MA"/>
                        </w:rPr>
                        <w:t xml:space="preserve">  </w:t>
                      </w:r>
                      <w:r w:rsidRPr="000F6671">
                        <w:rPr>
                          <w:rFonts w:hint="cs"/>
                          <w:b/>
                          <w:bCs/>
                          <w:sz w:val="24"/>
                          <w:szCs w:val="24"/>
                          <w:rtl/>
                        </w:rPr>
                        <w:t>:</w:t>
                      </w:r>
                      <w:proofErr w:type="gramEnd"/>
                      <w:r w:rsidRPr="000F6671">
                        <w:rPr>
                          <w:rFonts w:hint="cs"/>
                          <w:b/>
                          <w:bCs/>
                          <w:sz w:val="24"/>
                          <w:szCs w:val="24"/>
                          <w:rtl/>
                        </w:rPr>
                        <w:t xml:space="preserve">  </w:t>
                      </w:r>
                      <w:r>
                        <w:rPr>
                          <w:rFonts w:hint="cs"/>
                          <w:b/>
                          <w:bCs/>
                          <w:sz w:val="24"/>
                          <w:szCs w:val="24"/>
                          <w:rtl/>
                        </w:rPr>
                        <w:t>ال</w:t>
                      </w:r>
                      <w:r w:rsidR="00E62CB8">
                        <w:rPr>
                          <w:rFonts w:hint="cs"/>
                          <w:b/>
                          <w:bCs/>
                          <w:sz w:val="24"/>
                          <w:szCs w:val="24"/>
                          <w:rtl/>
                        </w:rPr>
                        <w:t>ثالث</w:t>
                      </w:r>
                      <w:r w:rsidRPr="000F6671">
                        <w:rPr>
                          <w:rFonts w:hint="cs"/>
                          <w:b/>
                          <w:bCs/>
                          <w:sz w:val="28"/>
                          <w:szCs w:val="28"/>
                          <w:rtl/>
                          <w:lang w:bidi="ar-MA"/>
                        </w:rPr>
                        <w:t xml:space="preserve">  </w:t>
                      </w:r>
                      <w:r w:rsidRPr="00892393">
                        <w:rPr>
                          <w:rFonts w:hint="cs"/>
                          <w:b/>
                          <w:bCs/>
                          <w:sz w:val="24"/>
                          <w:szCs w:val="24"/>
                          <w:rtl/>
                          <w:lang w:bidi="ar-MA"/>
                        </w:rPr>
                        <w:t>ثانوي إعدادي</w:t>
                      </w:r>
                      <w:r w:rsidRPr="00892393">
                        <w:rPr>
                          <w:b/>
                          <w:bCs/>
                          <w:sz w:val="32"/>
                          <w:szCs w:val="32"/>
                          <w:rtl/>
                          <w:lang w:val="en-US" w:bidi="ar-MA"/>
                        </w:rPr>
                        <w:t xml:space="preserve"> </w:t>
                      </w:r>
                      <w:r>
                        <w:rPr>
                          <w:b/>
                          <w:bCs/>
                          <w:sz w:val="28"/>
                          <w:szCs w:val="28"/>
                          <w:rtl/>
                          <w:lang w:val="en-US" w:bidi="ar-MA"/>
                        </w:rPr>
                        <w:br/>
                      </w:r>
                      <w:r w:rsidRPr="00524068">
                        <w:rPr>
                          <w:rFonts w:hint="cs"/>
                          <w:b/>
                          <w:bCs/>
                          <w:sz w:val="32"/>
                          <w:szCs w:val="32"/>
                          <w:rtl/>
                          <w:lang w:val="en-US" w:bidi="ar-MA"/>
                        </w:rPr>
                        <w:t>أ</w:t>
                      </w:r>
                      <w:r w:rsidRPr="00524068">
                        <w:rPr>
                          <w:rFonts w:hint="cs"/>
                          <w:b/>
                          <w:bCs/>
                          <w:sz w:val="28"/>
                          <w:szCs w:val="28"/>
                          <w:rtl/>
                          <w:lang w:val="en-US" w:bidi="ar-MA"/>
                        </w:rPr>
                        <w:t xml:space="preserve">هداف الدرس    </w:t>
                      </w:r>
                      <w:r w:rsidRPr="002F57DE">
                        <w:rPr>
                          <w:rFonts w:hint="cs"/>
                          <w:b/>
                          <w:bCs/>
                          <w:sz w:val="24"/>
                          <w:szCs w:val="24"/>
                          <w:rtl/>
                          <w:lang w:val="en-US" w:bidi="ar-MA"/>
                        </w:rPr>
                        <w:t xml:space="preserve"> :</w:t>
                      </w:r>
                      <w:r w:rsidRPr="00524068">
                        <w:rPr>
                          <w:b/>
                          <w:bCs/>
                          <w:sz w:val="32"/>
                          <w:szCs w:val="32"/>
                          <w:rtl/>
                          <w:lang w:val="en-US" w:bidi="ar-MA"/>
                        </w:rPr>
                        <w:br/>
                      </w:r>
                      <w:r>
                        <w:rPr>
                          <w:rFonts w:hint="cs"/>
                          <w:b/>
                          <w:bCs/>
                          <w:sz w:val="24"/>
                          <w:szCs w:val="24"/>
                          <w:rtl/>
                        </w:rPr>
                        <w:t xml:space="preserve">ـ تعرف </w:t>
                      </w:r>
                      <w:proofErr w:type="spellStart"/>
                      <w:r>
                        <w:rPr>
                          <w:rFonts w:hint="cs"/>
                          <w:b/>
                          <w:bCs/>
                          <w:sz w:val="24"/>
                          <w:szCs w:val="24"/>
                          <w:rtl/>
                        </w:rPr>
                        <w:t>مفهموم</w:t>
                      </w:r>
                      <w:proofErr w:type="spellEnd"/>
                      <w:r>
                        <w:rPr>
                          <w:rFonts w:hint="cs"/>
                          <w:b/>
                          <w:bCs/>
                          <w:sz w:val="24"/>
                          <w:szCs w:val="24"/>
                          <w:rtl/>
                        </w:rPr>
                        <w:t xml:space="preserve"> الإنفاق في سبيل الله .</w:t>
                      </w:r>
                      <w:r>
                        <w:rPr>
                          <w:b/>
                          <w:bCs/>
                          <w:sz w:val="24"/>
                          <w:szCs w:val="24"/>
                          <w:rtl/>
                        </w:rPr>
                        <w:br/>
                      </w:r>
                      <w:r>
                        <w:rPr>
                          <w:rFonts w:hint="cs"/>
                          <w:b/>
                          <w:bCs/>
                          <w:sz w:val="24"/>
                          <w:szCs w:val="24"/>
                          <w:rtl/>
                        </w:rPr>
                        <w:t>ـ تعرف صور الإنفاق في سبيل الله ومقاصدها .</w:t>
                      </w:r>
                      <w:r>
                        <w:rPr>
                          <w:b/>
                          <w:bCs/>
                          <w:sz w:val="24"/>
                          <w:szCs w:val="24"/>
                          <w:rtl/>
                        </w:rPr>
                        <w:br/>
                      </w:r>
                      <w:r>
                        <w:rPr>
                          <w:rFonts w:hint="cs"/>
                          <w:b/>
                          <w:bCs/>
                          <w:sz w:val="24"/>
                          <w:szCs w:val="24"/>
                          <w:rtl/>
                        </w:rPr>
                        <w:t xml:space="preserve">ـ التعامل بروح التضامن والإحسان مع المحتاجين . </w:t>
                      </w:r>
                    </w:p>
                    <w:p w:rsidR="00AF4C09" w:rsidRPr="00524068" w:rsidRDefault="00AF4C09" w:rsidP="005F27B0">
                      <w:pPr>
                        <w:bidi/>
                        <w:spacing w:after="0"/>
                        <w:rPr>
                          <w:rFonts w:cs="Traditional Arabic"/>
                          <w:b/>
                          <w:bCs/>
                          <w:sz w:val="24"/>
                          <w:szCs w:val="24"/>
                          <w:lang w:bidi="ar-MA"/>
                        </w:rPr>
                      </w:pPr>
                    </w:p>
                    <w:p w:rsidR="00AF4C09" w:rsidRPr="00C13DA0" w:rsidRDefault="00AF4C09" w:rsidP="005F27B0">
                      <w:pPr>
                        <w:bidi/>
                        <w:spacing w:after="0"/>
                      </w:pPr>
                    </w:p>
                  </w:txbxContent>
                </v:textbox>
                <w10:wrap anchorx="margin"/>
              </v:shape>
            </w:pict>
          </mc:Fallback>
        </mc:AlternateContent>
      </w:r>
      <w:r w:rsidR="0042049A">
        <w:rPr>
          <w:noProof/>
          <w:lang w:eastAsia="fr-FR"/>
        </w:rPr>
        <mc:AlternateContent>
          <mc:Choice Requires="wps">
            <w:drawing>
              <wp:anchor distT="0" distB="0" distL="114300" distR="114300" simplePos="0" relativeHeight="251623424" behindDoc="0" locked="0" layoutInCell="1" allowOverlap="1" wp14:anchorId="4AACFB3D" wp14:editId="692F40C7">
                <wp:simplePos x="0" y="0"/>
                <wp:positionH relativeFrom="margin">
                  <wp:align>right</wp:align>
                </wp:positionH>
                <wp:positionV relativeFrom="paragraph">
                  <wp:posOffset>85257</wp:posOffset>
                </wp:positionV>
                <wp:extent cx="3729355" cy="1483743"/>
                <wp:effectExtent l="0" t="0" r="23495" b="215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483743"/>
                        </a:xfrm>
                        <a:prstGeom prst="rect">
                          <a:avLst/>
                        </a:prstGeom>
                        <a:solidFill>
                          <a:srgbClr val="FFFFFF"/>
                        </a:solidFill>
                        <a:ln w="9525">
                          <a:solidFill>
                            <a:schemeClr val="bg1">
                              <a:lumMod val="100000"/>
                              <a:lumOff val="0"/>
                            </a:schemeClr>
                          </a:solidFill>
                          <a:miter lim="800000"/>
                          <a:headEnd/>
                          <a:tailEnd/>
                        </a:ln>
                      </wps:spPr>
                      <wps:txbx>
                        <w:txbxContent>
                          <w:p w:rsidR="00AF4C09" w:rsidRPr="00B5463E" w:rsidRDefault="00AF4C09" w:rsidP="00476E2E">
                            <w:pPr>
                              <w:bidi/>
                              <w:spacing w:after="0" w:line="240" w:lineRule="auto"/>
                              <w:rPr>
                                <w:b/>
                                <w:bCs/>
                                <w:sz w:val="24"/>
                                <w:szCs w:val="24"/>
                                <w:rtl/>
                                <w:lang w:bidi="ar-MA"/>
                              </w:rPr>
                            </w:pPr>
                            <w:r>
                              <w:rPr>
                                <w:rFonts w:hint="cs"/>
                                <w:b/>
                                <w:bCs/>
                                <w:sz w:val="24"/>
                                <w:szCs w:val="24"/>
                                <w:rtl/>
                              </w:rPr>
                              <w:t xml:space="preserve">المادة            </w:t>
                            </w:r>
                            <w:proofErr w:type="gramStart"/>
                            <w:r w:rsidRPr="00B5463E">
                              <w:rPr>
                                <w:rFonts w:hint="cs"/>
                                <w:b/>
                                <w:bCs/>
                                <w:sz w:val="24"/>
                                <w:szCs w:val="24"/>
                                <w:rtl/>
                              </w:rPr>
                              <w:t xml:space="preserve">  :</w:t>
                            </w:r>
                            <w:proofErr w:type="gramEnd"/>
                            <w:r w:rsidRPr="00B5463E">
                              <w:rPr>
                                <w:rFonts w:hint="cs"/>
                                <w:b/>
                                <w:bCs/>
                                <w:sz w:val="24"/>
                                <w:szCs w:val="24"/>
                                <w:rtl/>
                              </w:rPr>
                              <w:t xml:space="preserve"> التربية الإسلامية </w:t>
                            </w:r>
                            <w:r w:rsidRPr="00B5463E">
                              <w:rPr>
                                <w:b/>
                                <w:bCs/>
                                <w:sz w:val="24"/>
                                <w:szCs w:val="24"/>
                                <w:rtl/>
                              </w:rPr>
                              <w:br/>
                            </w:r>
                            <w:r w:rsidRPr="00B5463E">
                              <w:rPr>
                                <w:rFonts w:hint="cs"/>
                                <w:b/>
                                <w:bCs/>
                                <w:sz w:val="24"/>
                                <w:szCs w:val="24"/>
                                <w:rtl/>
                              </w:rPr>
                              <w:t>المدخل</w:t>
                            </w:r>
                            <w:r w:rsidRPr="00B5463E">
                              <w:rPr>
                                <w:b/>
                                <w:bCs/>
                                <w:sz w:val="24"/>
                                <w:szCs w:val="24"/>
                              </w:rPr>
                              <w:t xml:space="preserve"> </w:t>
                            </w:r>
                            <w:r w:rsidRPr="00B5463E">
                              <w:rPr>
                                <w:rFonts w:hint="cs"/>
                                <w:b/>
                                <w:bCs/>
                                <w:sz w:val="24"/>
                                <w:szCs w:val="24"/>
                                <w:rtl/>
                              </w:rPr>
                              <w:t xml:space="preserve"> </w:t>
                            </w:r>
                            <w:r>
                              <w:rPr>
                                <w:rFonts w:hint="cs"/>
                                <w:b/>
                                <w:bCs/>
                                <w:sz w:val="24"/>
                                <w:szCs w:val="24"/>
                                <w:rtl/>
                              </w:rPr>
                              <w:t xml:space="preserve">        </w:t>
                            </w:r>
                            <w:r w:rsidRPr="00B5463E">
                              <w:rPr>
                                <w:rFonts w:hint="cs"/>
                                <w:b/>
                                <w:bCs/>
                                <w:sz w:val="24"/>
                                <w:szCs w:val="24"/>
                                <w:rtl/>
                              </w:rPr>
                              <w:t xml:space="preserve">   : </w:t>
                            </w:r>
                            <w:r>
                              <w:rPr>
                                <w:rFonts w:hint="cs"/>
                                <w:b/>
                                <w:bCs/>
                                <w:sz w:val="24"/>
                                <w:szCs w:val="24"/>
                                <w:rtl/>
                                <w:lang w:bidi="ar-MA"/>
                              </w:rPr>
                              <w:t xml:space="preserve">الاستجابة </w:t>
                            </w:r>
                          </w:p>
                          <w:p w:rsidR="00AF4C09" w:rsidRPr="00B5463E" w:rsidRDefault="00AF4C09" w:rsidP="00E62CB8">
                            <w:pPr>
                              <w:bidi/>
                              <w:spacing w:after="0" w:line="240" w:lineRule="auto"/>
                              <w:rPr>
                                <w:b/>
                                <w:bCs/>
                                <w:sz w:val="24"/>
                                <w:szCs w:val="24"/>
                                <w:rtl/>
                              </w:rPr>
                            </w:pPr>
                            <w:r>
                              <w:rPr>
                                <w:rFonts w:hint="cs"/>
                                <w:b/>
                                <w:bCs/>
                                <w:sz w:val="24"/>
                                <w:szCs w:val="24"/>
                                <w:rtl/>
                              </w:rPr>
                              <w:t xml:space="preserve">الجذاذة          </w:t>
                            </w:r>
                            <w:r w:rsidRPr="00B5463E">
                              <w:rPr>
                                <w:rFonts w:hint="cs"/>
                                <w:b/>
                                <w:bCs/>
                                <w:sz w:val="24"/>
                                <w:szCs w:val="24"/>
                                <w:rtl/>
                              </w:rPr>
                              <w:t xml:space="preserve"> </w:t>
                            </w:r>
                            <w:proofErr w:type="gramStart"/>
                            <w:r w:rsidRPr="00B5463E">
                              <w:rPr>
                                <w:rFonts w:hint="cs"/>
                                <w:b/>
                                <w:bCs/>
                                <w:sz w:val="24"/>
                                <w:szCs w:val="24"/>
                                <w:rtl/>
                              </w:rPr>
                              <w:t xml:space="preserve">  :</w:t>
                            </w:r>
                            <w:proofErr w:type="gramEnd"/>
                            <w:r w:rsidRPr="00B5463E">
                              <w:rPr>
                                <w:rFonts w:hint="cs"/>
                                <w:b/>
                                <w:bCs/>
                                <w:sz w:val="24"/>
                                <w:szCs w:val="24"/>
                                <w:rtl/>
                              </w:rPr>
                              <w:t xml:space="preserve"> </w:t>
                            </w:r>
                            <w:r>
                              <w:rPr>
                                <w:rFonts w:hint="cs"/>
                                <w:b/>
                                <w:bCs/>
                                <w:sz w:val="24"/>
                                <w:szCs w:val="24"/>
                                <w:rtl/>
                              </w:rPr>
                              <w:t xml:space="preserve"> </w:t>
                            </w:r>
                            <w:r w:rsidR="00E62CB8">
                              <w:rPr>
                                <w:b/>
                                <w:bCs/>
                                <w:sz w:val="24"/>
                                <w:szCs w:val="24"/>
                              </w:rPr>
                              <w:t>28</w:t>
                            </w:r>
                            <w:r>
                              <w:rPr>
                                <w:b/>
                                <w:bCs/>
                                <w:sz w:val="24"/>
                                <w:szCs w:val="24"/>
                                <w:rtl/>
                              </w:rPr>
                              <w:br/>
                            </w:r>
                            <w:r>
                              <w:rPr>
                                <w:b/>
                                <w:bCs/>
                                <w:sz w:val="24"/>
                                <w:szCs w:val="24"/>
                              </w:rPr>
                              <w:t xml:space="preserve"> </w:t>
                            </w:r>
                            <w:r>
                              <w:rPr>
                                <w:rFonts w:hint="cs"/>
                                <w:b/>
                                <w:bCs/>
                                <w:sz w:val="24"/>
                                <w:szCs w:val="24"/>
                                <w:rtl/>
                              </w:rPr>
                              <w:t xml:space="preserve">مدة الإنجاز       </w:t>
                            </w:r>
                            <w:r w:rsidRPr="00B5463E">
                              <w:rPr>
                                <w:rFonts w:hint="cs"/>
                                <w:b/>
                                <w:bCs/>
                                <w:sz w:val="24"/>
                                <w:szCs w:val="24"/>
                                <w:rtl/>
                              </w:rPr>
                              <w:t>: ساعتان</w:t>
                            </w:r>
                            <w:r w:rsidRPr="00B5463E">
                              <w:rPr>
                                <w:b/>
                                <w:bCs/>
                                <w:sz w:val="24"/>
                                <w:szCs w:val="24"/>
                                <w:rtl/>
                              </w:rPr>
                              <w:br/>
                            </w:r>
                            <w:r>
                              <w:rPr>
                                <w:rFonts w:hint="cs"/>
                                <w:b/>
                                <w:bCs/>
                                <w:sz w:val="24"/>
                                <w:szCs w:val="24"/>
                                <w:rtl/>
                              </w:rPr>
                              <w:t>الطرق التعليمي</w:t>
                            </w:r>
                            <w:r w:rsidRPr="00B5463E">
                              <w:rPr>
                                <w:rFonts w:hint="cs"/>
                                <w:b/>
                                <w:bCs/>
                                <w:sz w:val="24"/>
                                <w:szCs w:val="24"/>
                                <w:rtl/>
                              </w:rPr>
                              <w:t xml:space="preserve">ة </w:t>
                            </w:r>
                            <w:r>
                              <w:rPr>
                                <w:rFonts w:hint="cs"/>
                                <w:b/>
                                <w:bCs/>
                                <w:sz w:val="24"/>
                                <w:szCs w:val="24"/>
                                <w:rtl/>
                              </w:rPr>
                              <w:t xml:space="preserve">  </w:t>
                            </w:r>
                            <w:r w:rsidRPr="00B5463E">
                              <w:rPr>
                                <w:rFonts w:hint="cs"/>
                                <w:b/>
                                <w:bCs/>
                                <w:sz w:val="24"/>
                                <w:szCs w:val="24"/>
                                <w:rtl/>
                              </w:rPr>
                              <w:t>:</w:t>
                            </w:r>
                            <w:r w:rsidRPr="00B5463E">
                              <w:rPr>
                                <w:rFonts w:hint="cs"/>
                                <w:sz w:val="24"/>
                                <w:szCs w:val="24"/>
                                <w:rtl/>
                              </w:rPr>
                              <w:t xml:space="preserve"> </w:t>
                            </w:r>
                            <w:r w:rsidRPr="00B5463E">
                              <w:rPr>
                                <w:rFonts w:hint="cs"/>
                                <w:b/>
                                <w:bCs/>
                                <w:sz w:val="24"/>
                                <w:szCs w:val="24"/>
                                <w:rtl/>
                              </w:rPr>
                              <w:t>حوارية ، استكشافية، استنتاج</w:t>
                            </w:r>
                            <w:r>
                              <w:rPr>
                                <w:rFonts w:hint="cs"/>
                                <w:b/>
                                <w:bCs/>
                                <w:sz w:val="24"/>
                                <w:szCs w:val="24"/>
                                <w:rtl/>
                              </w:rPr>
                              <w:t>ية ،</w:t>
                            </w:r>
                            <w:proofErr w:type="spellStart"/>
                            <w:r w:rsidRPr="00B5463E">
                              <w:rPr>
                                <w:rFonts w:hint="cs"/>
                                <w:b/>
                                <w:bCs/>
                                <w:sz w:val="24"/>
                                <w:szCs w:val="24"/>
                                <w:rtl/>
                              </w:rPr>
                              <w:t>إلقائية</w:t>
                            </w:r>
                            <w:proofErr w:type="spellEnd"/>
                            <w:r w:rsidRPr="00B5463E">
                              <w:rPr>
                                <w:rFonts w:hint="cs"/>
                                <w:b/>
                                <w:bCs/>
                                <w:sz w:val="24"/>
                                <w:szCs w:val="24"/>
                                <w:rtl/>
                              </w:rPr>
                              <w:t xml:space="preserve"> عند الحاجة </w:t>
                            </w:r>
                          </w:p>
                          <w:p w:rsidR="00AF4C09" w:rsidRPr="00B5463E" w:rsidRDefault="00AF4C09" w:rsidP="00B5463E">
                            <w:pPr>
                              <w:bidi/>
                              <w:spacing w:after="0" w:line="240" w:lineRule="auto"/>
                              <w:rPr>
                                <w:b/>
                                <w:bCs/>
                              </w:rPr>
                            </w:pPr>
                            <w:r w:rsidRPr="00B5463E">
                              <w:rPr>
                                <w:rFonts w:hint="cs"/>
                                <w:b/>
                                <w:bCs/>
                                <w:sz w:val="24"/>
                                <w:szCs w:val="24"/>
                                <w:rtl/>
                              </w:rPr>
                              <w:t xml:space="preserve">الوسائل </w:t>
                            </w:r>
                            <w:proofErr w:type="gramStart"/>
                            <w:r w:rsidRPr="00B5463E">
                              <w:rPr>
                                <w:rFonts w:hint="cs"/>
                                <w:b/>
                                <w:bCs/>
                                <w:sz w:val="24"/>
                                <w:szCs w:val="24"/>
                                <w:rtl/>
                              </w:rPr>
                              <w:t>التعليمية :</w:t>
                            </w:r>
                            <w:proofErr w:type="gramEnd"/>
                            <w:r w:rsidRPr="00B5463E">
                              <w:rPr>
                                <w:rFonts w:hint="cs"/>
                                <w:sz w:val="24"/>
                                <w:szCs w:val="24"/>
                                <w:rtl/>
                              </w:rPr>
                              <w:t xml:space="preserve"> </w:t>
                            </w:r>
                            <w:r w:rsidRPr="00B5463E">
                              <w:rPr>
                                <w:rFonts w:hint="cs"/>
                                <w:b/>
                                <w:bCs/>
                                <w:sz w:val="24"/>
                                <w:szCs w:val="24"/>
                                <w:rtl/>
                              </w:rPr>
                              <w:t>السبورة</w:t>
                            </w:r>
                            <w:r w:rsidRPr="00B5463E">
                              <w:rPr>
                                <w:b/>
                                <w:bCs/>
                                <w:sz w:val="24"/>
                                <w:szCs w:val="24"/>
                              </w:rPr>
                              <w:t xml:space="preserve"> </w:t>
                            </w:r>
                            <w:r w:rsidRPr="00B5463E">
                              <w:rPr>
                                <w:rFonts w:hint="cs"/>
                                <w:b/>
                                <w:bCs/>
                                <w:sz w:val="24"/>
                                <w:szCs w:val="24"/>
                                <w:rtl/>
                              </w:rPr>
                              <w:t>،الكتاب المدرسي</w:t>
                            </w:r>
                            <w:r w:rsidRPr="00B5463E">
                              <w:rPr>
                                <w:b/>
                                <w:bCs/>
                                <w:sz w:val="24"/>
                                <w:szCs w:val="24"/>
                              </w:rPr>
                              <w:t xml:space="preserve"> </w:t>
                            </w:r>
                            <w:r w:rsidRPr="00B5463E">
                              <w:rPr>
                                <w:rFonts w:hint="cs"/>
                                <w:b/>
                                <w:bCs/>
                                <w:sz w:val="24"/>
                                <w:szCs w:val="24"/>
                                <w:rtl/>
                              </w:rPr>
                              <w:t>،</w:t>
                            </w:r>
                            <w:r w:rsidRPr="00B5463E">
                              <w:rPr>
                                <w:b/>
                                <w:bCs/>
                                <w:sz w:val="24"/>
                                <w:szCs w:val="24"/>
                              </w:rPr>
                              <w:t xml:space="preserve"> </w:t>
                            </w:r>
                            <w:r w:rsidRPr="00B5463E">
                              <w:rPr>
                                <w:rFonts w:hint="cs"/>
                                <w:b/>
                                <w:bCs/>
                                <w:sz w:val="24"/>
                                <w:szCs w:val="24"/>
                                <w:rtl/>
                              </w:rPr>
                              <w:t xml:space="preserve">دفتر التلميذ    </w:t>
                            </w:r>
                            <w:r w:rsidRPr="00B5463E">
                              <w:rPr>
                                <w:b/>
                                <w:bCs/>
                                <w:sz w:val="24"/>
                                <w:szCs w:val="24"/>
                                <w:rtl/>
                              </w:rPr>
                              <w:br/>
                            </w:r>
                            <w:r w:rsidRPr="00B5463E">
                              <w:rPr>
                                <w:rFonts w:hint="cs"/>
                                <w:b/>
                                <w:bCs/>
                                <w:sz w:val="24"/>
                                <w:szCs w:val="24"/>
                                <w:rtl/>
                              </w:rPr>
                              <w:t>الأستاذ             : حسن أ</w:t>
                            </w:r>
                            <w:r>
                              <w:rPr>
                                <w:rFonts w:hint="cs"/>
                                <w:b/>
                                <w:bCs/>
                                <w:sz w:val="24"/>
                                <w:szCs w:val="24"/>
                                <w:rtl/>
                              </w:rPr>
                              <w:t>ر</w:t>
                            </w:r>
                            <w:r w:rsidRPr="00B5463E">
                              <w:rPr>
                                <w:rFonts w:hint="cs"/>
                                <w:b/>
                                <w:bCs/>
                                <w:sz w:val="24"/>
                                <w:szCs w:val="24"/>
                                <w:rtl/>
                              </w:rPr>
                              <w:t xml:space="preserve">حال      </w:t>
                            </w:r>
                            <w:r>
                              <w:rPr>
                                <w:b/>
                                <w:bCs/>
                                <w:rtl/>
                              </w:rPr>
                              <w:br/>
                            </w:r>
                            <w:r>
                              <w:rPr>
                                <w:b/>
                                <w:bCs/>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CFB3D" id="Zone de texte 1" o:spid="_x0000_s1028" type="#_x0000_t202" style="position:absolute;left:0;text-align:left;margin-left:242.45pt;margin-top:6.7pt;width:293.65pt;height:116.85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SkSwIAAJQEAAAOAAAAZHJzL2Uyb0RvYy54bWysVE2P2yAQvVfqf0DcG+ezyUbrrLa7TVVp&#10;+yFte+kNY2yjAkOBxM7++g6QTd32VtUHxDDDY+a9GV/fDFqRo3BeginpbDKlRBgOtTRtSb9+2b/a&#10;UOIDMzVTYERJT8LTm93LF9e93Yo5dKBq4QiCGL/tbUm7EOy2KDzvhGZ+AlYYdDbgNAtouraoHesR&#10;XatiPp2+LnpwtXXAhfd4ep+ddJfwm0bw8KlpvAhElRRzC2l1aa3iWuyu2bZ1zHaSn9Ng/5CFZtLg&#10;oxeoexYYOTj5F5SW3IGHJkw46AKaRnKRasBqZtM/qnnsmBWpFiTH2wtN/v/B8o/Hz47IGrWjxDCN&#10;En1DoUgtSBBDEGQWKeqt32Lko8XYMLyBIYbHcr19AP7dEwN3HTOtuHUO+k6wGlNMN4vR1YzjI0jV&#10;f4Aa32KHAAloaJyOgMgIQXSU6nSRB/MgHA8X6/nVYrWihKNvttws1stFzK5g2+fr1vnwToAmcVNS&#10;h/oneHZ88CGHPoek9EHJei+VSoZrqzvlyJFhr+zTd0b34zBlSF/Sq9V8lRkY+1LbigtI1WaW1EFj&#10;uRl4No1f7js8x+7M5+kIK7lApLp+e1nLgLOipC7pZoQS6X5r6tTJgUmV9wilDGJE/iPlmfwwVENS&#10;e/4sawX1CQVxkEcDRxk3HbgnSnoci5L6HwfmBCXqvUFRr2bLZZyjZCxX6zkabuypxh5mOEKVNFCS&#10;t3chz97BOtl2+FImyMAtNkIjk0Qx45zVOX1s/UTGeUzjbI3tFPXrZ7L7CQAA//8DAFBLAwQUAAYA&#10;CAAAACEAZgH5PN4AAAAHAQAADwAAAGRycy9kb3ducmV2LnhtbEyPQU/CQBCF7yb8h82QeJMtUAFr&#10;t4Ro5GaIlYDHbXdsG7qzTXeB6q93POlx3nt575t0PdhWXLD3jSMF00kEAql0pqFKwf795W4FwgdN&#10;RreOUMEXelhno5tUJ8Zd6Q0veagEl5BPtII6hC6R0pc1Wu0nrkNi79P1Vgc++0qaXl+53LZyFkUL&#10;aXVDvFDrDp9qLE/52SrwZbQ47OL8cCzkFr8fjHn+2L4qdTseNo8gAg7hLwy/+IwOGTMV7kzGi1YB&#10;PxJYnccg2L1fLecgCgWzeDkFmaXyP3/2AwAA//8DAFBLAQItABQABgAIAAAAIQC2gziS/gAAAOEB&#10;AAATAAAAAAAAAAAAAAAAAAAAAABbQ29udGVudF9UeXBlc10ueG1sUEsBAi0AFAAGAAgAAAAhADj9&#10;If/WAAAAlAEAAAsAAAAAAAAAAAAAAAAALwEAAF9yZWxzLy5yZWxzUEsBAi0AFAAGAAgAAAAhAM5t&#10;hKRLAgAAlAQAAA4AAAAAAAAAAAAAAAAALgIAAGRycy9lMm9Eb2MueG1sUEsBAi0AFAAGAAgAAAAh&#10;AGYB+TzeAAAABwEAAA8AAAAAAAAAAAAAAAAApQQAAGRycy9kb3ducmV2LnhtbFBLBQYAAAAABAAE&#10;APMAAACwBQAAAAA=&#10;" strokecolor="white [3212]">
                <v:textbox>
                  <w:txbxContent>
                    <w:p w:rsidR="00AF4C09" w:rsidRPr="00B5463E" w:rsidRDefault="00AF4C09" w:rsidP="00476E2E">
                      <w:pPr>
                        <w:bidi/>
                        <w:spacing w:after="0" w:line="240" w:lineRule="auto"/>
                        <w:rPr>
                          <w:b/>
                          <w:bCs/>
                          <w:sz w:val="24"/>
                          <w:szCs w:val="24"/>
                          <w:rtl/>
                          <w:lang w:bidi="ar-MA"/>
                        </w:rPr>
                      </w:pPr>
                      <w:r>
                        <w:rPr>
                          <w:rFonts w:hint="cs"/>
                          <w:b/>
                          <w:bCs/>
                          <w:sz w:val="24"/>
                          <w:szCs w:val="24"/>
                          <w:rtl/>
                        </w:rPr>
                        <w:t xml:space="preserve">المادة            </w:t>
                      </w:r>
                      <w:proofErr w:type="gramStart"/>
                      <w:r w:rsidRPr="00B5463E">
                        <w:rPr>
                          <w:rFonts w:hint="cs"/>
                          <w:b/>
                          <w:bCs/>
                          <w:sz w:val="24"/>
                          <w:szCs w:val="24"/>
                          <w:rtl/>
                        </w:rPr>
                        <w:t xml:space="preserve">  :</w:t>
                      </w:r>
                      <w:proofErr w:type="gramEnd"/>
                      <w:r w:rsidRPr="00B5463E">
                        <w:rPr>
                          <w:rFonts w:hint="cs"/>
                          <w:b/>
                          <w:bCs/>
                          <w:sz w:val="24"/>
                          <w:szCs w:val="24"/>
                          <w:rtl/>
                        </w:rPr>
                        <w:t xml:space="preserve"> التربية الإسلامية </w:t>
                      </w:r>
                      <w:r w:rsidRPr="00B5463E">
                        <w:rPr>
                          <w:b/>
                          <w:bCs/>
                          <w:sz w:val="24"/>
                          <w:szCs w:val="24"/>
                          <w:rtl/>
                        </w:rPr>
                        <w:br/>
                      </w:r>
                      <w:r w:rsidRPr="00B5463E">
                        <w:rPr>
                          <w:rFonts w:hint="cs"/>
                          <w:b/>
                          <w:bCs/>
                          <w:sz w:val="24"/>
                          <w:szCs w:val="24"/>
                          <w:rtl/>
                        </w:rPr>
                        <w:t>المدخل</w:t>
                      </w:r>
                      <w:r w:rsidRPr="00B5463E">
                        <w:rPr>
                          <w:b/>
                          <w:bCs/>
                          <w:sz w:val="24"/>
                          <w:szCs w:val="24"/>
                        </w:rPr>
                        <w:t xml:space="preserve"> </w:t>
                      </w:r>
                      <w:r w:rsidRPr="00B5463E">
                        <w:rPr>
                          <w:rFonts w:hint="cs"/>
                          <w:b/>
                          <w:bCs/>
                          <w:sz w:val="24"/>
                          <w:szCs w:val="24"/>
                          <w:rtl/>
                        </w:rPr>
                        <w:t xml:space="preserve"> </w:t>
                      </w:r>
                      <w:r>
                        <w:rPr>
                          <w:rFonts w:hint="cs"/>
                          <w:b/>
                          <w:bCs/>
                          <w:sz w:val="24"/>
                          <w:szCs w:val="24"/>
                          <w:rtl/>
                        </w:rPr>
                        <w:t xml:space="preserve">        </w:t>
                      </w:r>
                      <w:r w:rsidRPr="00B5463E">
                        <w:rPr>
                          <w:rFonts w:hint="cs"/>
                          <w:b/>
                          <w:bCs/>
                          <w:sz w:val="24"/>
                          <w:szCs w:val="24"/>
                          <w:rtl/>
                        </w:rPr>
                        <w:t xml:space="preserve">   : </w:t>
                      </w:r>
                      <w:r>
                        <w:rPr>
                          <w:rFonts w:hint="cs"/>
                          <w:b/>
                          <w:bCs/>
                          <w:sz w:val="24"/>
                          <w:szCs w:val="24"/>
                          <w:rtl/>
                          <w:lang w:bidi="ar-MA"/>
                        </w:rPr>
                        <w:t xml:space="preserve">الاستجابة </w:t>
                      </w:r>
                    </w:p>
                    <w:p w:rsidR="00AF4C09" w:rsidRPr="00B5463E" w:rsidRDefault="00AF4C09" w:rsidP="00E62CB8">
                      <w:pPr>
                        <w:bidi/>
                        <w:spacing w:after="0" w:line="240" w:lineRule="auto"/>
                        <w:rPr>
                          <w:b/>
                          <w:bCs/>
                          <w:sz w:val="24"/>
                          <w:szCs w:val="24"/>
                          <w:rtl/>
                        </w:rPr>
                      </w:pPr>
                      <w:r>
                        <w:rPr>
                          <w:rFonts w:hint="cs"/>
                          <w:b/>
                          <w:bCs/>
                          <w:sz w:val="24"/>
                          <w:szCs w:val="24"/>
                          <w:rtl/>
                        </w:rPr>
                        <w:t xml:space="preserve">الجذاذة          </w:t>
                      </w:r>
                      <w:r w:rsidRPr="00B5463E">
                        <w:rPr>
                          <w:rFonts w:hint="cs"/>
                          <w:b/>
                          <w:bCs/>
                          <w:sz w:val="24"/>
                          <w:szCs w:val="24"/>
                          <w:rtl/>
                        </w:rPr>
                        <w:t xml:space="preserve"> </w:t>
                      </w:r>
                      <w:proofErr w:type="gramStart"/>
                      <w:r w:rsidRPr="00B5463E">
                        <w:rPr>
                          <w:rFonts w:hint="cs"/>
                          <w:b/>
                          <w:bCs/>
                          <w:sz w:val="24"/>
                          <w:szCs w:val="24"/>
                          <w:rtl/>
                        </w:rPr>
                        <w:t xml:space="preserve">  :</w:t>
                      </w:r>
                      <w:proofErr w:type="gramEnd"/>
                      <w:r w:rsidRPr="00B5463E">
                        <w:rPr>
                          <w:rFonts w:hint="cs"/>
                          <w:b/>
                          <w:bCs/>
                          <w:sz w:val="24"/>
                          <w:szCs w:val="24"/>
                          <w:rtl/>
                        </w:rPr>
                        <w:t xml:space="preserve"> </w:t>
                      </w:r>
                      <w:r>
                        <w:rPr>
                          <w:rFonts w:hint="cs"/>
                          <w:b/>
                          <w:bCs/>
                          <w:sz w:val="24"/>
                          <w:szCs w:val="24"/>
                          <w:rtl/>
                        </w:rPr>
                        <w:t xml:space="preserve"> </w:t>
                      </w:r>
                      <w:r w:rsidR="00E62CB8">
                        <w:rPr>
                          <w:b/>
                          <w:bCs/>
                          <w:sz w:val="24"/>
                          <w:szCs w:val="24"/>
                        </w:rPr>
                        <w:t>28</w:t>
                      </w:r>
                      <w:r>
                        <w:rPr>
                          <w:b/>
                          <w:bCs/>
                          <w:sz w:val="24"/>
                          <w:szCs w:val="24"/>
                          <w:rtl/>
                        </w:rPr>
                        <w:br/>
                      </w:r>
                      <w:r>
                        <w:rPr>
                          <w:b/>
                          <w:bCs/>
                          <w:sz w:val="24"/>
                          <w:szCs w:val="24"/>
                        </w:rPr>
                        <w:t xml:space="preserve"> </w:t>
                      </w:r>
                      <w:r>
                        <w:rPr>
                          <w:rFonts w:hint="cs"/>
                          <w:b/>
                          <w:bCs/>
                          <w:sz w:val="24"/>
                          <w:szCs w:val="24"/>
                          <w:rtl/>
                        </w:rPr>
                        <w:t xml:space="preserve">مدة الإنجاز       </w:t>
                      </w:r>
                      <w:r w:rsidRPr="00B5463E">
                        <w:rPr>
                          <w:rFonts w:hint="cs"/>
                          <w:b/>
                          <w:bCs/>
                          <w:sz w:val="24"/>
                          <w:szCs w:val="24"/>
                          <w:rtl/>
                        </w:rPr>
                        <w:t>: ساعتان</w:t>
                      </w:r>
                      <w:r w:rsidRPr="00B5463E">
                        <w:rPr>
                          <w:b/>
                          <w:bCs/>
                          <w:sz w:val="24"/>
                          <w:szCs w:val="24"/>
                          <w:rtl/>
                        </w:rPr>
                        <w:br/>
                      </w:r>
                      <w:r>
                        <w:rPr>
                          <w:rFonts w:hint="cs"/>
                          <w:b/>
                          <w:bCs/>
                          <w:sz w:val="24"/>
                          <w:szCs w:val="24"/>
                          <w:rtl/>
                        </w:rPr>
                        <w:t>الطرق التعليمي</w:t>
                      </w:r>
                      <w:r w:rsidRPr="00B5463E">
                        <w:rPr>
                          <w:rFonts w:hint="cs"/>
                          <w:b/>
                          <w:bCs/>
                          <w:sz w:val="24"/>
                          <w:szCs w:val="24"/>
                          <w:rtl/>
                        </w:rPr>
                        <w:t xml:space="preserve">ة </w:t>
                      </w:r>
                      <w:r>
                        <w:rPr>
                          <w:rFonts w:hint="cs"/>
                          <w:b/>
                          <w:bCs/>
                          <w:sz w:val="24"/>
                          <w:szCs w:val="24"/>
                          <w:rtl/>
                        </w:rPr>
                        <w:t xml:space="preserve">  </w:t>
                      </w:r>
                      <w:r w:rsidRPr="00B5463E">
                        <w:rPr>
                          <w:rFonts w:hint="cs"/>
                          <w:b/>
                          <w:bCs/>
                          <w:sz w:val="24"/>
                          <w:szCs w:val="24"/>
                          <w:rtl/>
                        </w:rPr>
                        <w:t>:</w:t>
                      </w:r>
                      <w:r w:rsidRPr="00B5463E">
                        <w:rPr>
                          <w:rFonts w:hint="cs"/>
                          <w:sz w:val="24"/>
                          <w:szCs w:val="24"/>
                          <w:rtl/>
                        </w:rPr>
                        <w:t xml:space="preserve"> </w:t>
                      </w:r>
                      <w:r w:rsidRPr="00B5463E">
                        <w:rPr>
                          <w:rFonts w:hint="cs"/>
                          <w:b/>
                          <w:bCs/>
                          <w:sz w:val="24"/>
                          <w:szCs w:val="24"/>
                          <w:rtl/>
                        </w:rPr>
                        <w:t>حوارية ، استكشافية، استنتاج</w:t>
                      </w:r>
                      <w:r>
                        <w:rPr>
                          <w:rFonts w:hint="cs"/>
                          <w:b/>
                          <w:bCs/>
                          <w:sz w:val="24"/>
                          <w:szCs w:val="24"/>
                          <w:rtl/>
                        </w:rPr>
                        <w:t>ية ،</w:t>
                      </w:r>
                      <w:proofErr w:type="spellStart"/>
                      <w:r w:rsidRPr="00B5463E">
                        <w:rPr>
                          <w:rFonts w:hint="cs"/>
                          <w:b/>
                          <w:bCs/>
                          <w:sz w:val="24"/>
                          <w:szCs w:val="24"/>
                          <w:rtl/>
                        </w:rPr>
                        <w:t>إلقائية</w:t>
                      </w:r>
                      <w:proofErr w:type="spellEnd"/>
                      <w:r w:rsidRPr="00B5463E">
                        <w:rPr>
                          <w:rFonts w:hint="cs"/>
                          <w:b/>
                          <w:bCs/>
                          <w:sz w:val="24"/>
                          <w:szCs w:val="24"/>
                          <w:rtl/>
                        </w:rPr>
                        <w:t xml:space="preserve"> عند الحاجة </w:t>
                      </w:r>
                    </w:p>
                    <w:p w:rsidR="00AF4C09" w:rsidRPr="00B5463E" w:rsidRDefault="00AF4C09" w:rsidP="00B5463E">
                      <w:pPr>
                        <w:bidi/>
                        <w:spacing w:after="0" w:line="240" w:lineRule="auto"/>
                        <w:rPr>
                          <w:b/>
                          <w:bCs/>
                        </w:rPr>
                      </w:pPr>
                      <w:r w:rsidRPr="00B5463E">
                        <w:rPr>
                          <w:rFonts w:hint="cs"/>
                          <w:b/>
                          <w:bCs/>
                          <w:sz w:val="24"/>
                          <w:szCs w:val="24"/>
                          <w:rtl/>
                        </w:rPr>
                        <w:t xml:space="preserve">الوسائل </w:t>
                      </w:r>
                      <w:proofErr w:type="gramStart"/>
                      <w:r w:rsidRPr="00B5463E">
                        <w:rPr>
                          <w:rFonts w:hint="cs"/>
                          <w:b/>
                          <w:bCs/>
                          <w:sz w:val="24"/>
                          <w:szCs w:val="24"/>
                          <w:rtl/>
                        </w:rPr>
                        <w:t>التعليمية :</w:t>
                      </w:r>
                      <w:proofErr w:type="gramEnd"/>
                      <w:r w:rsidRPr="00B5463E">
                        <w:rPr>
                          <w:rFonts w:hint="cs"/>
                          <w:sz w:val="24"/>
                          <w:szCs w:val="24"/>
                          <w:rtl/>
                        </w:rPr>
                        <w:t xml:space="preserve"> </w:t>
                      </w:r>
                      <w:r w:rsidRPr="00B5463E">
                        <w:rPr>
                          <w:rFonts w:hint="cs"/>
                          <w:b/>
                          <w:bCs/>
                          <w:sz w:val="24"/>
                          <w:szCs w:val="24"/>
                          <w:rtl/>
                        </w:rPr>
                        <w:t>السبورة</w:t>
                      </w:r>
                      <w:r w:rsidRPr="00B5463E">
                        <w:rPr>
                          <w:b/>
                          <w:bCs/>
                          <w:sz w:val="24"/>
                          <w:szCs w:val="24"/>
                        </w:rPr>
                        <w:t xml:space="preserve"> </w:t>
                      </w:r>
                      <w:r w:rsidRPr="00B5463E">
                        <w:rPr>
                          <w:rFonts w:hint="cs"/>
                          <w:b/>
                          <w:bCs/>
                          <w:sz w:val="24"/>
                          <w:szCs w:val="24"/>
                          <w:rtl/>
                        </w:rPr>
                        <w:t>،الكتاب المدرسي</w:t>
                      </w:r>
                      <w:r w:rsidRPr="00B5463E">
                        <w:rPr>
                          <w:b/>
                          <w:bCs/>
                          <w:sz w:val="24"/>
                          <w:szCs w:val="24"/>
                        </w:rPr>
                        <w:t xml:space="preserve"> </w:t>
                      </w:r>
                      <w:r w:rsidRPr="00B5463E">
                        <w:rPr>
                          <w:rFonts w:hint="cs"/>
                          <w:b/>
                          <w:bCs/>
                          <w:sz w:val="24"/>
                          <w:szCs w:val="24"/>
                          <w:rtl/>
                        </w:rPr>
                        <w:t>،</w:t>
                      </w:r>
                      <w:r w:rsidRPr="00B5463E">
                        <w:rPr>
                          <w:b/>
                          <w:bCs/>
                          <w:sz w:val="24"/>
                          <w:szCs w:val="24"/>
                        </w:rPr>
                        <w:t xml:space="preserve"> </w:t>
                      </w:r>
                      <w:r w:rsidRPr="00B5463E">
                        <w:rPr>
                          <w:rFonts w:hint="cs"/>
                          <w:b/>
                          <w:bCs/>
                          <w:sz w:val="24"/>
                          <w:szCs w:val="24"/>
                          <w:rtl/>
                        </w:rPr>
                        <w:t xml:space="preserve">دفتر التلميذ    </w:t>
                      </w:r>
                      <w:r w:rsidRPr="00B5463E">
                        <w:rPr>
                          <w:b/>
                          <w:bCs/>
                          <w:sz w:val="24"/>
                          <w:szCs w:val="24"/>
                          <w:rtl/>
                        </w:rPr>
                        <w:br/>
                      </w:r>
                      <w:r w:rsidRPr="00B5463E">
                        <w:rPr>
                          <w:rFonts w:hint="cs"/>
                          <w:b/>
                          <w:bCs/>
                          <w:sz w:val="24"/>
                          <w:szCs w:val="24"/>
                          <w:rtl/>
                        </w:rPr>
                        <w:t>الأستاذ             : حسن أ</w:t>
                      </w:r>
                      <w:r>
                        <w:rPr>
                          <w:rFonts w:hint="cs"/>
                          <w:b/>
                          <w:bCs/>
                          <w:sz w:val="24"/>
                          <w:szCs w:val="24"/>
                          <w:rtl/>
                        </w:rPr>
                        <w:t>ر</w:t>
                      </w:r>
                      <w:r w:rsidRPr="00B5463E">
                        <w:rPr>
                          <w:rFonts w:hint="cs"/>
                          <w:b/>
                          <w:bCs/>
                          <w:sz w:val="24"/>
                          <w:szCs w:val="24"/>
                          <w:rtl/>
                        </w:rPr>
                        <w:t xml:space="preserve">حال      </w:t>
                      </w:r>
                      <w:r>
                        <w:rPr>
                          <w:b/>
                          <w:bCs/>
                          <w:rtl/>
                        </w:rPr>
                        <w:br/>
                      </w:r>
                      <w:r>
                        <w:rPr>
                          <w:b/>
                          <w:bCs/>
                          <w:rtl/>
                        </w:rPr>
                        <w:br/>
                      </w:r>
                    </w:p>
                  </w:txbxContent>
                </v:textbox>
                <w10:wrap anchorx="margin"/>
              </v:shape>
            </w:pict>
          </mc:Fallback>
        </mc:AlternateContent>
      </w:r>
    </w:p>
    <w:p w:rsidR="00CE27FB" w:rsidRDefault="00BD4D5D" w:rsidP="00CE27FB">
      <w:pPr>
        <w:tabs>
          <w:tab w:val="left" w:pos="6860"/>
        </w:tabs>
        <w:bidi/>
      </w:pPr>
      <w:r>
        <w:rPr>
          <w:noProof/>
          <w:rtl/>
          <w:lang w:eastAsia="fr-FR"/>
        </w:rPr>
        <mc:AlternateContent>
          <mc:Choice Requires="wps">
            <w:drawing>
              <wp:anchor distT="0" distB="0" distL="114300" distR="114300" simplePos="0" relativeHeight="251696128" behindDoc="0" locked="0" layoutInCell="1" allowOverlap="1" wp14:anchorId="22899D4F" wp14:editId="1464962D">
                <wp:simplePos x="0" y="0"/>
                <wp:positionH relativeFrom="column">
                  <wp:posOffset>4102735</wp:posOffset>
                </wp:positionH>
                <wp:positionV relativeFrom="paragraph">
                  <wp:posOffset>54610</wp:posOffset>
                </wp:positionV>
                <wp:extent cx="2186940" cy="838200"/>
                <wp:effectExtent l="0" t="0" r="22860" b="19050"/>
                <wp:wrapNone/>
                <wp:docPr id="5" name="Zone de texte 5"/>
                <wp:cNvGraphicFramePr/>
                <a:graphic xmlns:a="http://schemas.openxmlformats.org/drawingml/2006/main">
                  <a:graphicData uri="http://schemas.microsoft.com/office/word/2010/wordprocessingShape">
                    <wps:wsp>
                      <wps:cNvSpPr txBox="1"/>
                      <wps:spPr>
                        <a:xfrm>
                          <a:off x="0" y="0"/>
                          <a:ext cx="218694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D5D" w:rsidRPr="00BD4D5D" w:rsidRDefault="00BD4D5D" w:rsidP="00BD4D5D">
                            <w:pPr>
                              <w:spacing w:line="240" w:lineRule="auto"/>
                              <w:jc w:val="center"/>
                              <w:rPr>
                                <w:rFonts w:asciiTheme="minorBidi" w:hAnsiTheme="minorBidi"/>
                                <w:lang w:bidi="ar-MA"/>
                              </w:rPr>
                            </w:pPr>
                            <w:proofErr w:type="gramStart"/>
                            <w:r w:rsidRPr="00BD4D5D">
                              <w:rPr>
                                <w:rFonts w:asciiTheme="minorBidi" w:hAnsiTheme="minorBidi"/>
                                <w:b/>
                                <w:bCs/>
                                <w:sz w:val="32"/>
                                <w:szCs w:val="32"/>
                                <w:rtl/>
                                <w:lang w:bidi="ar-MA"/>
                              </w:rPr>
                              <w:t>الموضوع :</w:t>
                            </w:r>
                            <w:proofErr w:type="gramEnd"/>
                            <w:r w:rsidRPr="00BD4D5D">
                              <w:rPr>
                                <w:rFonts w:asciiTheme="minorBidi" w:hAnsiTheme="minorBidi"/>
                                <w:b/>
                                <w:bCs/>
                                <w:sz w:val="32"/>
                                <w:szCs w:val="32"/>
                                <w:rtl/>
                                <w:lang w:bidi="ar-MA"/>
                              </w:rPr>
                              <w:t xml:space="preserve"> </w:t>
                            </w:r>
                            <w:r w:rsidRPr="00BD4D5D">
                              <w:rPr>
                                <w:rFonts w:asciiTheme="minorBidi" w:hAnsiTheme="minorBidi"/>
                                <w:b/>
                                <w:bCs/>
                                <w:sz w:val="32"/>
                                <w:szCs w:val="32"/>
                                <w:rtl/>
                                <w:lang w:bidi="ar-MA"/>
                              </w:rPr>
                              <w:br/>
                            </w:r>
                            <w:r w:rsidRPr="00BD4D5D">
                              <w:rPr>
                                <w:rFonts w:asciiTheme="minorBidi" w:hAnsiTheme="minorBidi"/>
                                <w:b/>
                                <w:bCs/>
                                <w:sz w:val="36"/>
                                <w:szCs w:val="36"/>
                                <w:rtl/>
                                <w:lang w:bidi="ar-MA"/>
                              </w:rPr>
                              <w:t xml:space="preserve">الإنفاق في سبيل الله </w:t>
                            </w:r>
                            <w:r w:rsidRPr="00BD4D5D">
                              <w:rPr>
                                <w:rFonts w:asciiTheme="minorBidi" w:hAnsiTheme="minorBidi"/>
                                <w:b/>
                                <w:bCs/>
                                <w:sz w:val="32"/>
                                <w:szCs w:val="32"/>
                                <w:rtl/>
                                <w:lang w:bidi="ar-MA"/>
                              </w:rPr>
                              <w:br/>
                              <w:t>صوره ومقاصده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99D4F" id="Zone de texte 5" o:spid="_x0000_s1029" type="#_x0000_t202" style="position:absolute;left:0;text-align:left;margin-left:323.05pt;margin-top:4.3pt;width:172.2pt;height: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BvmgIAAL4FAAAOAAAAZHJzL2Uyb0RvYy54bWysVEtPGzEQvlfqf7B8L5sHoSFig1IQVSUE&#10;qFAh9eZ4bWJhe1zbyW766zv27oaEcqHqZdf2fPP65nF23hhNNsIHBbakw6MBJcJyqJR9KumPh6tP&#10;U0pCZLZiGqwo6VYEej7/+OGsdjMxghXoSniCRmyY1a6kqxjdrCgCXwnDwhE4YVEowRsW8eqfisqz&#10;Gq0bXYwGg5OiBl85D1yEgK+XrZDOs30pBY+3UgYRiS4pxhbz1+fvMn2L+RmbPXnmVop3YbB/iMIw&#10;ZdHpztQli4ysvfrLlFHcQwAZjziYAqRUXOQcMJvh4FU29yvmRM4FyQluR1P4f2b5zebOE1WVdEKJ&#10;ZQZL9BMLRSpBomiiIJNEUe3CDJH3DrGx+QINlrp/D/iYMm+kN+mPORGUI9nbHcFoiXB8HA2nJ6fH&#10;KOIom46nWMFkpnjRdj7ErwIMSYeSeixg5pVtrkNsoT0kOQugVXWltM6X1DTiQnuyYVhuHXOMaPwA&#10;pS2pS3oyngyy4QNZMr3TX2rGn7vw9lBoT9vkTuT26sJKDLVM5FPcapEw2n4XEunNhLwRI+Nc2F2c&#10;GZ1QEjN6j2KHf4nqPcptHqiRPYONO2WjLPiWpUNqq+eeWtnisYZ7eadjbJZN7qtx3yhLqLbYPx7a&#10;IQyOXynk+5qFeMc8Th32BW6SeIsfqQGLBN2JkhX432+9JzwOA0opqXGKSxp+rZkXlOhvFsfkdHic&#10;2i3my/Hk8wgvfl+y3JfYtbkA7Jwh7izH8zHho+5fpQfziAtnkbyiiFmOvksa++NFbHcLLiwuFosM&#10;wkF3LF7be8eT6cRy6rOH5pF51/V5mrUb6OedzV61e4tNmhYW6whS5VlIPLesdvzjksjT1C20tIX2&#10;7xn1snbnfwAAAP//AwBQSwMEFAAGAAgAAAAhAMmsy8bcAAAACQEAAA8AAABkcnMvZG93bnJldi54&#10;bWxMj8FOwzAQRO9I/IO1SNyoXVSiJMSpABUunCiI8zZ2bYt4HdluGv4ec4Ljap5m3nbbxY9s1jG5&#10;QBLWKwFM0xCUIyPh4/35pgaWMpLCMZCW8K0TbPvLiw5bFc70pud9NqyUUGpRgs15ajlPg9Ue0ypM&#10;mkp2DNFjLmc0XEU8l3I/8lshKu7RUVmwOOknq4ev/clL2D2axgw1RrurlXPz8nl8NS9SXl8tD/fA&#10;sl7yHwy/+kUd+uJ0CCdSiY0Sqk21LqiEugJW8qYRd8AOBdyICnjf8f8f9D8AAAD//wMAUEsBAi0A&#10;FAAGAAgAAAAhALaDOJL+AAAA4QEAABMAAAAAAAAAAAAAAAAAAAAAAFtDb250ZW50X1R5cGVzXS54&#10;bWxQSwECLQAUAAYACAAAACEAOP0h/9YAAACUAQAACwAAAAAAAAAAAAAAAAAvAQAAX3JlbHMvLnJl&#10;bHNQSwECLQAUAAYACAAAACEA8XnQb5oCAAC+BQAADgAAAAAAAAAAAAAAAAAuAgAAZHJzL2Uyb0Rv&#10;Yy54bWxQSwECLQAUAAYACAAAACEAyazLxtwAAAAJAQAADwAAAAAAAAAAAAAAAAD0BAAAZHJzL2Rv&#10;d25yZXYueG1sUEsFBgAAAAAEAAQA8wAAAP0FAAAAAA==&#10;" fillcolor="white [3201]" strokeweight=".5pt">
                <v:textbox>
                  <w:txbxContent>
                    <w:p w:rsidR="00BD4D5D" w:rsidRPr="00BD4D5D" w:rsidRDefault="00BD4D5D" w:rsidP="00BD4D5D">
                      <w:pPr>
                        <w:spacing w:line="240" w:lineRule="auto"/>
                        <w:jc w:val="center"/>
                        <w:rPr>
                          <w:rFonts w:asciiTheme="minorBidi" w:hAnsiTheme="minorBidi"/>
                          <w:lang w:bidi="ar-MA"/>
                        </w:rPr>
                      </w:pPr>
                      <w:proofErr w:type="gramStart"/>
                      <w:r w:rsidRPr="00BD4D5D">
                        <w:rPr>
                          <w:rFonts w:asciiTheme="minorBidi" w:hAnsiTheme="minorBidi"/>
                          <w:b/>
                          <w:bCs/>
                          <w:sz w:val="32"/>
                          <w:szCs w:val="32"/>
                          <w:rtl/>
                          <w:lang w:bidi="ar-MA"/>
                        </w:rPr>
                        <w:t>الموضوع :</w:t>
                      </w:r>
                      <w:proofErr w:type="gramEnd"/>
                      <w:r w:rsidRPr="00BD4D5D">
                        <w:rPr>
                          <w:rFonts w:asciiTheme="minorBidi" w:hAnsiTheme="minorBidi"/>
                          <w:b/>
                          <w:bCs/>
                          <w:sz w:val="32"/>
                          <w:szCs w:val="32"/>
                          <w:rtl/>
                          <w:lang w:bidi="ar-MA"/>
                        </w:rPr>
                        <w:t xml:space="preserve"> </w:t>
                      </w:r>
                      <w:r w:rsidRPr="00BD4D5D">
                        <w:rPr>
                          <w:rFonts w:asciiTheme="minorBidi" w:hAnsiTheme="minorBidi"/>
                          <w:b/>
                          <w:bCs/>
                          <w:sz w:val="32"/>
                          <w:szCs w:val="32"/>
                          <w:rtl/>
                          <w:lang w:bidi="ar-MA"/>
                        </w:rPr>
                        <w:br/>
                      </w:r>
                      <w:r w:rsidRPr="00BD4D5D">
                        <w:rPr>
                          <w:rFonts w:asciiTheme="minorBidi" w:hAnsiTheme="minorBidi"/>
                          <w:b/>
                          <w:bCs/>
                          <w:sz w:val="36"/>
                          <w:szCs w:val="36"/>
                          <w:rtl/>
                          <w:lang w:bidi="ar-MA"/>
                        </w:rPr>
                        <w:t xml:space="preserve">الإنفاق في سبيل الله </w:t>
                      </w:r>
                      <w:r w:rsidRPr="00BD4D5D">
                        <w:rPr>
                          <w:rFonts w:asciiTheme="minorBidi" w:hAnsiTheme="minorBidi"/>
                          <w:b/>
                          <w:bCs/>
                          <w:sz w:val="32"/>
                          <w:szCs w:val="32"/>
                          <w:rtl/>
                          <w:lang w:bidi="ar-MA"/>
                        </w:rPr>
                        <w:br/>
                        <w:t>صوره ومقاصده</w:t>
                      </w:r>
                    </w:p>
                  </w:txbxContent>
                </v:textbox>
              </v:shape>
            </w:pict>
          </mc:Fallback>
        </mc:AlternateContent>
      </w:r>
      <w:r w:rsidR="00CE27FB">
        <w:rPr>
          <w:rtl/>
        </w:rPr>
        <w:tab/>
      </w:r>
    </w:p>
    <w:p w:rsidR="00CE27FB" w:rsidRPr="00CE27FB" w:rsidRDefault="00CE27FB" w:rsidP="00CE27FB">
      <w:pPr>
        <w:bidi/>
      </w:pPr>
    </w:p>
    <w:p w:rsidR="00CE27FB" w:rsidRPr="00CE27FB" w:rsidRDefault="00CE27FB" w:rsidP="00CE27FB">
      <w:pPr>
        <w:bidi/>
      </w:pPr>
    </w:p>
    <w:p w:rsidR="00CE27FB" w:rsidRDefault="00CE27FB" w:rsidP="00CE27FB">
      <w:pPr>
        <w:bidi/>
      </w:pPr>
    </w:p>
    <w:tbl>
      <w:tblPr>
        <w:tblStyle w:val="Grilledutableau"/>
        <w:bidiVisual/>
        <w:tblW w:w="15593" w:type="dxa"/>
        <w:tblInd w:w="329" w:type="dxa"/>
        <w:tblLook w:val="04A0" w:firstRow="1" w:lastRow="0" w:firstColumn="1" w:lastColumn="0" w:noHBand="0" w:noVBand="1"/>
      </w:tblPr>
      <w:tblGrid>
        <w:gridCol w:w="1198"/>
        <w:gridCol w:w="3884"/>
        <w:gridCol w:w="5833"/>
        <w:gridCol w:w="1843"/>
        <w:gridCol w:w="1134"/>
        <w:gridCol w:w="1701"/>
      </w:tblGrid>
      <w:tr w:rsidR="00524068" w:rsidTr="001110CE">
        <w:trPr>
          <w:trHeight w:val="429"/>
        </w:trPr>
        <w:tc>
          <w:tcPr>
            <w:tcW w:w="1198" w:type="dxa"/>
            <w:tcBorders>
              <w:left w:val="double" w:sz="4" w:space="0" w:color="auto"/>
              <w:bottom w:val="double" w:sz="4" w:space="0" w:color="auto"/>
            </w:tcBorders>
            <w:shd w:val="clear" w:color="auto" w:fill="D9D9D9" w:themeFill="background1" w:themeFillShade="D9"/>
          </w:tcPr>
          <w:p w:rsidR="00524068" w:rsidRPr="003A7224" w:rsidRDefault="00524068" w:rsidP="00AF4C09">
            <w:pPr>
              <w:tabs>
                <w:tab w:val="left" w:pos="421"/>
              </w:tabs>
              <w:bidi/>
              <w:rPr>
                <w:b/>
                <w:bCs/>
                <w:sz w:val="32"/>
                <w:szCs w:val="32"/>
                <w:rtl/>
                <w:lang w:bidi="ar-MA"/>
              </w:rPr>
            </w:pPr>
            <w:r w:rsidRPr="003A7224">
              <w:rPr>
                <w:rFonts w:hint="cs"/>
                <w:b/>
                <w:bCs/>
                <w:sz w:val="32"/>
                <w:szCs w:val="32"/>
                <w:rtl/>
                <w:lang w:bidi="ar-MA"/>
              </w:rPr>
              <w:t xml:space="preserve">المراحل </w:t>
            </w:r>
          </w:p>
        </w:tc>
        <w:tc>
          <w:tcPr>
            <w:tcW w:w="11560" w:type="dxa"/>
            <w:gridSpan w:val="3"/>
            <w:shd w:val="clear" w:color="auto" w:fill="D9D9D9" w:themeFill="background1" w:themeFillShade="D9"/>
          </w:tcPr>
          <w:p w:rsidR="00524068" w:rsidRPr="003A7224" w:rsidRDefault="00524068" w:rsidP="00AF4C09">
            <w:pPr>
              <w:tabs>
                <w:tab w:val="left" w:pos="421"/>
              </w:tabs>
              <w:bidi/>
              <w:jc w:val="center"/>
              <w:rPr>
                <w:b/>
                <w:bCs/>
                <w:rtl/>
              </w:rPr>
            </w:pPr>
            <w:r w:rsidRPr="003A7224">
              <w:rPr>
                <w:rFonts w:hint="cs"/>
                <w:b/>
                <w:bCs/>
                <w:sz w:val="32"/>
                <w:szCs w:val="32"/>
                <w:rtl/>
              </w:rPr>
              <w:t xml:space="preserve">الأنشطة </w:t>
            </w:r>
            <w:proofErr w:type="gramStart"/>
            <w:r w:rsidRPr="003A7224">
              <w:rPr>
                <w:rFonts w:hint="cs"/>
                <w:b/>
                <w:bCs/>
                <w:sz w:val="32"/>
                <w:szCs w:val="32"/>
                <w:rtl/>
              </w:rPr>
              <w:t>التعليمية  التعلمية</w:t>
            </w:r>
            <w:proofErr w:type="gramEnd"/>
          </w:p>
        </w:tc>
        <w:tc>
          <w:tcPr>
            <w:tcW w:w="1134" w:type="dxa"/>
            <w:tcBorders>
              <w:bottom w:val="double" w:sz="4" w:space="0" w:color="auto"/>
            </w:tcBorders>
            <w:shd w:val="clear" w:color="auto" w:fill="D9D9D9" w:themeFill="background1" w:themeFillShade="D9"/>
          </w:tcPr>
          <w:p w:rsidR="00524068" w:rsidRPr="001110CE" w:rsidRDefault="00524068" w:rsidP="00AF4C09">
            <w:pPr>
              <w:tabs>
                <w:tab w:val="left" w:pos="421"/>
              </w:tabs>
              <w:bidi/>
              <w:rPr>
                <w:b/>
                <w:bCs/>
                <w:sz w:val="28"/>
                <w:szCs w:val="28"/>
                <w:rtl/>
                <w:lang w:bidi="ar-MA"/>
              </w:rPr>
            </w:pPr>
            <w:r w:rsidRPr="001110CE">
              <w:rPr>
                <w:rFonts w:hint="cs"/>
                <w:b/>
                <w:bCs/>
                <w:sz w:val="28"/>
                <w:szCs w:val="28"/>
                <w:rtl/>
              </w:rPr>
              <w:t xml:space="preserve">    نوع</w:t>
            </w:r>
            <w:r w:rsidRPr="001110CE">
              <w:rPr>
                <w:rFonts w:hint="cs"/>
                <w:b/>
                <w:bCs/>
                <w:sz w:val="28"/>
                <w:szCs w:val="28"/>
                <w:rtl/>
                <w:lang w:bidi="ar-MA"/>
              </w:rPr>
              <w:t>ها</w:t>
            </w:r>
          </w:p>
        </w:tc>
        <w:tc>
          <w:tcPr>
            <w:tcW w:w="1701" w:type="dxa"/>
            <w:tcBorders>
              <w:bottom w:val="double" w:sz="4" w:space="0" w:color="auto"/>
              <w:right w:val="double" w:sz="4" w:space="0" w:color="auto"/>
            </w:tcBorders>
            <w:shd w:val="clear" w:color="auto" w:fill="D9D9D9" w:themeFill="background1" w:themeFillShade="D9"/>
          </w:tcPr>
          <w:p w:rsidR="00524068" w:rsidRPr="001110CE" w:rsidRDefault="00524068" w:rsidP="00AF4C09">
            <w:pPr>
              <w:tabs>
                <w:tab w:val="left" w:pos="421"/>
              </w:tabs>
              <w:bidi/>
              <w:rPr>
                <w:b/>
                <w:bCs/>
                <w:sz w:val="28"/>
                <w:szCs w:val="28"/>
                <w:rtl/>
              </w:rPr>
            </w:pPr>
            <w:r w:rsidRPr="001110CE">
              <w:rPr>
                <w:rFonts w:hint="cs"/>
                <w:b/>
                <w:bCs/>
                <w:sz w:val="28"/>
                <w:szCs w:val="28"/>
                <w:rtl/>
              </w:rPr>
              <w:t xml:space="preserve">   معايير التقويم </w:t>
            </w:r>
          </w:p>
        </w:tc>
      </w:tr>
      <w:tr w:rsidR="00524068" w:rsidTr="001110CE">
        <w:trPr>
          <w:trHeight w:val="509"/>
        </w:trPr>
        <w:tc>
          <w:tcPr>
            <w:tcW w:w="1198" w:type="dxa"/>
            <w:vMerge w:val="restart"/>
            <w:tcBorders>
              <w:top w:val="double" w:sz="4" w:space="0" w:color="auto"/>
              <w:left w:val="double" w:sz="4" w:space="0" w:color="auto"/>
              <w:right w:val="single" w:sz="4" w:space="0" w:color="auto"/>
            </w:tcBorders>
          </w:tcPr>
          <w:p w:rsidR="00524068" w:rsidRDefault="00524068" w:rsidP="00AF4C09">
            <w:pPr>
              <w:tabs>
                <w:tab w:val="left" w:pos="421"/>
              </w:tabs>
              <w:bidi/>
              <w:jc w:val="center"/>
              <w:rPr>
                <w:rtl/>
              </w:rPr>
            </w:pPr>
          </w:p>
          <w:p w:rsidR="00524068" w:rsidRPr="005F2308" w:rsidRDefault="00524068" w:rsidP="00AF4C09">
            <w:pPr>
              <w:tabs>
                <w:tab w:val="left" w:pos="421"/>
              </w:tabs>
              <w:bidi/>
              <w:jc w:val="center"/>
              <w:rPr>
                <w:b/>
                <w:bCs/>
                <w:sz w:val="28"/>
                <w:szCs w:val="28"/>
                <w:rtl/>
              </w:rPr>
            </w:pPr>
          </w:p>
          <w:p w:rsidR="00524068" w:rsidRDefault="00524068" w:rsidP="00AF4C09">
            <w:pPr>
              <w:tabs>
                <w:tab w:val="left" w:pos="421"/>
              </w:tabs>
              <w:bidi/>
              <w:jc w:val="center"/>
              <w:rPr>
                <w:rtl/>
              </w:rPr>
            </w:pPr>
            <w:r w:rsidRPr="005F2308">
              <w:rPr>
                <w:rFonts w:hint="cs"/>
                <w:b/>
                <w:bCs/>
                <w:sz w:val="28"/>
                <w:szCs w:val="28"/>
                <w:rtl/>
              </w:rPr>
              <w:t xml:space="preserve">مراجعة </w:t>
            </w:r>
            <w:r w:rsidRPr="005F2308">
              <w:rPr>
                <w:b/>
                <w:bCs/>
                <w:sz w:val="28"/>
                <w:szCs w:val="28"/>
                <w:rtl/>
              </w:rPr>
              <w:br/>
            </w:r>
            <w:r w:rsidRPr="005F2308">
              <w:rPr>
                <w:b/>
                <w:bCs/>
                <w:sz w:val="28"/>
                <w:szCs w:val="28"/>
                <w:rtl/>
              </w:rPr>
              <w:br/>
            </w:r>
            <w:r w:rsidRPr="005F2308">
              <w:rPr>
                <w:rFonts w:hint="cs"/>
                <w:b/>
                <w:bCs/>
                <w:sz w:val="28"/>
                <w:szCs w:val="28"/>
                <w:rtl/>
              </w:rPr>
              <w:t>وتمهيد</w:t>
            </w:r>
          </w:p>
        </w:tc>
        <w:tc>
          <w:tcPr>
            <w:tcW w:w="9717" w:type="dxa"/>
            <w:gridSpan w:val="2"/>
            <w:tcBorders>
              <w:top w:val="double" w:sz="4" w:space="0" w:color="auto"/>
              <w:left w:val="single" w:sz="4" w:space="0" w:color="auto"/>
              <w:bottom w:val="single" w:sz="4" w:space="0" w:color="auto"/>
            </w:tcBorders>
            <w:shd w:val="clear" w:color="auto" w:fill="F2F2F2" w:themeFill="background1" w:themeFillShade="F2"/>
          </w:tcPr>
          <w:p w:rsidR="00524068" w:rsidRPr="00F334A7" w:rsidRDefault="00524068" w:rsidP="00AF4C09">
            <w:pPr>
              <w:tabs>
                <w:tab w:val="left" w:pos="421"/>
              </w:tabs>
              <w:bidi/>
              <w:rPr>
                <w:sz w:val="32"/>
                <w:szCs w:val="32"/>
                <w:rtl/>
              </w:rPr>
            </w:pPr>
            <w:r>
              <w:rPr>
                <w:rFonts w:hint="cs"/>
                <w:sz w:val="32"/>
                <w:szCs w:val="32"/>
                <w:rtl/>
              </w:rPr>
              <w:t xml:space="preserve">         </w:t>
            </w:r>
            <w:r w:rsidRPr="00892393">
              <w:rPr>
                <w:rFonts w:hint="cs"/>
                <w:sz w:val="28"/>
                <w:szCs w:val="28"/>
                <w:rtl/>
              </w:rPr>
              <w:t xml:space="preserve"> </w:t>
            </w:r>
            <w:r w:rsidRPr="001E7097">
              <w:rPr>
                <w:rFonts w:hint="cs"/>
                <w:sz w:val="28"/>
                <w:szCs w:val="28"/>
                <w:rtl/>
              </w:rPr>
              <w:t>الأستاذ</w:t>
            </w:r>
            <w:r w:rsidRPr="001E7097">
              <w:rPr>
                <w:rFonts w:hint="cs"/>
                <w:sz w:val="32"/>
                <w:szCs w:val="32"/>
                <w:rtl/>
              </w:rPr>
              <w:t xml:space="preserve">                </w:t>
            </w:r>
            <w:r>
              <w:rPr>
                <w:rFonts w:hint="cs"/>
                <w:sz w:val="32"/>
                <w:szCs w:val="32"/>
                <w:rtl/>
              </w:rPr>
              <w:t xml:space="preserve">  </w:t>
            </w:r>
            <w:r w:rsidRPr="001E7097">
              <w:rPr>
                <w:rFonts w:hint="cs"/>
                <w:sz w:val="32"/>
                <w:szCs w:val="32"/>
                <w:rtl/>
              </w:rPr>
              <w:t xml:space="preserve">       </w:t>
            </w:r>
            <w:r>
              <w:rPr>
                <w:rFonts w:hint="cs"/>
                <w:sz w:val="32"/>
                <w:szCs w:val="32"/>
                <w:rtl/>
              </w:rPr>
              <w:t xml:space="preserve"> </w:t>
            </w:r>
            <w:r w:rsidRPr="001E7097">
              <w:rPr>
                <w:rFonts w:hint="cs"/>
                <w:sz w:val="32"/>
                <w:szCs w:val="32"/>
                <w:rtl/>
              </w:rPr>
              <w:t xml:space="preserve">      </w:t>
            </w:r>
            <w:r w:rsidR="000F6671">
              <w:rPr>
                <w:rFonts w:hint="cs"/>
                <w:sz w:val="32"/>
                <w:szCs w:val="32"/>
                <w:rtl/>
              </w:rPr>
              <w:t xml:space="preserve">                </w:t>
            </w:r>
            <w:proofErr w:type="gramStart"/>
            <w:r w:rsidRPr="001E7097">
              <w:rPr>
                <w:rFonts w:hint="cs"/>
                <w:sz w:val="32"/>
                <w:szCs w:val="32"/>
                <w:rtl/>
              </w:rPr>
              <w:t xml:space="preserve">   </w:t>
            </w:r>
            <w:r w:rsidRPr="001E7097">
              <w:rPr>
                <w:rFonts w:hint="cs"/>
                <w:b/>
                <w:bCs/>
                <w:sz w:val="24"/>
                <w:szCs w:val="24"/>
                <w:rtl/>
              </w:rPr>
              <w:t>(</w:t>
            </w:r>
            <w:proofErr w:type="gramEnd"/>
            <w:r w:rsidRPr="001E7097">
              <w:rPr>
                <w:rFonts w:hint="cs"/>
                <w:b/>
                <w:bCs/>
                <w:sz w:val="24"/>
                <w:szCs w:val="24"/>
                <w:rtl/>
              </w:rPr>
              <w:t xml:space="preserve"> المحتوى العلمي)</w:t>
            </w:r>
          </w:p>
        </w:tc>
        <w:tc>
          <w:tcPr>
            <w:tcW w:w="1843" w:type="dxa"/>
            <w:tcBorders>
              <w:top w:val="double" w:sz="4" w:space="0" w:color="auto"/>
              <w:bottom w:val="single" w:sz="4" w:space="0" w:color="auto"/>
            </w:tcBorders>
            <w:shd w:val="clear" w:color="auto" w:fill="F2F2F2" w:themeFill="background1" w:themeFillShade="F2"/>
          </w:tcPr>
          <w:p w:rsidR="00524068" w:rsidRPr="00F334A7" w:rsidRDefault="00524068" w:rsidP="00AF4C09">
            <w:pPr>
              <w:tabs>
                <w:tab w:val="left" w:pos="421"/>
              </w:tabs>
              <w:bidi/>
              <w:rPr>
                <w:sz w:val="32"/>
                <w:szCs w:val="32"/>
                <w:rtl/>
              </w:rPr>
            </w:pPr>
            <w:r>
              <w:rPr>
                <w:rFonts w:hint="cs"/>
                <w:sz w:val="32"/>
                <w:szCs w:val="32"/>
                <w:rtl/>
              </w:rPr>
              <w:t xml:space="preserve">          </w:t>
            </w:r>
            <w:r w:rsidRPr="00F334A7">
              <w:rPr>
                <w:rFonts w:hint="cs"/>
                <w:sz w:val="32"/>
                <w:szCs w:val="32"/>
                <w:rtl/>
              </w:rPr>
              <w:t>التلميذ</w:t>
            </w:r>
          </w:p>
        </w:tc>
        <w:tc>
          <w:tcPr>
            <w:tcW w:w="1134" w:type="dxa"/>
            <w:vMerge w:val="restart"/>
            <w:tcBorders>
              <w:top w:val="double" w:sz="4" w:space="0" w:color="auto"/>
            </w:tcBorders>
          </w:tcPr>
          <w:p w:rsidR="00524068" w:rsidRPr="005F2308" w:rsidRDefault="00524068" w:rsidP="00AF4C09">
            <w:pPr>
              <w:tabs>
                <w:tab w:val="left" w:pos="421"/>
              </w:tabs>
              <w:bidi/>
              <w:rPr>
                <w:b/>
                <w:bCs/>
                <w:rtl/>
              </w:rPr>
            </w:pPr>
          </w:p>
          <w:p w:rsidR="00524068" w:rsidRPr="005F2308" w:rsidRDefault="00524068" w:rsidP="00AF4C09">
            <w:pPr>
              <w:bidi/>
              <w:rPr>
                <w:b/>
                <w:bCs/>
                <w:rtl/>
              </w:rPr>
            </w:pPr>
          </w:p>
          <w:p w:rsidR="00524068" w:rsidRPr="005F2308" w:rsidRDefault="00524068" w:rsidP="00AF4C09">
            <w:pPr>
              <w:bidi/>
              <w:rPr>
                <w:b/>
                <w:bCs/>
                <w:rtl/>
              </w:rPr>
            </w:pPr>
          </w:p>
          <w:p w:rsidR="00524068" w:rsidRPr="005F2308" w:rsidRDefault="00524068" w:rsidP="00AF4C09">
            <w:pPr>
              <w:bidi/>
              <w:rPr>
                <w:b/>
                <w:bCs/>
                <w:rtl/>
              </w:rPr>
            </w:pPr>
            <w:r w:rsidRPr="005F2308">
              <w:rPr>
                <w:rFonts w:hint="cs"/>
                <w:b/>
                <w:bCs/>
                <w:rtl/>
              </w:rPr>
              <w:t xml:space="preserve">  معرفي وجداني </w:t>
            </w:r>
          </w:p>
        </w:tc>
        <w:tc>
          <w:tcPr>
            <w:tcW w:w="1701" w:type="dxa"/>
            <w:vMerge w:val="restart"/>
            <w:tcBorders>
              <w:top w:val="double" w:sz="4" w:space="0" w:color="auto"/>
              <w:right w:val="double" w:sz="4" w:space="0" w:color="auto"/>
            </w:tcBorders>
          </w:tcPr>
          <w:p w:rsidR="00524068" w:rsidRPr="005F2308" w:rsidRDefault="00524068" w:rsidP="00AF4C09">
            <w:pPr>
              <w:tabs>
                <w:tab w:val="left" w:pos="421"/>
              </w:tabs>
              <w:bidi/>
              <w:jc w:val="center"/>
              <w:rPr>
                <w:b/>
                <w:bCs/>
                <w:rtl/>
              </w:rPr>
            </w:pPr>
            <w:r>
              <w:rPr>
                <w:b/>
                <w:bCs/>
              </w:rPr>
              <w:br/>
            </w:r>
            <w:r w:rsidRPr="005F2308">
              <w:rPr>
                <w:rFonts w:hint="cs"/>
                <w:b/>
                <w:bCs/>
                <w:rtl/>
              </w:rPr>
              <w:t xml:space="preserve">هل استعد </w:t>
            </w:r>
            <w:proofErr w:type="gramStart"/>
            <w:r w:rsidRPr="005F2308">
              <w:rPr>
                <w:rFonts w:hint="cs"/>
                <w:b/>
                <w:bCs/>
                <w:rtl/>
              </w:rPr>
              <w:t>منزليا ؟</w:t>
            </w:r>
            <w:r w:rsidRPr="005F2308">
              <w:rPr>
                <w:b/>
                <w:bCs/>
                <w:rtl/>
              </w:rPr>
              <w:br/>
            </w:r>
            <w:r w:rsidRPr="005F2308">
              <w:rPr>
                <w:rFonts w:hint="cs"/>
                <w:b/>
                <w:bCs/>
                <w:rtl/>
              </w:rPr>
              <w:t>الربط</w:t>
            </w:r>
            <w:proofErr w:type="gramEnd"/>
            <w:r w:rsidRPr="005F2308">
              <w:rPr>
                <w:rFonts w:hint="cs"/>
                <w:b/>
                <w:bCs/>
                <w:rtl/>
              </w:rPr>
              <w:t xml:space="preserve"> بين الدرس السابق واللاحق</w:t>
            </w:r>
          </w:p>
        </w:tc>
      </w:tr>
      <w:tr w:rsidR="00524068" w:rsidTr="001110CE">
        <w:trPr>
          <w:trHeight w:val="2431"/>
        </w:trPr>
        <w:tc>
          <w:tcPr>
            <w:tcW w:w="1198" w:type="dxa"/>
            <w:vMerge/>
            <w:tcBorders>
              <w:left w:val="double" w:sz="4" w:space="0" w:color="auto"/>
              <w:right w:val="single" w:sz="4" w:space="0" w:color="auto"/>
            </w:tcBorders>
          </w:tcPr>
          <w:p w:rsidR="00524068" w:rsidRDefault="00524068" w:rsidP="00AF4C09">
            <w:pPr>
              <w:tabs>
                <w:tab w:val="left" w:pos="421"/>
              </w:tabs>
              <w:bidi/>
              <w:jc w:val="center"/>
              <w:rPr>
                <w:rtl/>
              </w:rPr>
            </w:pPr>
          </w:p>
        </w:tc>
        <w:tc>
          <w:tcPr>
            <w:tcW w:w="9717" w:type="dxa"/>
            <w:gridSpan w:val="2"/>
            <w:tcBorders>
              <w:top w:val="single" w:sz="4" w:space="0" w:color="auto"/>
              <w:left w:val="single" w:sz="4" w:space="0" w:color="auto"/>
            </w:tcBorders>
          </w:tcPr>
          <w:p w:rsidR="00563664" w:rsidRPr="00D20551" w:rsidRDefault="00524068" w:rsidP="00563664">
            <w:pPr>
              <w:bidi/>
              <w:rPr>
                <w:b/>
                <w:bCs/>
                <w:sz w:val="24"/>
                <w:szCs w:val="24"/>
                <w:rtl/>
                <w:lang w:val="en-US" w:bidi="ar-MA"/>
              </w:rPr>
            </w:pPr>
            <w:r w:rsidRPr="003A7224">
              <w:rPr>
                <w:rFonts w:hint="cs"/>
                <w:b/>
                <w:bCs/>
                <w:sz w:val="24"/>
                <w:szCs w:val="24"/>
                <w:rtl/>
              </w:rPr>
              <w:t xml:space="preserve">الاطلاع على إنتاجات التعلم </w:t>
            </w:r>
            <w:proofErr w:type="gramStart"/>
            <w:r w:rsidRPr="003A7224">
              <w:rPr>
                <w:rFonts w:hint="cs"/>
                <w:b/>
                <w:bCs/>
                <w:sz w:val="24"/>
                <w:szCs w:val="24"/>
                <w:rtl/>
              </w:rPr>
              <w:t>الذاتي  .</w:t>
            </w:r>
            <w:proofErr w:type="gramEnd"/>
            <w:r w:rsidRPr="003A7224">
              <w:rPr>
                <w:b/>
                <w:bCs/>
                <w:sz w:val="24"/>
                <w:szCs w:val="24"/>
                <w:rtl/>
              </w:rPr>
              <w:br/>
            </w:r>
            <w:r w:rsidR="00476BE3" w:rsidRPr="003A7224">
              <w:rPr>
                <w:rFonts w:hint="cs"/>
                <w:b/>
                <w:bCs/>
                <w:sz w:val="24"/>
                <w:szCs w:val="24"/>
                <w:rtl/>
              </w:rPr>
              <w:t>الاختبارات الشفهية ومراجعة عامة</w:t>
            </w:r>
            <w:r w:rsidR="00476BE3">
              <w:rPr>
                <w:rFonts w:hint="cs"/>
                <w:b/>
                <w:bCs/>
                <w:sz w:val="24"/>
                <w:szCs w:val="24"/>
                <w:rtl/>
              </w:rPr>
              <w:t xml:space="preserve"> ، </w:t>
            </w:r>
            <w:r w:rsidR="00563664" w:rsidRPr="00563664">
              <w:rPr>
                <w:rFonts w:hint="cs"/>
                <w:rtl/>
              </w:rPr>
              <w:t xml:space="preserve">ـ ما المقصود بالإيواء والنصرة ؟  ـ من الذي آوى الرسول </w:t>
            </w:r>
            <w:r w:rsidR="00563664" w:rsidRPr="0026038F">
              <w:fldChar w:fldCharType="begin"/>
            </w:r>
            <w:r w:rsidR="00563664" w:rsidRPr="0026038F">
              <w:instrText xml:space="preserve"> INCLUDEPICTURE "https://upload.wikimedia.org/wikipedia/commons/thumb/c/c5/Mohamed_peace_be_upon_him.svg/20px-Mohamed_peace_be_upon_him.svg.png" \* MERGEFORMATINET </w:instrText>
            </w:r>
            <w:r w:rsidR="00563664" w:rsidRPr="0026038F">
              <w:fldChar w:fldCharType="separate"/>
            </w:r>
            <w:r w:rsidR="00563664">
              <w:fldChar w:fldCharType="begin"/>
            </w:r>
            <w:r w:rsidR="00563664">
              <w:instrText xml:space="preserve"> INCLUDEPICTURE  "https://upload.wikimedia.org/wikipedia/commons/thumb/c/c5/Mohamed_peace_be_upon_him.svg/20px-Mohamed_peace_be_upon_him.svg.png" \* MERGEFORMATINET </w:instrText>
            </w:r>
            <w:r w:rsidR="00563664">
              <w:fldChar w:fldCharType="separate"/>
            </w:r>
            <w:r w:rsidR="00BD4D5D">
              <w:fldChar w:fldCharType="begin"/>
            </w:r>
            <w:r w:rsidR="00BD4D5D">
              <w:instrText xml:space="preserve"> INCLUDEPICTURE  "https://upload.wikimedia.org/wikipedia/commons/thumb/c/c5/Mohamed_peace_be_upon_him.svg/20px-Mohamed_peace_be_upon_him.svg.png" \* MERGEFORMATINET </w:instrText>
            </w:r>
            <w:r w:rsidR="00BD4D5D">
              <w:fldChar w:fldCharType="separate"/>
            </w:r>
            <w:r w:rsidR="00E62CB8">
              <w:fldChar w:fldCharType="begin"/>
            </w:r>
            <w:r w:rsidR="00E62CB8">
              <w:instrText xml:space="preserve"> </w:instrText>
            </w:r>
            <w:r w:rsidR="00E62CB8">
              <w:instrText>INCLUDEPICTURE  "https://upload.wikimedia.org/wikipedia/commons/thumb/c/c5/Mohamed_peace_be_upon_him.svg/20px-Mohamed_peace_be_upon_him.svg.png" \* MERGEFORMATINET</w:instrText>
            </w:r>
            <w:r w:rsidR="00E62CB8">
              <w:instrText xml:space="preserve"> </w:instrText>
            </w:r>
            <w:r w:rsidR="00E62CB8">
              <w:fldChar w:fldCharType="separate"/>
            </w:r>
            <w:r w:rsidR="00E62C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صلى الله عليه وسلم" style="width:12.75pt;height:9.75pt">
                  <v:imagedata r:id="rId6" r:href="rId7"/>
                </v:shape>
              </w:pict>
            </w:r>
            <w:r w:rsidR="00E62CB8">
              <w:fldChar w:fldCharType="end"/>
            </w:r>
            <w:r w:rsidR="00BD4D5D">
              <w:fldChar w:fldCharType="end"/>
            </w:r>
            <w:r w:rsidR="00563664">
              <w:fldChar w:fldCharType="end"/>
            </w:r>
            <w:r w:rsidR="00563664" w:rsidRPr="0026038F">
              <w:fldChar w:fldCharType="end"/>
            </w:r>
            <w:r w:rsidR="00563664" w:rsidRPr="00563664">
              <w:rPr>
                <w:rFonts w:hint="cs"/>
                <w:rtl/>
              </w:rPr>
              <w:t xml:space="preserve"> بعد هجرته إلى المدينة ؟</w:t>
            </w:r>
            <w:r w:rsidR="00563664" w:rsidRPr="00563664">
              <w:rPr>
                <w:rtl/>
              </w:rPr>
              <w:br/>
            </w:r>
            <w:r w:rsidR="00563664" w:rsidRPr="00563664">
              <w:rPr>
                <w:rFonts w:hint="cs"/>
                <w:rtl/>
              </w:rPr>
              <w:t xml:space="preserve">  ـ كيف نصرت أم سليم الرسول " </w:t>
            </w:r>
            <w:r w:rsidR="00563664" w:rsidRPr="0026038F">
              <w:fldChar w:fldCharType="begin"/>
            </w:r>
            <w:r w:rsidR="00563664" w:rsidRPr="0026038F">
              <w:instrText xml:space="preserve"> INCLUDEPICTURE "https://upload.wikimedia.org/wikipedia/commons/thumb/c/c5/Mohamed_peace_be_upon_him.svg/20px-Mohamed_peace_be_upon_him.svg.png" \* MERGEFORMATINET </w:instrText>
            </w:r>
            <w:r w:rsidR="00563664" w:rsidRPr="0026038F">
              <w:fldChar w:fldCharType="separate"/>
            </w:r>
            <w:r w:rsidR="00563664">
              <w:fldChar w:fldCharType="begin"/>
            </w:r>
            <w:r w:rsidR="00563664">
              <w:instrText xml:space="preserve"> INCLUDEPICTURE  "https://upload.wikimedia.org/wikipedia/commons/thumb/c/c5/Mohamed_peace_be_upon_him.svg/20px-Mohamed_peace_be_upon_him.svg.png" \* MERGEFORMATINET </w:instrText>
            </w:r>
            <w:r w:rsidR="00563664">
              <w:fldChar w:fldCharType="separate"/>
            </w:r>
            <w:r w:rsidR="00BD4D5D">
              <w:fldChar w:fldCharType="begin"/>
            </w:r>
            <w:r w:rsidR="00BD4D5D">
              <w:instrText xml:space="preserve"> INCLUDEPICTURE  "https://upload.wikimedia.org/wikipedia/commons/thumb/c/c5/Mohamed_peace_be_upon_him.svg/20px-Mohamed_peace_be_upon_him.svg.png" \* MERGEFORMATINET </w:instrText>
            </w:r>
            <w:r w:rsidR="00BD4D5D">
              <w:fldChar w:fldCharType="separate"/>
            </w:r>
            <w:r w:rsidR="00E62CB8">
              <w:fldChar w:fldCharType="begin"/>
            </w:r>
            <w:r w:rsidR="00E62CB8">
              <w:instrText xml:space="preserve"> </w:instrText>
            </w:r>
            <w:r w:rsidR="00E62CB8">
              <w:instrText>INCLUDEPICTURE  "https://upload.wikimedia.org/wikipedia/commons/thumb/c/c5/Mohamed_peace_be_upon_him.svg/20px-Mohamed_peace_be_upon_him.svg.png" \* MERGEFORMATINET</w:instrText>
            </w:r>
            <w:r w:rsidR="00E62CB8">
              <w:instrText xml:space="preserve"> </w:instrText>
            </w:r>
            <w:r w:rsidR="00E62CB8">
              <w:fldChar w:fldCharType="separate"/>
            </w:r>
            <w:r w:rsidR="00E62CB8">
              <w:pict>
                <v:shape id="_x0000_i1026" type="#_x0000_t75" alt="صلى الله عليه وسلم" style="width:12.75pt;height:9.75pt">
                  <v:imagedata r:id="rId6" r:href="rId8"/>
                </v:shape>
              </w:pict>
            </w:r>
            <w:r w:rsidR="00E62CB8">
              <w:fldChar w:fldCharType="end"/>
            </w:r>
            <w:r w:rsidR="00BD4D5D">
              <w:fldChar w:fldCharType="end"/>
            </w:r>
            <w:r w:rsidR="00563664">
              <w:fldChar w:fldCharType="end"/>
            </w:r>
            <w:r w:rsidR="00563664" w:rsidRPr="0026038F">
              <w:fldChar w:fldCharType="end"/>
            </w:r>
            <w:r w:rsidR="00563664" w:rsidRPr="00563664">
              <w:rPr>
                <w:rFonts w:hint="cs"/>
                <w:rtl/>
              </w:rPr>
              <w:t xml:space="preserve">"  ؟  </w:t>
            </w:r>
            <w:proofErr w:type="gramStart"/>
            <w:r w:rsidR="00563664" w:rsidRPr="00563664">
              <w:rPr>
                <w:rFonts w:hint="cs"/>
                <w:rtl/>
              </w:rPr>
              <w:t xml:space="preserve">ـ  </w:t>
            </w:r>
            <w:r w:rsidR="00563664" w:rsidRPr="00563664">
              <w:rPr>
                <w:rFonts w:hint="cs"/>
                <w:sz w:val="24"/>
                <w:szCs w:val="24"/>
                <w:rtl/>
              </w:rPr>
              <w:t>من</w:t>
            </w:r>
            <w:proofErr w:type="gramEnd"/>
            <w:r w:rsidR="00563664" w:rsidRPr="00563664">
              <w:rPr>
                <w:rFonts w:hint="cs"/>
                <w:sz w:val="24"/>
                <w:szCs w:val="24"/>
                <w:rtl/>
              </w:rPr>
              <w:t xml:space="preserve"> هو أبو أيوب الانصاري ؟</w:t>
            </w:r>
            <w:r w:rsidR="00563664">
              <w:rPr>
                <w:rFonts w:hint="cs"/>
                <w:rtl/>
              </w:rPr>
              <w:t xml:space="preserve">  </w:t>
            </w:r>
            <w:r w:rsidR="00563664" w:rsidRPr="00563664">
              <w:rPr>
                <w:rFonts w:hint="cs"/>
                <w:rtl/>
              </w:rPr>
              <w:t>كيف انص</w:t>
            </w:r>
            <w:r w:rsidR="00563664">
              <w:rPr>
                <w:rFonts w:hint="cs"/>
                <w:rtl/>
              </w:rPr>
              <w:t>ر</w:t>
            </w:r>
            <w:r w:rsidR="00563664" w:rsidRPr="00563664">
              <w:rPr>
                <w:rFonts w:hint="cs"/>
                <w:rtl/>
              </w:rPr>
              <w:t xml:space="preserve"> رسول الله</w:t>
            </w:r>
            <w:r w:rsidR="00563664">
              <w:rPr>
                <w:rFonts w:hint="cs"/>
                <w:rtl/>
              </w:rPr>
              <w:t xml:space="preserve"> </w:t>
            </w:r>
            <w:r w:rsidR="00563664" w:rsidRPr="0026038F">
              <w:fldChar w:fldCharType="begin"/>
            </w:r>
            <w:r w:rsidR="00563664" w:rsidRPr="0026038F">
              <w:instrText xml:space="preserve"> INCLUDEPICTURE "https://upload.wikimedia.org/wikipedia/commons/thumb/c/c5/Mohamed_peace_be_upon_him.svg/20px-Mohamed_peace_be_upon_him.svg.png" \* MERGEFORMATINET </w:instrText>
            </w:r>
            <w:r w:rsidR="00563664" w:rsidRPr="0026038F">
              <w:fldChar w:fldCharType="separate"/>
            </w:r>
            <w:r w:rsidR="00563664">
              <w:fldChar w:fldCharType="begin"/>
            </w:r>
            <w:r w:rsidR="00563664">
              <w:instrText xml:space="preserve"> INCLUDEPICTURE  "https://upload.wikimedia.org/wikipedia/commons/thumb/c/c5/Mohamed_peace_be_upon_him.svg/20px-Mohamed_peace_be_upon_him.svg.png" \* MERGEFORMATINET </w:instrText>
            </w:r>
            <w:r w:rsidR="00563664">
              <w:fldChar w:fldCharType="separate"/>
            </w:r>
            <w:r w:rsidR="00BD4D5D">
              <w:fldChar w:fldCharType="begin"/>
            </w:r>
            <w:r w:rsidR="00BD4D5D">
              <w:instrText xml:space="preserve"> INCLUDEPICTURE  "https://upload.wikimedia.org/wikipedia/commons/thumb/c/c5/Mohamed_peace_be_upon_him.svg/20px-Mohamed_peace_be_upon_him.svg.png" \* MERGEFORMATINET </w:instrText>
            </w:r>
            <w:r w:rsidR="00BD4D5D">
              <w:fldChar w:fldCharType="separate"/>
            </w:r>
            <w:r w:rsidR="00E62CB8">
              <w:fldChar w:fldCharType="begin"/>
            </w:r>
            <w:r w:rsidR="00E62CB8">
              <w:instrText xml:space="preserve"> </w:instrText>
            </w:r>
            <w:r w:rsidR="00E62CB8">
              <w:instrText>INCLUDE</w:instrText>
            </w:r>
            <w:r w:rsidR="00E62CB8">
              <w:instrText>PICTURE  "https://upload.wikimedia.org/wikipedia/commons/thumb/c/c5/Mohamed_peace_be_upon_him.svg/20px-Mohamed_peace_be_upon_him.svg.png" \* MERGEFORMATINET</w:instrText>
            </w:r>
            <w:r w:rsidR="00E62CB8">
              <w:instrText xml:space="preserve"> </w:instrText>
            </w:r>
            <w:r w:rsidR="00E62CB8">
              <w:fldChar w:fldCharType="separate"/>
            </w:r>
            <w:r w:rsidR="00E62CB8">
              <w:pict>
                <v:shape id="_x0000_i1027" type="#_x0000_t75" alt="صلى الله عليه وسلم" style="width:12.75pt;height:9.75pt">
                  <v:imagedata r:id="rId6" r:href="rId9"/>
                </v:shape>
              </w:pict>
            </w:r>
            <w:r w:rsidR="00E62CB8">
              <w:fldChar w:fldCharType="end"/>
            </w:r>
            <w:r w:rsidR="00BD4D5D">
              <w:fldChar w:fldCharType="end"/>
            </w:r>
            <w:r w:rsidR="00563664">
              <w:fldChar w:fldCharType="end"/>
            </w:r>
            <w:r w:rsidR="00563664" w:rsidRPr="0026038F">
              <w:fldChar w:fldCharType="end"/>
            </w:r>
            <w:r w:rsidR="00563664">
              <w:rPr>
                <w:b/>
                <w:bCs/>
                <w:sz w:val="32"/>
                <w:szCs w:val="32"/>
              </w:rPr>
              <w:t xml:space="preserve"> </w:t>
            </w:r>
            <w:r w:rsidR="00563664" w:rsidRPr="00563664">
              <w:rPr>
                <w:rFonts w:hint="cs"/>
                <w:sz w:val="32"/>
                <w:szCs w:val="32"/>
                <w:rtl/>
                <w:lang w:bidi="ar-MA"/>
              </w:rPr>
              <w:t>؟</w:t>
            </w:r>
            <w:r w:rsidR="00563664">
              <w:rPr>
                <w:rFonts w:hint="cs"/>
                <w:b/>
                <w:bCs/>
                <w:sz w:val="32"/>
                <w:szCs w:val="32"/>
                <w:rtl/>
              </w:rPr>
              <w:t xml:space="preserve"> </w:t>
            </w:r>
            <w:r w:rsidR="00563664">
              <w:rPr>
                <w:b/>
                <w:bCs/>
                <w:sz w:val="32"/>
                <w:szCs w:val="32"/>
                <w:rtl/>
              </w:rPr>
              <w:br/>
            </w:r>
            <w:r w:rsidR="00563664">
              <w:rPr>
                <w:rFonts w:hint="cs"/>
                <w:b/>
                <w:bCs/>
                <w:sz w:val="24"/>
                <w:szCs w:val="24"/>
                <w:rtl/>
                <w:lang w:val="en-US" w:bidi="ar-MA"/>
              </w:rPr>
              <w:t xml:space="preserve">ـ </w:t>
            </w:r>
            <w:r w:rsidR="00563664" w:rsidRPr="00D20551">
              <w:rPr>
                <w:rFonts w:hint="cs"/>
                <w:b/>
                <w:bCs/>
                <w:sz w:val="24"/>
                <w:szCs w:val="24"/>
                <w:rtl/>
                <w:lang w:val="en-US" w:bidi="ar-MA"/>
              </w:rPr>
              <w:t>قمت بزيارة احدى دور الأيتام رفقة أصدقائك، ووقفتم على مختلف المرافق والتجهيزات التي تحتوي عليها، والاطلاع على الخدمات التي توفرها، مما أثار لديكم تساؤلات حول مصدر تمويل مثل هذه المؤسسات الخيرية.</w:t>
            </w:r>
          </w:p>
          <w:p w:rsidR="00563664" w:rsidRPr="00D20551" w:rsidRDefault="00563664" w:rsidP="00563664">
            <w:pPr>
              <w:bidi/>
              <w:rPr>
                <w:b/>
                <w:bCs/>
                <w:sz w:val="24"/>
                <w:szCs w:val="24"/>
                <w:rtl/>
                <w:lang w:val="en-US" w:bidi="ar-MA"/>
              </w:rPr>
            </w:pPr>
            <w:r>
              <w:rPr>
                <w:rFonts w:hint="cs"/>
                <w:b/>
                <w:bCs/>
                <w:sz w:val="24"/>
                <w:szCs w:val="24"/>
                <w:rtl/>
                <w:lang w:val="en-US" w:bidi="ar-MA"/>
              </w:rPr>
              <w:t xml:space="preserve">- </w:t>
            </w:r>
            <w:r w:rsidRPr="00D20551">
              <w:rPr>
                <w:rFonts w:hint="cs"/>
                <w:b/>
                <w:bCs/>
                <w:sz w:val="24"/>
                <w:szCs w:val="24"/>
                <w:rtl/>
                <w:lang w:val="en-US" w:bidi="ar-MA"/>
              </w:rPr>
              <w:t>في نظرك كيف يمكن للإنفاق التطوعي أن يسهم في تمويل مثل هذه الأنشطة الخيرية؟</w:t>
            </w:r>
          </w:p>
          <w:p w:rsidR="00524068" w:rsidRPr="003A7224" w:rsidRDefault="00563664" w:rsidP="00563664">
            <w:pPr>
              <w:tabs>
                <w:tab w:val="left" w:pos="421"/>
              </w:tabs>
              <w:bidi/>
              <w:rPr>
                <w:b/>
                <w:bCs/>
                <w:sz w:val="32"/>
                <w:szCs w:val="32"/>
                <w:rtl/>
                <w:lang w:bidi="ar-MA"/>
              </w:rPr>
            </w:pPr>
            <w:r w:rsidRPr="00D20551">
              <w:rPr>
                <w:rFonts w:hint="cs"/>
                <w:b/>
                <w:bCs/>
                <w:sz w:val="24"/>
                <w:szCs w:val="24"/>
                <w:rtl/>
                <w:lang w:val="en-US" w:bidi="ar-MA"/>
              </w:rPr>
              <w:t>وما هي أهم المقاصد التي يحققها هذا الإنفاق؟</w:t>
            </w:r>
          </w:p>
        </w:tc>
        <w:tc>
          <w:tcPr>
            <w:tcW w:w="1843" w:type="dxa"/>
            <w:tcBorders>
              <w:top w:val="single" w:sz="4" w:space="0" w:color="auto"/>
            </w:tcBorders>
          </w:tcPr>
          <w:p w:rsidR="00524068" w:rsidRPr="005F2308" w:rsidRDefault="00524068" w:rsidP="00AF4C09">
            <w:pPr>
              <w:tabs>
                <w:tab w:val="left" w:pos="421"/>
              </w:tabs>
              <w:bidi/>
              <w:jc w:val="center"/>
              <w:rPr>
                <w:b/>
                <w:bCs/>
                <w:rtl/>
              </w:rPr>
            </w:pPr>
            <w:r>
              <w:rPr>
                <w:b/>
                <w:bCs/>
                <w:sz w:val="24"/>
                <w:szCs w:val="24"/>
                <w:rtl/>
              </w:rPr>
              <w:br/>
            </w:r>
            <w:r w:rsidRPr="005F2308">
              <w:rPr>
                <w:rFonts w:hint="cs"/>
                <w:b/>
                <w:bCs/>
                <w:sz w:val="24"/>
                <w:szCs w:val="24"/>
                <w:rtl/>
              </w:rPr>
              <w:t xml:space="preserve">تستثمر مجهودات التلاميذ </w:t>
            </w:r>
            <w:r w:rsidRPr="005F2308">
              <w:rPr>
                <w:b/>
                <w:bCs/>
                <w:sz w:val="24"/>
                <w:szCs w:val="24"/>
                <w:rtl/>
              </w:rPr>
              <w:br/>
            </w:r>
            <w:r w:rsidRPr="005F2308">
              <w:rPr>
                <w:rFonts w:hint="cs"/>
                <w:b/>
                <w:bCs/>
                <w:sz w:val="24"/>
                <w:szCs w:val="24"/>
                <w:rtl/>
              </w:rPr>
              <w:t xml:space="preserve">تقويم حصيلتهم التعليمية التعلمية </w:t>
            </w:r>
            <w:r w:rsidRPr="005F2308">
              <w:rPr>
                <w:b/>
                <w:bCs/>
                <w:sz w:val="24"/>
                <w:szCs w:val="24"/>
                <w:rtl/>
              </w:rPr>
              <w:br/>
            </w:r>
            <w:r w:rsidRPr="005F2308">
              <w:rPr>
                <w:rFonts w:hint="cs"/>
                <w:b/>
                <w:bCs/>
                <w:sz w:val="24"/>
                <w:szCs w:val="24"/>
                <w:rtl/>
              </w:rPr>
              <w:t>يبدي استعداده للدرس الجديد</w:t>
            </w:r>
          </w:p>
        </w:tc>
        <w:tc>
          <w:tcPr>
            <w:tcW w:w="1134" w:type="dxa"/>
            <w:vMerge/>
          </w:tcPr>
          <w:p w:rsidR="00524068" w:rsidRPr="005F2308" w:rsidRDefault="00524068" w:rsidP="00AF4C09">
            <w:pPr>
              <w:tabs>
                <w:tab w:val="left" w:pos="421"/>
              </w:tabs>
              <w:bidi/>
              <w:rPr>
                <w:b/>
                <w:bCs/>
                <w:rtl/>
              </w:rPr>
            </w:pPr>
          </w:p>
        </w:tc>
        <w:tc>
          <w:tcPr>
            <w:tcW w:w="1701" w:type="dxa"/>
            <w:vMerge/>
            <w:tcBorders>
              <w:right w:val="double" w:sz="4" w:space="0" w:color="auto"/>
            </w:tcBorders>
          </w:tcPr>
          <w:p w:rsidR="00524068" w:rsidRDefault="00524068" w:rsidP="00AF4C09">
            <w:pPr>
              <w:tabs>
                <w:tab w:val="left" w:pos="421"/>
              </w:tabs>
              <w:bidi/>
              <w:rPr>
                <w:rtl/>
              </w:rPr>
            </w:pPr>
          </w:p>
        </w:tc>
      </w:tr>
      <w:tr w:rsidR="00524068" w:rsidTr="001110CE">
        <w:trPr>
          <w:trHeight w:val="700"/>
        </w:trPr>
        <w:tc>
          <w:tcPr>
            <w:tcW w:w="1198" w:type="dxa"/>
            <w:vMerge/>
            <w:tcBorders>
              <w:left w:val="double" w:sz="4" w:space="0" w:color="auto"/>
              <w:right w:val="single" w:sz="4" w:space="0" w:color="auto"/>
            </w:tcBorders>
          </w:tcPr>
          <w:p w:rsidR="00524068" w:rsidRDefault="00524068" w:rsidP="00AF4C09">
            <w:pPr>
              <w:tabs>
                <w:tab w:val="left" w:pos="421"/>
              </w:tabs>
              <w:bidi/>
              <w:jc w:val="center"/>
              <w:rPr>
                <w:rtl/>
              </w:rPr>
            </w:pPr>
          </w:p>
        </w:tc>
        <w:tc>
          <w:tcPr>
            <w:tcW w:w="9717" w:type="dxa"/>
            <w:gridSpan w:val="2"/>
            <w:tcBorders>
              <w:left w:val="single" w:sz="4" w:space="0" w:color="auto"/>
            </w:tcBorders>
          </w:tcPr>
          <w:p w:rsidR="00524068" w:rsidRPr="005F2308" w:rsidRDefault="00524068" w:rsidP="00AF4C09">
            <w:pPr>
              <w:tabs>
                <w:tab w:val="left" w:pos="421"/>
              </w:tabs>
              <w:bidi/>
              <w:rPr>
                <w:b/>
                <w:bCs/>
                <w:rtl/>
              </w:rPr>
            </w:pPr>
            <w:r w:rsidRPr="005F2308">
              <w:rPr>
                <w:rFonts w:hint="cs"/>
                <w:b/>
                <w:bCs/>
                <w:sz w:val="24"/>
                <w:szCs w:val="24"/>
                <w:rtl/>
              </w:rPr>
              <w:t xml:space="preserve">قراءة النصوص قراءة سليمة ومعبرة </w:t>
            </w:r>
            <w:r w:rsidRPr="005F2308">
              <w:rPr>
                <w:b/>
                <w:bCs/>
                <w:sz w:val="24"/>
                <w:szCs w:val="24"/>
                <w:rtl/>
              </w:rPr>
              <w:br/>
            </w:r>
            <w:r w:rsidRPr="005F2308">
              <w:rPr>
                <w:rFonts w:hint="cs"/>
                <w:b/>
                <w:bCs/>
                <w:sz w:val="24"/>
                <w:szCs w:val="24"/>
                <w:rtl/>
              </w:rPr>
              <w:t xml:space="preserve">قراءة لأحسن التلاميذ </w:t>
            </w:r>
            <w:proofErr w:type="gramStart"/>
            <w:r w:rsidRPr="005F2308">
              <w:rPr>
                <w:rFonts w:hint="cs"/>
                <w:b/>
                <w:bCs/>
                <w:sz w:val="24"/>
                <w:szCs w:val="24"/>
                <w:rtl/>
              </w:rPr>
              <w:t xml:space="preserve">أداء </w:t>
            </w:r>
            <w:r>
              <w:rPr>
                <w:rFonts w:hint="cs"/>
                <w:b/>
                <w:bCs/>
                <w:sz w:val="24"/>
                <w:szCs w:val="24"/>
                <w:rtl/>
              </w:rPr>
              <w:t>،</w:t>
            </w:r>
            <w:proofErr w:type="gramEnd"/>
            <w:r>
              <w:rPr>
                <w:rFonts w:hint="cs"/>
                <w:b/>
                <w:bCs/>
                <w:sz w:val="24"/>
                <w:szCs w:val="24"/>
                <w:rtl/>
              </w:rPr>
              <w:t xml:space="preserve"> </w:t>
            </w:r>
            <w:r w:rsidRPr="005F2308">
              <w:rPr>
                <w:rFonts w:hint="cs"/>
                <w:b/>
                <w:bCs/>
                <w:sz w:val="24"/>
                <w:szCs w:val="24"/>
                <w:rtl/>
              </w:rPr>
              <w:t xml:space="preserve">ثم الذين دونهم </w:t>
            </w:r>
          </w:p>
        </w:tc>
        <w:tc>
          <w:tcPr>
            <w:tcW w:w="1843" w:type="dxa"/>
          </w:tcPr>
          <w:p w:rsidR="00524068" w:rsidRPr="005F2308" w:rsidRDefault="00524068" w:rsidP="00AF4C09">
            <w:pPr>
              <w:tabs>
                <w:tab w:val="left" w:pos="421"/>
              </w:tabs>
              <w:bidi/>
              <w:jc w:val="center"/>
              <w:rPr>
                <w:b/>
                <w:bCs/>
                <w:rtl/>
              </w:rPr>
            </w:pPr>
            <w:r>
              <w:rPr>
                <w:rFonts w:hint="cs"/>
                <w:b/>
                <w:bCs/>
                <w:rtl/>
              </w:rPr>
              <w:t xml:space="preserve">أن </w:t>
            </w:r>
            <w:r>
              <w:rPr>
                <w:rFonts w:hint="cs"/>
                <w:b/>
                <w:bCs/>
                <w:rtl/>
                <w:lang w:bidi="ar-MA"/>
              </w:rPr>
              <w:t>ين</w:t>
            </w:r>
            <w:r w:rsidRPr="005F2308">
              <w:rPr>
                <w:rFonts w:hint="cs"/>
                <w:b/>
                <w:bCs/>
                <w:rtl/>
              </w:rPr>
              <w:t xml:space="preserve">صت التلميذ </w:t>
            </w:r>
            <w:proofErr w:type="gramStart"/>
            <w:r w:rsidRPr="005F2308">
              <w:rPr>
                <w:rFonts w:hint="cs"/>
                <w:b/>
                <w:bCs/>
                <w:rtl/>
              </w:rPr>
              <w:t>للقراءة ،</w:t>
            </w:r>
            <w:proofErr w:type="gramEnd"/>
            <w:r w:rsidRPr="005F2308">
              <w:rPr>
                <w:rFonts w:hint="cs"/>
                <w:b/>
                <w:bCs/>
                <w:rtl/>
              </w:rPr>
              <w:t xml:space="preserve"> يقرأ قراءة صحيحة ومعبرة</w:t>
            </w:r>
          </w:p>
        </w:tc>
        <w:tc>
          <w:tcPr>
            <w:tcW w:w="1134" w:type="dxa"/>
          </w:tcPr>
          <w:p w:rsidR="00524068" w:rsidRPr="005F2308" w:rsidRDefault="00524068" w:rsidP="00DC22D8">
            <w:pPr>
              <w:tabs>
                <w:tab w:val="left" w:pos="421"/>
              </w:tabs>
              <w:bidi/>
              <w:jc w:val="center"/>
              <w:rPr>
                <w:b/>
                <w:bCs/>
                <w:rtl/>
              </w:rPr>
            </w:pPr>
            <w:r>
              <w:rPr>
                <w:b/>
                <w:bCs/>
                <w:rtl/>
              </w:rPr>
              <w:br/>
            </w:r>
            <w:r w:rsidR="00DC22D8">
              <w:rPr>
                <w:rFonts w:hint="cs"/>
                <w:b/>
                <w:bCs/>
                <w:rtl/>
              </w:rPr>
              <w:t xml:space="preserve"> </w:t>
            </w:r>
            <w:r>
              <w:rPr>
                <w:rFonts w:hint="cs"/>
                <w:b/>
                <w:bCs/>
                <w:rtl/>
              </w:rPr>
              <w:t xml:space="preserve"> </w:t>
            </w:r>
            <w:r w:rsidRPr="005F2308">
              <w:rPr>
                <w:rFonts w:hint="cs"/>
                <w:b/>
                <w:bCs/>
                <w:rtl/>
              </w:rPr>
              <w:t>معرفي وجداني</w:t>
            </w:r>
          </w:p>
        </w:tc>
        <w:tc>
          <w:tcPr>
            <w:tcW w:w="1701" w:type="dxa"/>
            <w:tcBorders>
              <w:right w:val="double" w:sz="4" w:space="0" w:color="auto"/>
            </w:tcBorders>
          </w:tcPr>
          <w:p w:rsidR="00524068" w:rsidRPr="003A7224" w:rsidRDefault="00524068" w:rsidP="00AF4C09">
            <w:pPr>
              <w:tabs>
                <w:tab w:val="left" w:pos="421"/>
              </w:tabs>
              <w:bidi/>
              <w:rPr>
                <w:b/>
                <w:bCs/>
                <w:rtl/>
              </w:rPr>
            </w:pPr>
            <w:r>
              <w:rPr>
                <w:rFonts w:hint="cs"/>
                <w:b/>
                <w:bCs/>
                <w:rtl/>
              </w:rPr>
              <w:t xml:space="preserve">  </w:t>
            </w:r>
            <w:r w:rsidRPr="003A7224">
              <w:rPr>
                <w:rFonts w:hint="cs"/>
                <w:b/>
                <w:bCs/>
                <w:rtl/>
              </w:rPr>
              <w:t xml:space="preserve">استمع وأنصت مهارة </w:t>
            </w:r>
            <w:r>
              <w:rPr>
                <w:b/>
                <w:bCs/>
                <w:rtl/>
              </w:rPr>
              <w:br/>
            </w:r>
            <w:r>
              <w:rPr>
                <w:rFonts w:hint="cs"/>
                <w:b/>
                <w:bCs/>
                <w:rtl/>
              </w:rPr>
              <w:t xml:space="preserve">         ا</w:t>
            </w:r>
            <w:r w:rsidRPr="003A7224">
              <w:rPr>
                <w:rFonts w:hint="cs"/>
                <w:b/>
                <w:bCs/>
                <w:rtl/>
              </w:rPr>
              <w:t xml:space="preserve">لقراءة </w:t>
            </w:r>
          </w:p>
        </w:tc>
      </w:tr>
      <w:tr w:rsidR="00524068" w:rsidTr="001110CE">
        <w:trPr>
          <w:trHeight w:val="2124"/>
        </w:trPr>
        <w:tc>
          <w:tcPr>
            <w:tcW w:w="1198" w:type="dxa"/>
            <w:tcBorders>
              <w:left w:val="double" w:sz="4" w:space="0" w:color="auto"/>
              <w:right w:val="single" w:sz="4" w:space="0" w:color="auto"/>
            </w:tcBorders>
          </w:tcPr>
          <w:p w:rsidR="00524068" w:rsidRPr="005F2308" w:rsidRDefault="00524068" w:rsidP="00AF4C09">
            <w:pPr>
              <w:tabs>
                <w:tab w:val="left" w:pos="421"/>
              </w:tabs>
              <w:bidi/>
              <w:jc w:val="center"/>
              <w:rPr>
                <w:b/>
                <w:bCs/>
                <w:rtl/>
              </w:rPr>
            </w:pPr>
            <w:r w:rsidRPr="005F2308">
              <w:rPr>
                <w:rFonts w:hint="cs"/>
                <w:b/>
                <w:bCs/>
                <w:sz w:val="28"/>
                <w:szCs w:val="28"/>
                <w:rtl/>
              </w:rPr>
              <w:t>عرض لنصوص التوثيق</w:t>
            </w:r>
          </w:p>
        </w:tc>
        <w:tc>
          <w:tcPr>
            <w:tcW w:w="9717" w:type="dxa"/>
            <w:gridSpan w:val="2"/>
            <w:tcBorders>
              <w:left w:val="single" w:sz="4" w:space="0" w:color="auto"/>
            </w:tcBorders>
          </w:tcPr>
          <w:p w:rsidR="00524068" w:rsidRPr="00367C56" w:rsidRDefault="00367C56" w:rsidP="00367C56">
            <w:pPr>
              <w:bidi/>
              <w:spacing w:line="360" w:lineRule="auto"/>
              <w:jc w:val="both"/>
              <w:rPr>
                <w:b/>
                <w:bCs/>
                <w:sz w:val="24"/>
                <w:szCs w:val="24"/>
                <w:rtl/>
                <w:lang w:bidi="ar-MA"/>
              </w:rPr>
            </w:pPr>
            <w:r>
              <w:rPr>
                <w:b/>
                <w:bCs/>
                <w:sz w:val="24"/>
                <w:szCs w:val="24"/>
                <w:rtl/>
              </w:rPr>
              <w:br/>
            </w:r>
            <w:r>
              <w:rPr>
                <w:rFonts w:hint="cs"/>
                <w:b/>
                <w:bCs/>
                <w:sz w:val="24"/>
                <w:szCs w:val="24"/>
                <w:rtl/>
                <w:lang w:bidi="ar-MA"/>
              </w:rPr>
              <w:t xml:space="preserve">سورة الحديد </w:t>
            </w:r>
            <w:proofErr w:type="gramStart"/>
            <w:r>
              <w:rPr>
                <w:rFonts w:hint="cs"/>
                <w:b/>
                <w:bCs/>
                <w:sz w:val="24"/>
                <w:szCs w:val="24"/>
                <w:rtl/>
                <w:lang w:bidi="ar-MA"/>
              </w:rPr>
              <w:t>- سورة</w:t>
            </w:r>
            <w:proofErr w:type="gramEnd"/>
            <w:r>
              <w:rPr>
                <w:rFonts w:hint="cs"/>
                <w:b/>
                <w:bCs/>
                <w:sz w:val="24"/>
                <w:szCs w:val="24"/>
                <w:rtl/>
                <w:lang w:bidi="ar-MA"/>
              </w:rPr>
              <w:t xml:space="preserve"> البقرة  </w:t>
            </w:r>
            <w:r w:rsidRPr="00367C56">
              <w:rPr>
                <w:rFonts w:hint="cs"/>
                <w:b/>
                <w:bCs/>
                <w:sz w:val="24"/>
                <w:szCs w:val="24"/>
                <w:rtl/>
                <w:lang w:bidi="ar-MA"/>
              </w:rPr>
              <w:t>- صحيح مسلم</w:t>
            </w:r>
            <w:r>
              <w:rPr>
                <w:rFonts w:hint="cs"/>
                <w:b/>
                <w:bCs/>
                <w:sz w:val="24"/>
                <w:szCs w:val="24"/>
                <w:rtl/>
                <w:lang w:bidi="ar-MA"/>
              </w:rPr>
              <w:t xml:space="preserve"> ـ  سورة أل عمران ـ الإمام ان ماجه ـ انظر المطبوع </w:t>
            </w:r>
          </w:p>
        </w:tc>
        <w:tc>
          <w:tcPr>
            <w:tcW w:w="1843" w:type="dxa"/>
          </w:tcPr>
          <w:p w:rsidR="00524068" w:rsidRPr="005F2308" w:rsidRDefault="00524068" w:rsidP="00AF4C09">
            <w:pPr>
              <w:tabs>
                <w:tab w:val="left" w:pos="421"/>
              </w:tabs>
              <w:bidi/>
              <w:jc w:val="center"/>
              <w:rPr>
                <w:b/>
                <w:bCs/>
                <w:rtl/>
              </w:rPr>
            </w:pPr>
            <w:r>
              <w:rPr>
                <w:b/>
                <w:bCs/>
                <w:rtl/>
              </w:rPr>
              <w:br/>
            </w:r>
            <w:r w:rsidRPr="005F2308">
              <w:rPr>
                <w:rFonts w:hint="cs"/>
                <w:b/>
                <w:bCs/>
                <w:rtl/>
              </w:rPr>
              <w:t xml:space="preserve">يحدد التلاميذ مصدر </w:t>
            </w:r>
            <w:proofErr w:type="gramStart"/>
            <w:r w:rsidRPr="005F2308">
              <w:rPr>
                <w:rFonts w:hint="cs"/>
                <w:b/>
                <w:bCs/>
                <w:rtl/>
              </w:rPr>
              <w:t>الآية ،</w:t>
            </w:r>
            <w:proofErr w:type="gramEnd"/>
            <w:r w:rsidRPr="005F2308">
              <w:rPr>
                <w:rFonts w:hint="cs"/>
                <w:b/>
                <w:bCs/>
                <w:rtl/>
              </w:rPr>
              <w:t xml:space="preserve"> معرفا بالسورة أو العلم قصد تيسير الفهم </w:t>
            </w:r>
            <w:proofErr w:type="spellStart"/>
            <w:r w:rsidRPr="005F2308">
              <w:rPr>
                <w:rFonts w:hint="cs"/>
                <w:b/>
                <w:bCs/>
                <w:rtl/>
              </w:rPr>
              <w:t>للإطارالعام</w:t>
            </w:r>
            <w:proofErr w:type="spellEnd"/>
            <w:r w:rsidRPr="005F2308">
              <w:rPr>
                <w:rFonts w:hint="cs"/>
                <w:b/>
                <w:bCs/>
                <w:rtl/>
              </w:rPr>
              <w:t xml:space="preserve"> </w:t>
            </w:r>
            <w:r>
              <w:rPr>
                <w:b/>
                <w:bCs/>
                <w:rtl/>
              </w:rPr>
              <w:br/>
            </w:r>
            <w:r w:rsidRPr="005F2308">
              <w:rPr>
                <w:rFonts w:hint="cs"/>
                <w:b/>
                <w:bCs/>
                <w:rtl/>
              </w:rPr>
              <w:t>لها (ه)</w:t>
            </w:r>
            <w:r w:rsidR="002F57DE">
              <w:rPr>
                <w:noProof/>
                <w:rtl/>
                <w:lang w:eastAsia="fr-FR"/>
              </w:rPr>
              <w:t xml:space="preserve"> </w:t>
            </w:r>
          </w:p>
        </w:tc>
        <w:tc>
          <w:tcPr>
            <w:tcW w:w="1134" w:type="dxa"/>
          </w:tcPr>
          <w:p w:rsidR="00524068" w:rsidRPr="005F2308" w:rsidRDefault="00524068" w:rsidP="00AF4C09">
            <w:pPr>
              <w:tabs>
                <w:tab w:val="left" w:pos="421"/>
              </w:tabs>
              <w:bidi/>
              <w:rPr>
                <w:b/>
                <w:bCs/>
                <w:rtl/>
              </w:rPr>
            </w:pPr>
          </w:p>
          <w:p w:rsidR="00524068" w:rsidRPr="005F2308" w:rsidRDefault="00524068" w:rsidP="00AF4C09">
            <w:pPr>
              <w:tabs>
                <w:tab w:val="left" w:pos="421"/>
              </w:tabs>
              <w:bidi/>
              <w:rPr>
                <w:b/>
                <w:bCs/>
                <w:rtl/>
              </w:rPr>
            </w:pPr>
            <w:r w:rsidRPr="005F2308">
              <w:rPr>
                <w:rFonts w:hint="cs"/>
                <w:b/>
                <w:bCs/>
                <w:rtl/>
              </w:rPr>
              <w:t xml:space="preserve">      معرفي </w:t>
            </w:r>
          </w:p>
        </w:tc>
        <w:tc>
          <w:tcPr>
            <w:tcW w:w="1701" w:type="dxa"/>
            <w:tcBorders>
              <w:right w:val="double" w:sz="4" w:space="0" w:color="auto"/>
            </w:tcBorders>
          </w:tcPr>
          <w:p w:rsidR="00524068" w:rsidRPr="003A7224" w:rsidRDefault="00524068" w:rsidP="00AF4C09">
            <w:pPr>
              <w:tabs>
                <w:tab w:val="left" w:pos="421"/>
              </w:tabs>
              <w:bidi/>
              <w:rPr>
                <w:b/>
                <w:bCs/>
                <w:rtl/>
              </w:rPr>
            </w:pPr>
            <w:r>
              <w:rPr>
                <w:b/>
                <w:bCs/>
                <w:rtl/>
              </w:rPr>
              <w:br/>
            </w:r>
            <w:r>
              <w:rPr>
                <w:rFonts w:hint="cs"/>
                <w:b/>
                <w:bCs/>
                <w:rtl/>
              </w:rPr>
              <w:t xml:space="preserve"> </w:t>
            </w:r>
            <w:r w:rsidRPr="003A7224">
              <w:rPr>
                <w:rFonts w:hint="cs"/>
                <w:b/>
                <w:bCs/>
                <w:rtl/>
              </w:rPr>
              <w:t>ع</w:t>
            </w:r>
            <w:r>
              <w:rPr>
                <w:rFonts w:hint="cs"/>
                <w:b/>
                <w:bCs/>
                <w:rtl/>
              </w:rPr>
              <w:t>ـ</w:t>
            </w:r>
            <w:r w:rsidRPr="003A7224">
              <w:rPr>
                <w:rFonts w:hint="cs"/>
                <w:b/>
                <w:bCs/>
                <w:rtl/>
              </w:rPr>
              <w:t xml:space="preserve">رف السورة أو العلم </w:t>
            </w:r>
          </w:p>
        </w:tc>
      </w:tr>
      <w:tr w:rsidR="00524068" w:rsidTr="001110CE">
        <w:trPr>
          <w:trHeight w:val="1403"/>
        </w:trPr>
        <w:tc>
          <w:tcPr>
            <w:tcW w:w="1198" w:type="dxa"/>
            <w:tcBorders>
              <w:left w:val="double" w:sz="4" w:space="0" w:color="auto"/>
              <w:bottom w:val="double" w:sz="4" w:space="0" w:color="auto"/>
            </w:tcBorders>
          </w:tcPr>
          <w:p w:rsidR="00524068" w:rsidRPr="005F2308" w:rsidRDefault="00524068" w:rsidP="00AF4C09">
            <w:pPr>
              <w:tabs>
                <w:tab w:val="left" w:pos="421"/>
              </w:tabs>
              <w:bidi/>
              <w:jc w:val="center"/>
              <w:rPr>
                <w:b/>
                <w:bCs/>
                <w:rtl/>
              </w:rPr>
            </w:pPr>
            <w:r w:rsidRPr="005F2308">
              <w:rPr>
                <w:rFonts w:hint="cs"/>
                <w:b/>
                <w:bCs/>
                <w:sz w:val="24"/>
                <w:szCs w:val="24"/>
                <w:rtl/>
              </w:rPr>
              <w:t>القاموس اللغوي والاصطلاحي</w:t>
            </w:r>
          </w:p>
        </w:tc>
        <w:tc>
          <w:tcPr>
            <w:tcW w:w="3884" w:type="dxa"/>
            <w:tcBorders>
              <w:bottom w:val="double" w:sz="4" w:space="0" w:color="auto"/>
            </w:tcBorders>
          </w:tcPr>
          <w:p w:rsidR="00524068" w:rsidRDefault="00367C56" w:rsidP="00D029C6">
            <w:pPr>
              <w:tabs>
                <w:tab w:val="left" w:pos="421"/>
              </w:tabs>
              <w:bidi/>
              <w:rPr>
                <w:rtl/>
              </w:rPr>
            </w:pPr>
            <w:r w:rsidRPr="00D029C6">
              <w:rPr>
                <w:rFonts w:hint="cs"/>
                <w:b/>
                <w:bCs/>
                <w:sz w:val="24"/>
                <w:szCs w:val="24"/>
                <w:rtl/>
                <w:lang w:bidi="ar-MA"/>
              </w:rPr>
              <w:t xml:space="preserve">سبيل </w:t>
            </w:r>
            <w:proofErr w:type="gramStart"/>
            <w:r w:rsidRPr="00D029C6">
              <w:rPr>
                <w:rFonts w:hint="cs"/>
                <w:b/>
                <w:bCs/>
                <w:sz w:val="24"/>
                <w:szCs w:val="24"/>
                <w:rtl/>
                <w:lang w:bidi="ar-MA"/>
              </w:rPr>
              <w:t xml:space="preserve">الله </w:t>
            </w:r>
            <w:r w:rsidR="00D029C6" w:rsidRPr="00D029C6">
              <w:rPr>
                <w:rFonts w:hint="cs"/>
                <w:sz w:val="24"/>
                <w:szCs w:val="24"/>
                <w:rtl/>
                <w:lang w:bidi="ar-MA"/>
              </w:rPr>
              <w:t>:</w:t>
            </w:r>
            <w:proofErr w:type="gramEnd"/>
            <w:r w:rsidR="00D029C6" w:rsidRPr="00D029C6">
              <w:rPr>
                <w:rFonts w:hint="cs"/>
                <w:sz w:val="24"/>
                <w:szCs w:val="24"/>
                <w:rtl/>
                <w:lang w:bidi="ar-MA"/>
              </w:rPr>
              <w:t xml:space="preserve"> إعلاء كلمة الله </w:t>
            </w:r>
            <w:r w:rsidR="00D029C6" w:rsidRPr="00D029C6">
              <w:rPr>
                <w:sz w:val="24"/>
                <w:szCs w:val="24"/>
                <w:rtl/>
                <w:lang w:bidi="ar-MA"/>
              </w:rPr>
              <w:br/>
            </w:r>
            <w:r w:rsidR="00D029C6" w:rsidRPr="00D029C6">
              <w:rPr>
                <w:rFonts w:hint="cs"/>
                <w:b/>
                <w:bCs/>
                <w:sz w:val="24"/>
                <w:szCs w:val="24"/>
                <w:rtl/>
                <w:lang w:bidi="ar-MA"/>
              </w:rPr>
              <w:t xml:space="preserve">تربو </w:t>
            </w:r>
            <w:r w:rsidR="00D029C6" w:rsidRPr="00D029C6">
              <w:rPr>
                <w:rFonts w:hint="cs"/>
                <w:sz w:val="24"/>
                <w:szCs w:val="24"/>
                <w:rtl/>
                <w:lang w:bidi="ar-MA"/>
              </w:rPr>
              <w:t xml:space="preserve">: تزكو وتنمو </w:t>
            </w:r>
            <w:r w:rsidR="00D029C6" w:rsidRPr="00D029C6">
              <w:rPr>
                <w:sz w:val="24"/>
                <w:szCs w:val="24"/>
                <w:rtl/>
                <w:lang w:bidi="ar-MA"/>
              </w:rPr>
              <w:br/>
            </w:r>
            <w:r w:rsidR="00D029C6" w:rsidRPr="00D029C6">
              <w:rPr>
                <w:rFonts w:hint="cs"/>
                <w:b/>
                <w:bCs/>
                <w:sz w:val="24"/>
                <w:szCs w:val="24"/>
                <w:rtl/>
                <w:lang w:bidi="ar-MA"/>
              </w:rPr>
              <w:t>ميراث السموات:</w:t>
            </w:r>
            <w:r w:rsidR="00D029C6" w:rsidRPr="00D029C6">
              <w:rPr>
                <w:rFonts w:hint="cs"/>
                <w:sz w:val="24"/>
                <w:szCs w:val="24"/>
                <w:rtl/>
                <w:lang w:bidi="ar-MA"/>
              </w:rPr>
              <w:t xml:space="preserve"> الباقي بعد الفناء</w:t>
            </w:r>
            <w:r w:rsidR="00D029C6" w:rsidRPr="00D029C6">
              <w:rPr>
                <w:rFonts w:hint="cs"/>
                <w:b/>
                <w:bCs/>
                <w:sz w:val="24"/>
                <w:szCs w:val="24"/>
                <w:rtl/>
                <w:lang w:bidi="ar-MA"/>
              </w:rPr>
              <w:t xml:space="preserve"> </w:t>
            </w:r>
            <w:r w:rsidR="00D029C6">
              <w:rPr>
                <w:rtl/>
              </w:rPr>
              <w:br/>
            </w:r>
            <w:r w:rsidR="00D029C6" w:rsidRPr="00D029C6">
              <w:rPr>
                <w:rFonts w:hint="cs"/>
                <w:b/>
                <w:bCs/>
                <w:rtl/>
              </w:rPr>
              <w:t>يقرض الله</w:t>
            </w:r>
            <w:r w:rsidR="00D029C6">
              <w:rPr>
                <w:rFonts w:hint="cs"/>
                <w:rtl/>
              </w:rPr>
              <w:t xml:space="preserve"> : ينفق ماله في سبيل ابتغاء مرضاته </w:t>
            </w:r>
          </w:p>
        </w:tc>
        <w:tc>
          <w:tcPr>
            <w:tcW w:w="5833" w:type="dxa"/>
            <w:tcBorders>
              <w:bottom w:val="double" w:sz="4" w:space="0" w:color="auto"/>
            </w:tcBorders>
          </w:tcPr>
          <w:p w:rsidR="00524068" w:rsidRDefault="00D029C6" w:rsidP="00AF4C09">
            <w:pPr>
              <w:tabs>
                <w:tab w:val="left" w:pos="421"/>
              </w:tabs>
              <w:bidi/>
              <w:rPr>
                <w:rtl/>
              </w:rPr>
            </w:pPr>
            <w:r w:rsidRPr="00D029C6">
              <w:rPr>
                <w:rFonts w:hint="cs"/>
                <w:b/>
                <w:bCs/>
                <w:rtl/>
              </w:rPr>
              <w:t xml:space="preserve">في </w:t>
            </w:r>
            <w:proofErr w:type="gramStart"/>
            <w:r w:rsidRPr="00D029C6">
              <w:rPr>
                <w:rFonts w:hint="cs"/>
                <w:b/>
                <w:bCs/>
                <w:rtl/>
              </w:rPr>
              <w:t xml:space="preserve">رقبة </w:t>
            </w:r>
            <w:r>
              <w:rPr>
                <w:rFonts w:hint="cs"/>
                <w:rtl/>
              </w:rPr>
              <w:t>:</w:t>
            </w:r>
            <w:proofErr w:type="gramEnd"/>
            <w:r>
              <w:rPr>
                <w:rFonts w:hint="cs"/>
                <w:rtl/>
              </w:rPr>
              <w:t xml:space="preserve"> تحرير رقبة مؤمنة .</w:t>
            </w:r>
            <w:r>
              <w:rPr>
                <w:rtl/>
              </w:rPr>
              <w:br/>
            </w:r>
            <w:r w:rsidRPr="00D029C6">
              <w:rPr>
                <w:rFonts w:hint="cs"/>
                <w:b/>
                <w:bCs/>
                <w:rtl/>
                <w:lang w:bidi="ar-MA"/>
              </w:rPr>
              <w:t xml:space="preserve">فاقتنى: </w:t>
            </w:r>
            <w:r w:rsidRPr="00D029C6">
              <w:rPr>
                <w:rFonts w:hint="cs"/>
                <w:rtl/>
                <w:lang w:bidi="ar-MA"/>
              </w:rPr>
              <w:t>ادخر لآخرته</w:t>
            </w:r>
            <w:r>
              <w:rPr>
                <w:rtl/>
              </w:rPr>
              <w:br/>
            </w:r>
          </w:p>
        </w:tc>
        <w:tc>
          <w:tcPr>
            <w:tcW w:w="1843" w:type="dxa"/>
            <w:tcBorders>
              <w:bottom w:val="double" w:sz="4" w:space="0" w:color="auto"/>
            </w:tcBorders>
          </w:tcPr>
          <w:p w:rsidR="00524068" w:rsidRPr="005F2308" w:rsidRDefault="00524068" w:rsidP="00AF4C09">
            <w:pPr>
              <w:tabs>
                <w:tab w:val="left" w:pos="421"/>
              </w:tabs>
              <w:bidi/>
              <w:jc w:val="center"/>
              <w:rPr>
                <w:b/>
                <w:bCs/>
                <w:rtl/>
              </w:rPr>
            </w:pPr>
            <w:r w:rsidRPr="005F2308">
              <w:rPr>
                <w:rFonts w:hint="cs"/>
                <w:b/>
                <w:bCs/>
                <w:rtl/>
              </w:rPr>
              <w:t xml:space="preserve">ينمي رصيده اللغوي </w:t>
            </w:r>
            <w:proofErr w:type="gramStart"/>
            <w:r w:rsidRPr="005F2308">
              <w:rPr>
                <w:rFonts w:hint="cs"/>
                <w:b/>
                <w:bCs/>
                <w:rtl/>
              </w:rPr>
              <w:t>ويتدرج  في</w:t>
            </w:r>
            <w:proofErr w:type="gramEnd"/>
            <w:r w:rsidRPr="005F2308">
              <w:rPr>
                <w:rFonts w:hint="cs"/>
                <w:b/>
                <w:bCs/>
                <w:rtl/>
              </w:rPr>
              <w:t xml:space="preserve"> فهم معاني النصوص</w:t>
            </w:r>
          </w:p>
        </w:tc>
        <w:tc>
          <w:tcPr>
            <w:tcW w:w="1134" w:type="dxa"/>
            <w:tcBorders>
              <w:bottom w:val="double" w:sz="4" w:space="0" w:color="auto"/>
            </w:tcBorders>
          </w:tcPr>
          <w:p w:rsidR="00524068" w:rsidRPr="005F2308" w:rsidRDefault="00524068" w:rsidP="00AF4C09">
            <w:pPr>
              <w:tabs>
                <w:tab w:val="left" w:pos="421"/>
              </w:tabs>
              <w:bidi/>
              <w:rPr>
                <w:b/>
                <w:bCs/>
                <w:rtl/>
              </w:rPr>
            </w:pPr>
          </w:p>
          <w:p w:rsidR="00524068" w:rsidRPr="005F2308" w:rsidRDefault="00524068" w:rsidP="00AF4C09">
            <w:pPr>
              <w:tabs>
                <w:tab w:val="left" w:pos="421"/>
              </w:tabs>
              <w:bidi/>
              <w:rPr>
                <w:b/>
                <w:bCs/>
                <w:rtl/>
              </w:rPr>
            </w:pPr>
            <w:r w:rsidRPr="005F2308">
              <w:rPr>
                <w:rFonts w:hint="cs"/>
                <w:b/>
                <w:bCs/>
                <w:rtl/>
              </w:rPr>
              <w:t xml:space="preserve">  معرفي مهاراتي </w:t>
            </w:r>
          </w:p>
        </w:tc>
        <w:tc>
          <w:tcPr>
            <w:tcW w:w="1701" w:type="dxa"/>
            <w:tcBorders>
              <w:bottom w:val="double" w:sz="4" w:space="0" w:color="auto"/>
              <w:right w:val="double" w:sz="4" w:space="0" w:color="auto"/>
            </w:tcBorders>
          </w:tcPr>
          <w:p w:rsidR="00524068" w:rsidRPr="003A7224" w:rsidRDefault="00524068" w:rsidP="00AF4C09">
            <w:pPr>
              <w:tabs>
                <w:tab w:val="left" w:pos="421"/>
              </w:tabs>
              <w:bidi/>
              <w:jc w:val="center"/>
              <w:rPr>
                <w:b/>
                <w:bCs/>
                <w:rtl/>
              </w:rPr>
            </w:pPr>
            <w:r>
              <w:rPr>
                <w:b/>
                <w:bCs/>
                <w:rtl/>
              </w:rPr>
              <w:br/>
            </w:r>
            <w:r w:rsidRPr="003A7224">
              <w:rPr>
                <w:rFonts w:hint="cs"/>
                <w:b/>
                <w:bCs/>
                <w:rtl/>
              </w:rPr>
              <w:t>هل اكتسب تقنية فهم الكلمات وحسن توظيفها</w:t>
            </w:r>
          </w:p>
        </w:tc>
      </w:tr>
    </w:tbl>
    <w:p w:rsidR="00574490" w:rsidRDefault="00574490" w:rsidP="00CE27FB">
      <w:pPr>
        <w:bidi/>
        <w:ind w:firstLine="708"/>
        <w:rPr>
          <w:rtl/>
        </w:rPr>
      </w:pPr>
    </w:p>
    <w:tbl>
      <w:tblPr>
        <w:tblStyle w:val="Grilledutableau"/>
        <w:tblpPr w:leftFromText="141" w:rightFromText="141" w:vertAnchor="text" w:horzAnchor="margin" w:tblpY="168"/>
        <w:bidiVisual/>
        <w:tblW w:w="15593" w:type="dxa"/>
        <w:tblLook w:val="04A0" w:firstRow="1" w:lastRow="0" w:firstColumn="1" w:lastColumn="0" w:noHBand="0" w:noVBand="1"/>
      </w:tblPr>
      <w:tblGrid>
        <w:gridCol w:w="1276"/>
        <w:gridCol w:w="10348"/>
        <w:gridCol w:w="1417"/>
        <w:gridCol w:w="851"/>
        <w:gridCol w:w="1701"/>
      </w:tblGrid>
      <w:tr w:rsidR="002F57DE" w:rsidTr="001110CE">
        <w:trPr>
          <w:trHeight w:val="1388"/>
        </w:trPr>
        <w:tc>
          <w:tcPr>
            <w:tcW w:w="1276" w:type="dxa"/>
            <w:tcBorders>
              <w:top w:val="double" w:sz="4" w:space="0" w:color="auto"/>
              <w:left w:val="double" w:sz="4" w:space="0" w:color="auto"/>
            </w:tcBorders>
          </w:tcPr>
          <w:p w:rsidR="002F57DE" w:rsidRPr="00290637" w:rsidRDefault="002F57DE" w:rsidP="00AF4C09">
            <w:pPr>
              <w:tabs>
                <w:tab w:val="left" w:pos="421"/>
              </w:tabs>
              <w:bidi/>
              <w:jc w:val="center"/>
              <w:rPr>
                <w:b/>
                <w:bCs/>
                <w:sz w:val="28"/>
                <w:szCs w:val="28"/>
                <w:rtl/>
              </w:rPr>
            </w:pPr>
          </w:p>
          <w:p w:rsidR="002F57DE" w:rsidRPr="00290637" w:rsidRDefault="002F57DE" w:rsidP="00AF4C09">
            <w:pPr>
              <w:bidi/>
              <w:jc w:val="center"/>
              <w:rPr>
                <w:b/>
                <w:bCs/>
                <w:sz w:val="28"/>
                <w:szCs w:val="28"/>
                <w:rtl/>
              </w:rPr>
            </w:pPr>
            <w:r w:rsidRPr="00290637">
              <w:rPr>
                <w:rFonts w:hint="cs"/>
                <w:b/>
                <w:bCs/>
                <w:sz w:val="28"/>
                <w:szCs w:val="28"/>
                <w:rtl/>
              </w:rPr>
              <w:t xml:space="preserve">المضامين </w:t>
            </w:r>
            <w:r w:rsidRPr="00290637">
              <w:rPr>
                <w:b/>
                <w:bCs/>
                <w:sz w:val="28"/>
                <w:szCs w:val="28"/>
                <w:rtl/>
              </w:rPr>
              <w:br/>
            </w:r>
            <w:r w:rsidRPr="00290637">
              <w:rPr>
                <w:rFonts w:hint="cs"/>
                <w:b/>
                <w:bCs/>
                <w:sz w:val="28"/>
                <w:szCs w:val="28"/>
                <w:rtl/>
              </w:rPr>
              <w:t>الأساسية</w:t>
            </w:r>
          </w:p>
        </w:tc>
        <w:tc>
          <w:tcPr>
            <w:tcW w:w="10348" w:type="dxa"/>
            <w:tcBorders>
              <w:top w:val="double" w:sz="4" w:space="0" w:color="auto"/>
            </w:tcBorders>
          </w:tcPr>
          <w:p w:rsidR="00563664" w:rsidRPr="00563664" w:rsidRDefault="00563664" w:rsidP="00563664">
            <w:pPr>
              <w:bidi/>
              <w:rPr>
                <w:sz w:val="28"/>
                <w:szCs w:val="28"/>
                <w:rtl/>
              </w:rPr>
            </w:pPr>
            <w:r w:rsidRPr="00563664">
              <w:rPr>
                <w:rFonts w:hint="cs"/>
                <w:sz w:val="28"/>
                <w:szCs w:val="28"/>
                <w:rtl/>
              </w:rPr>
              <w:t>- تبين الآية الكريمة قيمة الإنفاق في سبيل الله وفضله.</w:t>
            </w:r>
          </w:p>
          <w:p w:rsidR="00563664" w:rsidRPr="00563664" w:rsidRDefault="00563664" w:rsidP="00563664">
            <w:pPr>
              <w:bidi/>
              <w:rPr>
                <w:sz w:val="28"/>
                <w:szCs w:val="28"/>
                <w:rtl/>
              </w:rPr>
            </w:pPr>
            <w:r w:rsidRPr="00563664">
              <w:rPr>
                <w:rFonts w:hint="cs"/>
                <w:sz w:val="28"/>
                <w:szCs w:val="28"/>
                <w:rtl/>
              </w:rPr>
              <w:t>- بيان الله عز وجل كيف يضاعف الأجر لصاحبه.</w:t>
            </w:r>
          </w:p>
          <w:p w:rsidR="002F57DE" w:rsidRPr="00290637" w:rsidRDefault="00563664" w:rsidP="00563664">
            <w:pPr>
              <w:tabs>
                <w:tab w:val="left" w:pos="421"/>
              </w:tabs>
              <w:bidi/>
              <w:rPr>
                <w:b/>
                <w:bCs/>
                <w:rtl/>
              </w:rPr>
            </w:pPr>
            <w:r w:rsidRPr="00563664">
              <w:rPr>
                <w:rFonts w:hint="cs"/>
                <w:sz w:val="28"/>
                <w:szCs w:val="28"/>
                <w:rtl/>
              </w:rPr>
              <w:t>- بيان الرسول صلى الله عليه وسلم المال الحقيقي الذي ينتفع به صاحبه.</w:t>
            </w:r>
          </w:p>
        </w:tc>
        <w:tc>
          <w:tcPr>
            <w:tcW w:w="1417" w:type="dxa"/>
            <w:tcBorders>
              <w:top w:val="double" w:sz="4" w:space="0" w:color="auto"/>
            </w:tcBorders>
          </w:tcPr>
          <w:p w:rsidR="002F57DE" w:rsidRPr="005C5906" w:rsidRDefault="002F57DE" w:rsidP="00AF4C09">
            <w:pPr>
              <w:tabs>
                <w:tab w:val="left" w:pos="421"/>
              </w:tabs>
              <w:bidi/>
              <w:jc w:val="center"/>
              <w:rPr>
                <w:b/>
                <w:bCs/>
                <w:rtl/>
              </w:rPr>
            </w:pPr>
            <w:r w:rsidRPr="005C5906">
              <w:rPr>
                <w:rFonts w:hint="cs"/>
                <w:b/>
                <w:bCs/>
                <w:rtl/>
              </w:rPr>
              <w:t xml:space="preserve">توسيع دائرة معرفة </w:t>
            </w:r>
            <w:proofErr w:type="gramStart"/>
            <w:r w:rsidRPr="005C5906">
              <w:rPr>
                <w:rFonts w:hint="cs"/>
                <w:b/>
                <w:bCs/>
                <w:rtl/>
              </w:rPr>
              <w:t xml:space="preserve">التلاميذ  </w:t>
            </w:r>
            <w:r w:rsidRPr="005C5906">
              <w:rPr>
                <w:b/>
                <w:bCs/>
                <w:rtl/>
              </w:rPr>
              <w:br/>
            </w:r>
            <w:r w:rsidRPr="005C5906">
              <w:rPr>
                <w:rFonts w:hint="cs"/>
                <w:b/>
                <w:bCs/>
                <w:rtl/>
              </w:rPr>
              <w:t>بالنصوص</w:t>
            </w:r>
            <w:proofErr w:type="gramEnd"/>
            <w:r w:rsidRPr="005C5906">
              <w:rPr>
                <w:rFonts w:hint="cs"/>
                <w:b/>
                <w:bCs/>
                <w:rtl/>
              </w:rPr>
              <w:t xml:space="preserve"> قصد التعمق في فهمها</w:t>
            </w:r>
          </w:p>
        </w:tc>
        <w:tc>
          <w:tcPr>
            <w:tcW w:w="851" w:type="dxa"/>
            <w:tcBorders>
              <w:top w:val="double" w:sz="4" w:space="0" w:color="auto"/>
            </w:tcBorders>
          </w:tcPr>
          <w:p w:rsidR="002F57DE" w:rsidRPr="005C5906" w:rsidRDefault="002F57DE" w:rsidP="00AF4C09">
            <w:pPr>
              <w:tabs>
                <w:tab w:val="left" w:pos="421"/>
              </w:tabs>
              <w:bidi/>
              <w:jc w:val="center"/>
              <w:rPr>
                <w:rtl/>
              </w:rPr>
            </w:pPr>
            <w:r w:rsidRPr="005C5906">
              <w:rPr>
                <w:rtl/>
              </w:rPr>
              <w:br/>
            </w:r>
          </w:p>
          <w:p w:rsidR="002F57DE" w:rsidRPr="005C5906" w:rsidRDefault="002F57DE" w:rsidP="00AF4C09">
            <w:pPr>
              <w:tabs>
                <w:tab w:val="left" w:pos="421"/>
              </w:tabs>
              <w:bidi/>
              <w:jc w:val="center"/>
              <w:rPr>
                <w:rtl/>
              </w:rPr>
            </w:pPr>
            <w:proofErr w:type="gramStart"/>
            <w:r w:rsidRPr="005C5906">
              <w:rPr>
                <w:rFonts w:hint="cs"/>
                <w:rtl/>
              </w:rPr>
              <w:t>معرفي ،</w:t>
            </w:r>
            <w:proofErr w:type="gramEnd"/>
            <w:r w:rsidRPr="005C5906">
              <w:rPr>
                <w:rFonts w:hint="cs"/>
                <w:rtl/>
              </w:rPr>
              <w:t xml:space="preserve">  مهارتي</w:t>
            </w:r>
          </w:p>
        </w:tc>
        <w:tc>
          <w:tcPr>
            <w:tcW w:w="1701" w:type="dxa"/>
            <w:tcBorders>
              <w:top w:val="double" w:sz="4" w:space="0" w:color="auto"/>
              <w:right w:val="double" w:sz="4" w:space="0" w:color="auto"/>
            </w:tcBorders>
          </w:tcPr>
          <w:p w:rsidR="002F57DE" w:rsidRPr="005C5906" w:rsidRDefault="002F57DE" w:rsidP="00AF4C09">
            <w:pPr>
              <w:tabs>
                <w:tab w:val="left" w:pos="421"/>
              </w:tabs>
              <w:bidi/>
              <w:jc w:val="center"/>
              <w:rPr>
                <w:b/>
                <w:bCs/>
                <w:rtl/>
              </w:rPr>
            </w:pPr>
            <w:r w:rsidRPr="005C5906">
              <w:rPr>
                <w:rFonts w:hint="cs"/>
                <w:b/>
                <w:bCs/>
                <w:rtl/>
              </w:rPr>
              <w:t>قدرة التلاميذ على حصر محتويات النصوص والتعبير عنها باختصار</w:t>
            </w:r>
          </w:p>
        </w:tc>
      </w:tr>
      <w:tr w:rsidR="002F57DE" w:rsidTr="001110CE">
        <w:trPr>
          <w:trHeight w:val="692"/>
        </w:trPr>
        <w:tc>
          <w:tcPr>
            <w:tcW w:w="1276" w:type="dxa"/>
            <w:tcBorders>
              <w:left w:val="double" w:sz="4" w:space="0" w:color="auto"/>
            </w:tcBorders>
          </w:tcPr>
          <w:p w:rsidR="002F57DE" w:rsidRPr="001110CE" w:rsidRDefault="002F57DE" w:rsidP="001110CE">
            <w:pPr>
              <w:tabs>
                <w:tab w:val="left" w:pos="421"/>
              </w:tabs>
              <w:bidi/>
              <w:rPr>
                <w:b/>
                <w:bCs/>
                <w:rtl/>
              </w:rPr>
            </w:pPr>
            <w:r w:rsidRPr="001110CE">
              <w:rPr>
                <w:rFonts w:hint="cs"/>
                <w:b/>
                <w:bCs/>
                <w:rtl/>
              </w:rPr>
              <w:t xml:space="preserve">محاور </w:t>
            </w:r>
            <w:r w:rsidRPr="001110CE">
              <w:rPr>
                <w:b/>
                <w:bCs/>
                <w:rtl/>
              </w:rPr>
              <w:br/>
            </w:r>
            <w:r w:rsidRPr="001110CE">
              <w:rPr>
                <w:rFonts w:hint="cs"/>
                <w:b/>
                <w:bCs/>
                <w:rtl/>
              </w:rPr>
              <w:t xml:space="preserve">الدرس </w:t>
            </w:r>
            <w:r w:rsidRPr="001110CE">
              <w:rPr>
                <w:b/>
                <w:bCs/>
                <w:rtl/>
              </w:rPr>
              <w:br/>
            </w:r>
          </w:p>
        </w:tc>
        <w:tc>
          <w:tcPr>
            <w:tcW w:w="10348" w:type="dxa"/>
          </w:tcPr>
          <w:p w:rsidR="00367C56" w:rsidRPr="00367C56" w:rsidRDefault="00367C56" w:rsidP="00367C56">
            <w:pPr>
              <w:autoSpaceDE w:val="0"/>
              <w:autoSpaceDN w:val="0"/>
              <w:bidi/>
              <w:adjustRightInd w:val="0"/>
              <w:rPr>
                <w:rFonts w:asciiTheme="minorBidi" w:hAnsiTheme="minorBidi"/>
                <w:b/>
                <w:bCs/>
                <w:color w:val="000000" w:themeColor="text1"/>
                <w:sz w:val="24"/>
                <w:szCs w:val="24"/>
                <w:rtl/>
              </w:rPr>
            </w:pPr>
            <w:r w:rsidRPr="00367C56">
              <w:rPr>
                <w:rFonts w:asciiTheme="minorBidi" w:hAnsiTheme="minorBidi" w:hint="cs"/>
                <w:b/>
                <w:bCs/>
                <w:color w:val="000000" w:themeColor="text1"/>
                <w:sz w:val="24"/>
                <w:szCs w:val="24"/>
                <w:rtl/>
              </w:rPr>
              <w:t>المحور الأول: حقيقة الإنفاق وفضله وضوابطه</w:t>
            </w:r>
          </w:p>
          <w:p w:rsidR="002F57DE" w:rsidRPr="00367C56" w:rsidRDefault="00367C56" w:rsidP="00367C56">
            <w:pPr>
              <w:autoSpaceDE w:val="0"/>
              <w:autoSpaceDN w:val="0"/>
              <w:bidi/>
              <w:adjustRightInd w:val="0"/>
              <w:rPr>
                <w:rFonts w:asciiTheme="minorBidi" w:hAnsiTheme="minorBidi"/>
                <w:b/>
                <w:bCs/>
                <w:color w:val="000000" w:themeColor="text1"/>
                <w:sz w:val="24"/>
                <w:szCs w:val="24"/>
                <w:rtl/>
              </w:rPr>
            </w:pPr>
            <w:r w:rsidRPr="00367C56">
              <w:rPr>
                <w:rFonts w:asciiTheme="minorBidi" w:hAnsiTheme="minorBidi" w:hint="cs"/>
                <w:b/>
                <w:bCs/>
                <w:color w:val="000000" w:themeColor="text1"/>
                <w:sz w:val="24"/>
                <w:szCs w:val="24"/>
                <w:rtl/>
              </w:rPr>
              <w:t>المحور الثاني: أنواع الإنفاق ومقاصده</w:t>
            </w:r>
          </w:p>
        </w:tc>
        <w:tc>
          <w:tcPr>
            <w:tcW w:w="1417" w:type="dxa"/>
          </w:tcPr>
          <w:p w:rsidR="002F57DE" w:rsidRPr="001110CE" w:rsidRDefault="002F57DE" w:rsidP="00AF4C09">
            <w:pPr>
              <w:tabs>
                <w:tab w:val="left" w:pos="421"/>
              </w:tabs>
              <w:bidi/>
              <w:jc w:val="center"/>
              <w:rPr>
                <w:b/>
                <w:bCs/>
                <w:sz w:val="18"/>
                <w:szCs w:val="18"/>
                <w:rtl/>
              </w:rPr>
            </w:pPr>
            <w:r w:rsidRPr="001110CE">
              <w:rPr>
                <w:rFonts w:hint="cs"/>
                <w:b/>
                <w:bCs/>
                <w:sz w:val="18"/>
                <w:szCs w:val="18"/>
                <w:rtl/>
              </w:rPr>
              <w:t xml:space="preserve">أن يستخلص محاور الدرس من </w:t>
            </w:r>
            <w:proofErr w:type="gramStart"/>
            <w:r w:rsidRPr="001110CE">
              <w:rPr>
                <w:rFonts w:hint="cs"/>
                <w:b/>
                <w:bCs/>
                <w:sz w:val="18"/>
                <w:szCs w:val="18"/>
                <w:rtl/>
              </w:rPr>
              <w:t>معاني  لدى</w:t>
            </w:r>
            <w:proofErr w:type="gramEnd"/>
            <w:r w:rsidRPr="001110CE">
              <w:rPr>
                <w:rFonts w:hint="cs"/>
                <w:b/>
                <w:bCs/>
                <w:sz w:val="18"/>
                <w:szCs w:val="18"/>
                <w:rtl/>
              </w:rPr>
              <w:t xml:space="preserve"> التلاميذ</w:t>
            </w:r>
          </w:p>
        </w:tc>
        <w:tc>
          <w:tcPr>
            <w:tcW w:w="851" w:type="dxa"/>
          </w:tcPr>
          <w:p w:rsidR="002F57DE" w:rsidRPr="001110CE" w:rsidRDefault="002F57DE" w:rsidP="00AF4C09">
            <w:pPr>
              <w:tabs>
                <w:tab w:val="left" w:pos="421"/>
              </w:tabs>
              <w:bidi/>
              <w:jc w:val="center"/>
              <w:rPr>
                <w:sz w:val="18"/>
                <w:szCs w:val="18"/>
                <w:rtl/>
              </w:rPr>
            </w:pPr>
          </w:p>
          <w:p w:rsidR="002F57DE" w:rsidRPr="001110CE" w:rsidRDefault="002F57DE" w:rsidP="00AF4C09">
            <w:pPr>
              <w:tabs>
                <w:tab w:val="left" w:pos="421"/>
              </w:tabs>
              <w:bidi/>
              <w:jc w:val="center"/>
              <w:rPr>
                <w:sz w:val="18"/>
                <w:szCs w:val="18"/>
                <w:rtl/>
              </w:rPr>
            </w:pPr>
            <w:r w:rsidRPr="001110CE">
              <w:rPr>
                <w:rFonts w:hint="cs"/>
                <w:sz w:val="18"/>
                <w:szCs w:val="18"/>
                <w:rtl/>
              </w:rPr>
              <w:t>معرفي</w:t>
            </w:r>
          </w:p>
          <w:p w:rsidR="002F57DE" w:rsidRPr="001110CE" w:rsidRDefault="002F57DE" w:rsidP="00AF4C09">
            <w:pPr>
              <w:bidi/>
              <w:rPr>
                <w:sz w:val="18"/>
                <w:szCs w:val="18"/>
                <w:rtl/>
              </w:rPr>
            </w:pPr>
          </w:p>
        </w:tc>
        <w:tc>
          <w:tcPr>
            <w:tcW w:w="1701" w:type="dxa"/>
            <w:tcBorders>
              <w:right w:val="double" w:sz="4" w:space="0" w:color="auto"/>
            </w:tcBorders>
          </w:tcPr>
          <w:p w:rsidR="002F57DE" w:rsidRPr="001110CE" w:rsidRDefault="002F57DE" w:rsidP="00AF4C09">
            <w:pPr>
              <w:tabs>
                <w:tab w:val="left" w:pos="421"/>
              </w:tabs>
              <w:bidi/>
              <w:jc w:val="center"/>
              <w:rPr>
                <w:b/>
                <w:bCs/>
                <w:sz w:val="18"/>
                <w:szCs w:val="18"/>
                <w:rtl/>
              </w:rPr>
            </w:pPr>
            <w:r w:rsidRPr="001110CE">
              <w:rPr>
                <w:rFonts w:hint="cs"/>
                <w:b/>
                <w:bCs/>
                <w:sz w:val="18"/>
                <w:szCs w:val="18"/>
                <w:rtl/>
              </w:rPr>
              <w:t>قدرة التلاميذ على حصر محتويات النصوص والتعبير عنها</w:t>
            </w:r>
          </w:p>
        </w:tc>
      </w:tr>
      <w:tr w:rsidR="002F57DE" w:rsidTr="001110CE">
        <w:trPr>
          <w:trHeight w:val="5501"/>
        </w:trPr>
        <w:tc>
          <w:tcPr>
            <w:tcW w:w="1276" w:type="dxa"/>
            <w:tcBorders>
              <w:left w:val="double" w:sz="4" w:space="0" w:color="auto"/>
            </w:tcBorders>
          </w:tcPr>
          <w:p w:rsidR="002F57DE" w:rsidRDefault="002F57DE" w:rsidP="00AF4C09">
            <w:pPr>
              <w:tabs>
                <w:tab w:val="left" w:pos="421"/>
              </w:tabs>
              <w:bidi/>
              <w:rPr>
                <w:b/>
                <w:bCs/>
                <w:sz w:val="28"/>
                <w:szCs w:val="28"/>
                <w:rtl/>
              </w:rPr>
            </w:pPr>
          </w:p>
          <w:p w:rsidR="002F57DE" w:rsidRPr="00290637" w:rsidRDefault="002F57DE" w:rsidP="00AF4C09">
            <w:pPr>
              <w:tabs>
                <w:tab w:val="left" w:pos="421"/>
              </w:tabs>
              <w:bidi/>
              <w:jc w:val="center"/>
              <w:rPr>
                <w:b/>
                <w:bCs/>
                <w:sz w:val="28"/>
                <w:szCs w:val="28"/>
                <w:rtl/>
              </w:rPr>
            </w:pPr>
            <w:r w:rsidRPr="00290637">
              <w:rPr>
                <w:b/>
                <w:bCs/>
                <w:sz w:val="28"/>
                <w:szCs w:val="28"/>
                <w:rtl/>
              </w:rPr>
              <w:br/>
            </w:r>
            <w:r w:rsidRPr="00290637">
              <w:rPr>
                <w:rFonts w:hint="cs"/>
                <w:b/>
                <w:bCs/>
                <w:sz w:val="28"/>
                <w:szCs w:val="28"/>
                <w:rtl/>
              </w:rPr>
              <w:t>فهم وتذوق لمحاور</w:t>
            </w:r>
            <w:r w:rsidRPr="00290637">
              <w:rPr>
                <w:b/>
                <w:bCs/>
                <w:sz w:val="28"/>
                <w:szCs w:val="28"/>
                <w:rtl/>
              </w:rPr>
              <w:br/>
            </w:r>
            <w:r w:rsidRPr="00290637">
              <w:rPr>
                <w:rFonts w:hint="cs"/>
                <w:b/>
                <w:bCs/>
                <w:sz w:val="28"/>
                <w:szCs w:val="28"/>
                <w:rtl/>
              </w:rPr>
              <w:t xml:space="preserve"> الدرس </w:t>
            </w:r>
            <w:r>
              <w:rPr>
                <w:b/>
                <w:bCs/>
                <w:sz w:val="28"/>
                <w:szCs w:val="28"/>
                <w:rtl/>
              </w:rPr>
              <w:br/>
            </w:r>
            <w:r w:rsidRPr="00290637">
              <w:rPr>
                <w:b/>
                <w:bCs/>
                <w:sz w:val="28"/>
                <w:szCs w:val="28"/>
                <w:rtl/>
              </w:rPr>
              <w:br/>
            </w:r>
            <w:r w:rsidR="006E4013">
              <w:rPr>
                <w:b/>
                <w:bCs/>
                <w:sz w:val="28"/>
                <w:szCs w:val="28"/>
                <w:rtl/>
                <w:lang w:bidi="ar-MA"/>
              </w:rPr>
              <w:br/>
            </w:r>
            <w:r w:rsidR="006E4013">
              <w:rPr>
                <w:b/>
                <w:bCs/>
                <w:sz w:val="28"/>
                <w:szCs w:val="28"/>
                <w:rtl/>
                <w:lang w:bidi="ar-MA"/>
              </w:rPr>
              <w:br/>
            </w:r>
            <w:r w:rsidR="006E4013">
              <w:rPr>
                <w:b/>
                <w:bCs/>
                <w:sz w:val="28"/>
                <w:szCs w:val="28"/>
                <w:rtl/>
                <w:lang w:bidi="ar-MA"/>
              </w:rPr>
              <w:br/>
            </w:r>
            <w:r w:rsidR="006E4013">
              <w:rPr>
                <w:b/>
                <w:bCs/>
                <w:sz w:val="28"/>
                <w:szCs w:val="28"/>
                <w:rtl/>
                <w:lang w:bidi="ar-MA"/>
              </w:rPr>
              <w:br/>
            </w:r>
            <w:r w:rsidR="006E4013">
              <w:rPr>
                <w:b/>
                <w:bCs/>
                <w:sz w:val="28"/>
                <w:szCs w:val="28"/>
                <w:rtl/>
                <w:lang w:bidi="ar-MA"/>
              </w:rPr>
              <w:br/>
            </w:r>
            <w:r w:rsidR="006E4013">
              <w:rPr>
                <w:b/>
                <w:bCs/>
                <w:sz w:val="28"/>
                <w:szCs w:val="28"/>
                <w:rtl/>
                <w:lang w:bidi="ar-MA"/>
              </w:rPr>
              <w:br/>
            </w:r>
            <w:r w:rsidR="006E4013">
              <w:rPr>
                <w:b/>
                <w:bCs/>
                <w:sz w:val="28"/>
                <w:szCs w:val="28"/>
                <w:rtl/>
                <w:lang w:bidi="ar-MA"/>
              </w:rPr>
              <w:br/>
            </w:r>
            <w:r w:rsidRPr="00290637">
              <w:rPr>
                <w:rFonts w:hint="cs"/>
                <w:b/>
                <w:bCs/>
                <w:sz w:val="28"/>
                <w:szCs w:val="28"/>
                <w:rtl/>
              </w:rPr>
              <w:t>الاستنتاج</w:t>
            </w:r>
          </w:p>
        </w:tc>
        <w:tc>
          <w:tcPr>
            <w:tcW w:w="10348" w:type="dxa"/>
          </w:tcPr>
          <w:p w:rsidR="00563664" w:rsidRDefault="00563664" w:rsidP="00563664">
            <w:pPr>
              <w:autoSpaceDE w:val="0"/>
              <w:autoSpaceDN w:val="0"/>
              <w:bidi/>
              <w:adjustRightInd w:val="0"/>
              <w:rPr>
                <w:rFonts w:asciiTheme="minorBidi" w:hAnsiTheme="minorBidi"/>
                <w:b/>
                <w:bCs/>
                <w:color w:val="FF0000"/>
                <w:sz w:val="28"/>
                <w:szCs w:val="28"/>
                <w:u w:val="single"/>
                <w:rtl/>
              </w:rPr>
            </w:pPr>
            <w:r w:rsidRPr="00186BEC">
              <w:rPr>
                <w:rFonts w:asciiTheme="minorBidi" w:hAnsiTheme="minorBidi" w:hint="cs"/>
                <w:b/>
                <w:bCs/>
                <w:color w:val="FF0000"/>
                <w:sz w:val="28"/>
                <w:szCs w:val="28"/>
                <w:u w:val="single"/>
                <w:rtl/>
              </w:rPr>
              <w:t>المحور الأول: حقيقة الإنفاق وفضله وضوابطه</w:t>
            </w:r>
          </w:p>
          <w:p w:rsidR="00563664" w:rsidRPr="00367C56" w:rsidRDefault="00563664" w:rsidP="00563664">
            <w:pPr>
              <w:autoSpaceDE w:val="0"/>
              <w:autoSpaceDN w:val="0"/>
              <w:bidi/>
              <w:adjustRightInd w:val="0"/>
              <w:rPr>
                <w:rFonts w:asciiTheme="minorBidi" w:hAnsiTheme="minorBidi"/>
                <w:b/>
                <w:bCs/>
                <w:color w:val="000000" w:themeColor="text1"/>
                <w:sz w:val="28"/>
                <w:szCs w:val="28"/>
                <w:u w:val="single"/>
                <w:rtl/>
              </w:rPr>
            </w:pPr>
            <w:proofErr w:type="gramStart"/>
            <w:r w:rsidRPr="00186BEC">
              <w:rPr>
                <w:rFonts w:asciiTheme="minorBidi" w:hAnsiTheme="minorBidi" w:hint="cs"/>
                <w:b/>
                <w:bCs/>
                <w:color w:val="00B050"/>
                <w:sz w:val="28"/>
                <w:szCs w:val="28"/>
                <w:u w:val="single"/>
                <w:rtl/>
              </w:rPr>
              <w:t>1- حقيقة</w:t>
            </w:r>
            <w:proofErr w:type="gramEnd"/>
            <w:r w:rsidRPr="00186BEC">
              <w:rPr>
                <w:rFonts w:asciiTheme="minorBidi" w:hAnsiTheme="minorBidi" w:hint="cs"/>
                <w:b/>
                <w:bCs/>
                <w:color w:val="00B050"/>
                <w:sz w:val="28"/>
                <w:szCs w:val="28"/>
                <w:u w:val="single"/>
                <w:rtl/>
              </w:rPr>
              <w:t xml:space="preserve"> الإنفاق وفضله</w:t>
            </w:r>
            <w:r>
              <w:rPr>
                <w:rFonts w:asciiTheme="minorBidi" w:hAnsiTheme="minorBidi" w:hint="cs"/>
                <w:b/>
                <w:bCs/>
                <w:color w:val="00B050"/>
                <w:sz w:val="28"/>
                <w:szCs w:val="28"/>
                <w:u w:val="single"/>
                <w:rtl/>
              </w:rPr>
              <w:t xml:space="preserve"> </w:t>
            </w:r>
            <w:r w:rsidRPr="00291962">
              <w:rPr>
                <w:rFonts w:asciiTheme="minorBidi" w:hAnsiTheme="minorBidi" w:hint="cs"/>
                <w:b/>
                <w:bCs/>
                <w:color w:val="505050"/>
                <w:sz w:val="24"/>
                <w:szCs w:val="24"/>
                <w:rtl/>
              </w:rPr>
              <w:t xml:space="preserve">- </w:t>
            </w:r>
            <w:r w:rsidRPr="00367C56">
              <w:rPr>
                <w:rFonts w:asciiTheme="minorBidi" w:hAnsiTheme="minorBidi"/>
                <w:b/>
                <w:bCs/>
                <w:color w:val="000000" w:themeColor="text1"/>
                <w:sz w:val="24"/>
                <w:szCs w:val="24"/>
                <w:rtl/>
              </w:rPr>
              <w:t>الإنفاق في سبيل الله من فضل الله تعالى على عباده ورحمته بهم، حيث شرع لهم من الدين ما يقربهم إليه، ويوصلهم إلى مرضاته، ويكون سببا في دخولهم الجنة والنجاة من النار</w:t>
            </w:r>
            <w:r w:rsidRPr="00367C56">
              <w:rPr>
                <w:rFonts w:asciiTheme="minorBidi" w:hAnsiTheme="minorBidi" w:hint="cs"/>
                <w:b/>
                <w:bCs/>
                <w:color w:val="000000" w:themeColor="text1"/>
                <w:sz w:val="24"/>
                <w:szCs w:val="24"/>
                <w:rtl/>
              </w:rPr>
              <w:t>.</w:t>
            </w:r>
          </w:p>
          <w:p w:rsidR="00CD5ED7" w:rsidRPr="00367C56" w:rsidRDefault="00563664" w:rsidP="00282F0F">
            <w:pPr>
              <w:autoSpaceDE w:val="0"/>
              <w:autoSpaceDN w:val="0"/>
              <w:bidi/>
              <w:adjustRightInd w:val="0"/>
              <w:rPr>
                <w:rFonts w:asciiTheme="minorBidi" w:hAnsiTheme="minorBidi"/>
                <w:b/>
                <w:bCs/>
                <w:color w:val="000000" w:themeColor="text1"/>
                <w:sz w:val="24"/>
                <w:szCs w:val="24"/>
                <w:rtl/>
              </w:rPr>
            </w:pPr>
            <w:r w:rsidRPr="00367C56">
              <w:rPr>
                <w:rFonts w:asciiTheme="minorBidi" w:hAnsiTheme="minorBidi" w:hint="cs"/>
                <w:b/>
                <w:bCs/>
                <w:color w:val="000000" w:themeColor="text1"/>
                <w:sz w:val="24"/>
                <w:szCs w:val="24"/>
                <w:rtl/>
              </w:rPr>
              <w:t>- فضله:</w:t>
            </w:r>
            <w:r w:rsidRPr="00367C56">
              <w:rPr>
                <w:rFonts w:asciiTheme="minorBidi" w:hAnsiTheme="minorBidi"/>
                <w:b/>
                <w:bCs/>
                <w:color w:val="000000" w:themeColor="text1"/>
                <w:sz w:val="24"/>
                <w:szCs w:val="24"/>
              </w:rPr>
              <w:t xml:space="preserve"> </w:t>
            </w:r>
            <w:r w:rsidRPr="00367C56">
              <w:rPr>
                <w:rFonts w:asciiTheme="minorBidi" w:hAnsiTheme="minorBidi" w:hint="cs"/>
                <w:b/>
                <w:bCs/>
                <w:color w:val="000000" w:themeColor="text1"/>
                <w:sz w:val="24"/>
                <w:szCs w:val="24"/>
                <w:rtl/>
              </w:rPr>
              <w:t xml:space="preserve"> </w:t>
            </w:r>
            <w:r w:rsidR="00282F0F" w:rsidRPr="00367C56">
              <w:rPr>
                <w:rFonts w:asciiTheme="minorBidi" w:hAnsiTheme="minorBidi" w:hint="cs"/>
                <w:b/>
                <w:bCs/>
                <w:color w:val="000000" w:themeColor="text1"/>
                <w:sz w:val="24"/>
                <w:szCs w:val="24"/>
                <w:rtl/>
              </w:rPr>
              <w:t>أنها سبب ل</w:t>
            </w:r>
            <w:r w:rsidRPr="00367C56">
              <w:rPr>
                <w:rFonts w:asciiTheme="minorBidi" w:hAnsiTheme="minorBidi"/>
                <w:b/>
                <w:bCs/>
                <w:color w:val="000000" w:themeColor="text1"/>
                <w:sz w:val="24"/>
                <w:szCs w:val="24"/>
                <w:rtl/>
              </w:rPr>
              <w:t>مضاعفة المال</w:t>
            </w:r>
            <w:r w:rsidR="00282F0F" w:rsidRPr="00367C56">
              <w:rPr>
                <w:rFonts w:asciiTheme="minorBidi" w:hAnsiTheme="minorBidi" w:hint="cs"/>
                <w:b/>
                <w:bCs/>
                <w:color w:val="000000" w:themeColor="text1"/>
                <w:sz w:val="24"/>
                <w:szCs w:val="24"/>
                <w:rtl/>
              </w:rPr>
              <w:t xml:space="preserve"> ـ وأ</w:t>
            </w:r>
            <w:r w:rsidR="00282F0F" w:rsidRPr="00367C56">
              <w:rPr>
                <w:rFonts w:asciiTheme="minorBidi" w:hAnsiTheme="minorBidi"/>
                <w:b/>
                <w:bCs/>
                <w:color w:val="000000" w:themeColor="text1"/>
                <w:sz w:val="24"/>
                <w:szCs w:val="24"/>
                <w:rtl/>
              </w:rPr>
              <w:t>ن اج</w:t>
            </w:r>
            <w:r w:rsidR="00282F0F" w:rsidRPr="00367C56">
              <w:rPr>
                <w:rFonts w:asciiTheme="minorBidi" w:hAnsiTheme="minorBidi" w:hint="cs"/>
                <w:b/>
                <w:bCs/>
                <w:color w:val="000000" w:themeColor="text1"/>
                <w:sz w:val="24"/>
                <w:szCs w:val="24"/>
                <w:rtl/>
              </w:rPr>
              <w:t>رها</w:t>
            </w:r>
            <w:r w:rsidR="00282F0F" w:rsidRPr="00367C56">
              <w:rPr>
                <w:rFonts w:asciiTheme="minorBidi" w:hAnsiTheme="minorBidi"/>
                <w:b/>
                <w:bCs/>
                <w:color w:val="000000" w:themeColor="text1"/>
                <w:sz w:val="24"/>
                <w:szCs w:val="24"/>
                <w:rtl/>
              </w:rPr>
              <w:t xml:space="preserve"> يقع مضاعفاً إلى سبعمائة ضعف </w:t>
            </w:r>
            <w:r w:rsidR="00282F0F" w:rsidRPr="00367C56">
              <w:rPr>
                <w:rFonts w:asciiTheme="minorBidi" w:hAnsiTheme="minorBidi" w:hint="cs"/>
                <w:b/>
                <w:bCs/>
                <w:color w:val="000000" w:themeColor="text1"/>
                <w:sz w:val="24"/>
                <w:szCs w:val="24"/>
                <w:rtl/>
              </w:rPr>
              <w:t xml:space="preserve">إلى أضعاف كثيرة ـ وأنها تطفئ غضب الرب وتدفع ميتت السوء ـ أنّها </w:t>
            </w:r>
            <w:r w:rsidR="00282F0F" w:rsidRPr="00367C56">
              <w:rPr>
                <w:rFonts w:asciiTheme="minorBidi" w:hAnsiTheme="minorBidi"/>
                <w:b/>
                <w:bCs/>
                <w:color w:val="000000" w:themeColor="text1"/>
                <w:sz w:val="24"/>
                <w:szCs w:val="24"/>
                <w:rtl/>
              </w:rPr>
              <w:t xml:space="preserve">تظل العبد يوم القيامة وتحول بينه وبين حر الشمس حينما تدنو من رؤوس الخلائق </w:t>
            </w:r>
            <w:r w:rsidR="00282F0F" w:rsidRPr="00367C56">
              <w:rPr>
                <w:rFonts w:asciiTheme="minorBidi" w:hAnsiTheme="minorBidi" w:hint="cs"/>
                <w:b/>
                <w:bCs/>
                <w:color w:val="000000" w:themeColor="text1"/>
                <w:sz w:val="24"/>
                <w:szCs w:val="24"/>
                <w:rtl/>
              </w:rPr>
              <w:t xml:space="preserve">كما جاء ذلك عن النبي </w:t>
            </w:r>
            <w:r w:rsidR="00282F0F" w:rsidRPr="00367C56">
              <w:rPr>
                <w:color w:val="000000" w:themeColor="text1"/>
              </w:rPr>
              <w:fldChar w:fldCharType="begin"/>
            </w:r>
            <w:r w:rsidR="00282F0F" w:rsidRPr="00367C56">
              <w:rPr>
                <w:color w:val="000000" w:themeColor="text1"/>
              </w:rPr>
              <w:instrText xml:space="preserve"> INCLUDEPICTURE "https://upload.wikimedia.org/wikipedia/commons/thumb/c/c5/Mohamed_peace_be_upon_him.svg/20px-Mohamed_peace_be_upon_him.svg.png" \* MERGEFORMATINET </w:instrText>
            </w:r>
            <w:r w:rsidR="00282F0F" w:rsidRPr="00367C56">
              <w:rPr>
                <w:color w:val="000000" w:themeColor="text1"/>
              </w:rPr>
              <w:fldChar w:fldCharType="separate"/>
            </w:r>
            <w:r w:rsidR="00282F0F" w:rsidRPr="00367C56">
              <w:rPr>
                <w:color w:val="000000" w:themeColor="text1"/>
              </w:rPr>
              <w:fldChar w:fldCharType="begin"/>
            </w:r>
            <w:r w:rsidR="00282F0F" w:rsidRPr="00367C56">
              <w:rPr>
                <w:color w:val="000000" w:themeColor="text1"/>
              </w:rPr>
              <w:instrText xml:space="preserve"> INCLUDEPICTURE  "https://upload.wikimedia.org/wikipedia/commons/thumb/c/c5/Mohamed_peace_be_upon_him.svg/20px-Mohamed_peace_be_upon_him.svg.png" \* MERGEFORMATINET </w:instrText>
            </w:r>
            <w:r w:rsidR="00282F0F" w:rsidRPr="00367C56">
              <w:rPr>
                <w:color w:val="000000" w:themeColor="text1"/>
              </w:rPr>
              <w:fldChar w:fldCharType="separate"/>
            </w:r>
            <w:r w:rsidR="00BD4D5D">
              <w:rPr>
                <w:color w:val="000000" w:themeColor="text1"/>
              </w:rPr>
              <w:fldChar w:fldCharType="begin"/>
            </w:r>
            <w:r w:rsidR="00BD4D5D">
              <w:rPr>
                <w:color w:val="000000" w:themeColor="text1"/>
              </w:rPr>
              <w:instrText xml:space="preserve"> INCLUDEPICTURE  "https://upload.wikimedia.org/wikipedia/commons/thumb/c/c5/Mohamed_peace_be_upon_him.svg/20px-Mohamed_peace_be_upon_him.svg.png" \* MERGEFORMATINET </w:instrText>
            </w:r>
            <w:r w:rsidR="00BD4D5D">
              <w:rPr>
                <w:color w:val="000000" w:themeColor="text1"/>
              </w:rPr>
              <w:fldChar w:fldCharType="separate"/>
            </w:r>
            <w:r w:rsidR="00E62CB8">
              <w:rPr>
                <w:color w:val="000000" w:themeColor="text1"/>
              </w:rPr>
              <w:fldChar w:fldCharType="begin"/>
            </w:r>
            <w:r w:rsidR="00E62CB8">
              <w:rPr>
                <w:color w:val="000000" w:themeColor="text1"/>
              </w:rPr>
              <w:instrText xml:space="preserve"> </w:instrText>
            </w:r>
            <w:r w:rsidR="00E62CB8">
              <w:rPr>
                <w:color w:val="000000" w:themeColor="text1"/>
              </w:rPr>
              <w:instrText>INCLUDEPICTURE  "https://upload.wikimedia.org/wikipedia/commons/thumb/c/c5/Mohamed_peace_be_upon_him.svg/20px-Mohamed_peace_be_upon_him.svg.png" \* MERGEFORMATINET</w:instrText>
            </w:r>
            <w:r w:rsidR="00E62CB8">
              <w:rPr>
                <w:color w:val="000000" w:themeColor="text1"/>
              </w:rPr>
              <w:instrText xml:space="preserve"> </w:instrText>
            </w:r>
            <w:r w:rsidR="00E62CB8">
              <w:rPr>
                <w:color w:val="000000" w:themeColor="text1"/>
              </w:rPr>
              <w:fldChar w:fldCharType="separate"/>
            </w:r>
            <w:r w:rsidR="00E62CB8">
              <w:rPr>
                <w:color w:val="000000" w:themeColor="text1"/>
              </w:rPr>
              <w:pict>
                <v:shape id="_x0000_i1028" type="#_x0000_t75" alt="صلى الله عليه وسلم" style="width:12.75pt;height:9.75pt">
                  <v:imagedata r:id="rId6" r:href="rId10"/>
                </v:shape>
              </w:pict>
            </w:r>
            <w:r w:rsidR="00E62CB8">
              <w:rPr>
                <w:color w:val="000000" w:themeColor="text1"/>
              </w:rPr>
              <w:fldChar w:fldCharType="end"/>
            </w:r>
            <w:r w:rsidR="00BD4D5D">
              <w:rPr>
                <w:color w:val="000000" w:themeColor="text1"/>
              </w:rPr>
              <w:fldChar w:fldCharType="end"/>
            </w:r>
            <w:r w:rsidR="00282F0F" w:rsidRPr="00367C56">
              <w:rPr>
                <w:color w:val="000000" w:themeColor="text1"/>
              </w:rPr>
              <w:fldChar w:fldCharType="end"/>
            </w:r>
            <w:r w:rsidR="00282F0F" w:rsidRPr="00367C56">
              <w:rPr>
                <w:color w:val="000000" w:themeColor="text1"/>
              </w:rPr>
              <w:fldChar w:fldCharType="end"/>
            </w:r>
            <w:r w:rsidR="00282F0F" w:rsidRPr="00367C56">
              <w:rPr>
                <w:rFonts w:asciiTheme="minorBidi" w:hAnsiTheme="minorBidi" w:hint="cs"/>
                <w:b/>
                <w:bCs/>
                <w:color w:val="000000" w:themeColor="text1"/>
                <w:sz w:val="24"/>
                <w:szCs w:val="24"/>
                <w:rtl/>
              </w:rPr>
              <w:t xml:space="preserve"> .</w:t>
            </w:r>
          </w:p>
          <w:p w:rsidR="00CD5ED7" w:rsidRPr="00CD5ED7" w:rsidRDefault="00CD5ED7" w:rsidP="00CD5ED7">
            <w:pPr>
              <w:autoSpaceDE w:val="0"/>
              <w:autoSpaceDN w:val="0"/>
              <w:bidi/>
              <w:adjustRightInd w:val="0"/>
              <w:rPr>
                <w:rFonts w:asciiTheme="minorBidi" w:hAnsiTheme="minorBidi"/>
                <w:b/>
                <w:bCs/>
                <w:color w:val="00B050"/>
                <w:sz w:val="28"/>
                <w:szCs w:val="28"/>
                <w:u w:val="single"/>
                <w:rtl/>
              </w:rPr>
            </w:pPr>
            <w:proofErr w:type="gramStart"/>
            <w:r>
              <w:rPr>
                <w:rFonts w:asciiTheme="minorBidi" w:hAnsiTheme="minorBidi" w:hint="cs"/>
                <w:b/>
                <w:bCs/>
                <w:color w:val="00B050"/>
                <w:sz w:val="28"/>
                <w:szCs w:val="28"/>
                <w:u w:val="single"/>
                <w:rtl/>
              </w:rPr>
              <w:t>2</w:t>
            </w:r>
            <w:r w:rsidRPr="00CD5ED7">
              <w:rPr>
                <w:rFonts w:asciiTheme="minorBidi" w:hAnsiTheme="minorBidi" w:hint="cs"/>
                <w:b/>
                <w:bCs/>
                <w:color w:val="00B050"/>
                <w:sz w:val="28"/>
                <w:szCs w:val="28"/>
                <w:u w:val="single"/>
                <w:rtl/>
              </w:rPr>
              <w:t>- ضوابط</w:t>
            </w:r>
            <w:proofErr w:type="gramEnd"/>
            <w:r w:rsidRPr="00CD5ED7">
              <w:rPr>
                <w:rFonts w:asciiTheme="minorBidi" w:hAnsiTheme="minorBidi" w:hint="cs"/>
                <w:b/>
                <w:bCs/>
                <w:color w:val="00B050"/>
                <w:sz w:val="28"/>
                <w:szCs w:val="28"/>
                <w:u w:val="single"/>
                <w:rtl/>
              </w:rPr>
              <w:t xml:space="preserve"> الإنفاق في سبيل الله</w:t>
            </w:r>
          </w:p>
          <w:p w:rsidR="00CD5ED7" w:rsidRPr="00367C56" w:rsidRDefault="00CD5ED7" w:rsidP="00CD5ED7">
            <w:pPr>
              <w:autoSpaceDE w:val="0"/>
              <w:autoSpaceDN w:val="0"/>
              <w:bidi/>
              <w:adjustRightInd w:val="0"/>
              <w:rPr>
                <w:rFonts w:asciiTheme="minorBidi" w:hAnsiTheme="minorBidi"/>
                <w:b/>
                <w:bCs/>
                <w:color w:val="000000" w:themeColor="text1"/>
                <w:sz w:val="24"/>
                <w:szCs w:val="24"/>
                <w:rtl/>
              </w:rPr>
            </w:pPr>
            <w:r w:rsidRPr="00CD5ED7">
              <w:rPr>
                <w:rFonts w:asciiTheme="minorBidi" w:hAnsiTheme="minorBidi" w:hint="cs"/>
                <w:b/>
                <w:bCs/>
                <w:color w:val="505050"/>
                <w:sz w:val="24"/>
                <w:szCs w:val="24"/>
                <w:rtl/>
              </w:rPr>
              <w:t>-</w:t>
            </w:r>
            <w:r w:rsidRPr="00CD5ED7">
              <w:rPr>
                <w:rFonts w:asciiTheme="minorBidi" w:hAnsiTheme="minorBidi"/>
                <w:b/>
                <w:bCs/>
                <w:color w:val="505050"/>
                <w:sz w:val="24"/>
                <w:szCs w:val="24"/>
              </w:rPr>
              <w:t xml:space="preserve"> </w:t>
            </w:r>
            <w:proofErr w:type="gramStart"/>
            <w:r w:rsidRPr="00367C56">
              <w:rPr>
                <w:rFonts w:asciiTheme="minorBidi" w:hAnsiTheme="minorBidi"/>
                <w:b/>
                <w:bCs/>
                <w:color w:val="000000" w:themeColor="text1"/>
                <w:sz w:val="24"/>
                <w:szCs w:val="24"/>
                <w:rtl/>
              </w:rPr>
              <w:t>الإخلا</w:t>
            </w:r>
            <w:r w:rsidRPr="00367C56">
              <w:rPr>
                <w:rFonts w:asciiTheme="minorBidi" w:hAnsiTheme="minorBidi" w:hint="cs"/>
                <w:b/>
                <w:bCs/>
                <w:color w:val="000000" w:themeColor="text1"/>
                <w:sz w:val="24"/>
                <w:szCs w:val="24"/>
                <w:rtl/>
              </w:rPr>
              <w:t>ص</w:t>
            </w:r>
            <w:r w:rsidR="003F3002" w:rsidRPr="00367C56">
              <w:rPr>
                <w:rFonts w:asciiTheme="minorBidi" w:hAnsiTheme="minorBidi" w:hint="cs"/>
                <w:b/>
                <w:bCs/>
                <w:color w:val="000000" w:themeColor="text1"/>
                <w:sz w:val="24"/>
                <w:szCs w:val="24"/>
                <w:rtl/>
              </w:rPr>
              <w:t xml:space="preserve"> </w:t>
            </w:r>
            <w:r w:rsidRPr="00367C56">
              <w:rPr>
                <w:rFonts w:hint="cs"/>
                <w:color w:val="000000" w:themeColor="text1"/>
                <w:sz w:val="28"/>
                <w:szCs w:val="28"/>
                <w:shd w:val="clear" w:color="auto" w:fill="FFFFFF"/>
                <w:rtl/>
              </w:rPr>
              <w:t>:</w:t>
            </w:r>
            <w:proofErr w:type="gramEnd"/>
            <w:r w:rsidRPr="00367C56">
              <w:rPr>
                <w:rFonts w:hint="cs"/>
                <w:color w:val="000000" w:themeColor="text1"/>
                <w:sz w:val="28"/>
                <w:szCs w:val="28"/>
                <w:shd w:val="clear" w:color="auto" w:fill="FFFFFF"/>
                <w:rtl/>
              </w:rPr>
              <w:t xml:space="preserve"> </w:t>
            </w:r>
            <w:r w:rsidRPr="00367C56">
              <w:rPr>
                <w:rFonts w:asciiTheme="minorBidi" w:hAnsiTheme="minorBidi"/>
                <w:b/>
                <w:bCs/>
                <w:color w:val="000000" w:themeColor="text1"/>
                <w:sz w:val="24"/>
                <w:szCs w:val="24"/>
                <w:rtl/>
              </w:rPr>
              <w:t>الإخلاص يعني تجريد العبودية لله تعالى لا يشوبها شائبة رياء أو سمعة أو غيرهما</w:t>
            </w:r>
            <w:r w:rsidRPr="00367C56">
              <w:rPr>
                <w:rFonts w:asciiTheme="minorBidi" w:hAnsiTheme="minorBidi" w:hint="cs"/>
                <w:b/>
                <w:bCs/>
                <w:color w:val="000000" w:themeColor="text1"/>
                <w:sz w:val="24"/>
                <w:szCs w:val="24"/>
                <w:rtl/>
              </w:rPr>
              <w:t xml:space="preserve">. </w:t>
            </w:r>
          </w:p>
          <w:p w:rsidR="00CD5ED7" w:rsidRPr="00367C56" w:rsidRDefault="00CD5ED7" w:rsidP="00CD5ED7">
            <w:pPr>
              <w:autoSpaceDE w:val="0"/>
              <w:autoSpaceDN w:val="0"/>
              <w:bidi/>
              <w:adjustRightInd w:val="0"/>
              <w:rPr>
                <w:color w:val="000000" w:themeColor="text1"/>
                <w:sz w:val="27"/>
                <w:szCs w:val="27"/>
                <w:shd w:val="clear" w:color="auto" w:fill="FFFFFF"/>
                <w:rtl/>
              </w:rPr>
            </w:pPr>
            <w:r w:rsidRPr="00367C56">
              <w:rPr>
                <w:rFonts w:asciiTheme="minorBidi" w:hAnsiTheme="minorBidi" w:hint="cs"/>
                <w:b/>
                <w:bCs/>
                <w:color w:val="000000" w:themeColor="text1"/>
                <w:sz w:val="24"/>
                <w:szCs w:val="24"/>
                <w:rtl/>
              </w:rPr>
              <w:t xml:space="preserve">- </w:t>
            </w:r>
            <w:r w:rsidRPr="00367C56">
              <w:rPr>
                <w:rFonts w:asciiTheme="minorBidi" w:hAnsiTheme="minorBidi"/>
                <w:b/>
                <w:bCs/>
                <w:color w:val="000000" w:themeColor="text1"/>
                <w:sz w:val="24"/>
                <w:szCs w:val="24"/>
                <w:rtl/>
              </w:rPr>
              <w:t xml:space="preserve">عدم المن </w:t>
            </w:r>
            <w:proofErr w:type="gramStart"/>
            <w:r w:rsidRPr="00367C56">
              <w:rPr>
                <w:rFonts w:asciiTheme="minorBidi" w:hAnsiTheme="minorBidi"/>
                <w:b/>
                <w:bCs/>
                <w:color w:val="000000" w:themeColor="text1"/>
                <w:sz w:val="24"/>
                <w:szCs w:val="24"/>
                <w:rtl/>
              </w:rPr>
              <w:t>والأذى</w:t>
            </w:r>
            <w:r w:rsidRPr="00367C56">
              <w:rPr>
                <w:rFonts w:asciiTheme="minorBidi" w:hAnsiTheme="minorBidi"/>
                <w:b/>
                <w:bCs/>
                <w:color w:val="000000" w:themeColor="text1"/>
                <w:sz w:val="24"/>
                <w:szCs w:val="24"/>
              </w:rPr>
              <w:t xml:space="preserve"> :</w:t>
            </w:r>
            <w:proofErr w:type="gramEnd"/>
            <w:r w:rsidRPr="00367C56">
              <w:rPr>
                <w:rFonts w:asciiTheme="minorBidi" w:hAnsiTheme="minorBidi"/>
                <w:b/>
                <w:bCs/>
                <w:color w:val="000000" w:themeColor="text1"/>
                <w:sz w:val="24"/>
                <w:szCs w:val="24"/>
              </w:rPr>
              <w:t> </w:t>
            </w:r>
            <w:r w:rsidRPr="00367C56">
              <w:rPr>
                <w:rFonts w:asciiTheme="minorBidi" w:hAnsiTheme="minorBidi"/>
                <w:b/>
                <w:bCs/>
                <w:color w:val="000000" w:themeColor="text1"/>
                <w:sz w:val="24"/>
                <w:szCs w:val="24"/>
                <w:rtl/>
              </w:rPr>
              <w:t>المن هو : التحدث بما أعطي حتى يبلغ ذلك المعطي فيؤذيه</w:t>
            </w:r>
            <w:r w:rsidRPr="00367C56">
              <w:rPr>
                <w:rFonts w:asciiTheme="minorBidi" w:hAnsiTheme="minorBidi"/>
                <w:b/>
                <w:bCs/>
                <w:color w:val="000000" w:themeColor="text1"/>
                <w:sz w:val="24"/>
                <w:szCs w:val="24"/>
              </w:rPr>
              <w:t xml:space="preserve"> . </w:t>
            </w:r>
            <w:r w:rsidRPr="00367C56">
              <w:rPr>
                <w:rFonts w:asciiTheme="minorBidi" w:hAnsiTheme="minorBidi"/>
                <w:b/>
                <w:bCs/>
                <w:color w:val="000000" w:themeColor="text1"/>
                <w:sz w:val="24"/>
                <w:szCs w:val="24"/>
                <w:rtl/>
              </w:rPr>
              <w:t xml:space="preserve">والأذى </w:t>
            </w:r>
            <w:proofErr w:type="gramStart"/>
            <w:r w:rsidRPr="00367C56">
              <w:rPr>
                <w:rFonts w:asciiTheme="minorBidi" w:hAnsiTheme="minorBidi"/>
                <w:b/>
                <w:bCs/>
                <w:color w:val="000000" w:themeColor="text1"/>
                <w:sz w:val="24"/>
                <w:szCs w:val="24"/>
                <w:rtl/>
              </w:rPr>
              <w:t>هو :</w:t>
            </w:r>
            <w:proofErr w:type="gramEnd"/>
            <w:r w:rsidRPr="00367C56">
              <w:rPr>
                <w:rFonts w:asciiTheme="minorBidi" w:hAnsiTheme="minorBidi"/>
                <w:b/>
                <w:bCs/>
                <w:color w:val="000000" w:themeColor="text1"/>
                <w:sz w:val="24"/>
                <w:szCs w:val="24"/>
                <w:rtl/>
              </w:rPr>
              <w:t xml:space="preserve"> السب والتطاول والتشكي</w:t>
            </w:r>
            <w:r w:rsidRPr="00367C56">
              <w:rPr>
                <w:color w:val="000000" w:themeColor="text1"/>
                <w:sz w:val="27"/>
                <w:szCs w:val="27"/>
                <w:shd w:val="clear" w:color="auto" w:fill="FFFFFF"/>
              </w:rPr>
              <w:t xml:space="preserve"> . </w:t>
            </w:r>
          </w:p>
          <w:p w:rsidR="00CD5ED7" w:rsidRPr="00367C56" w:rsidRDefault="00CD5ED7" w:rsidP="00CD5ED7">
            <w:pPr>
              <w:autoSpaceDE w:val="0"/>
              <w:autoSpaceDN w:val="0"/>
              <w:bidi/>
              <w:adjustRightInd w:val="0"/>
              <w:rPr>
                <w:rFonts w:asciiTheme="minorBidi" w:hAnsiTheme="minorBidi"/>
                <w:b/>
                <w:bCs/>
                <w:color w:val="000000" w:themeColor="text1"/>
                <w:sz w:val="24"/>
                <w:szCs w:val="24"/>
                <w:rtl/>
                <w:lang w:bidi="ar-MA"/>
              </w:rPr>
            </w:pPr>
            <w:r w:rsidRPr="00367C56">
              <w:rPr>
                <w:rFonts w:hint="cs"/>
                <w:color w:val="000000" w:themeColor="text1"/>
                <w:sz w:val="27"/>
                <w:szCs w:val="27"/>
                <w:shd w:val="clear" w:color="auto" w:fill="FFFFFF"/>
                <w:rtl/>
              </w:rPr>
              <w:t xml:space="preserve">- </w:t>
            </w:r>
            <w:r w:rsidRPr="00367C56">
              <w:rPr>
                <w:rFonts w:asciiTheme="minorBidi" w:hAnsiTheme="minorBidi"/>
                <w:b/>
                <w:bCs/>
                <w:color w:val="000000" w:themeColor="text1"/>
                <w:sz w:val="24"/>
                <w:szCs w:val="24"/>
                <w:rtl/>
              </w:rPr>
              <w:t xml:space="preserve">الإنفاق من المال </w:t>
            </w:r>
            <w:proofErr w:type="gramStart"/>
            <w:r w:rsidRPr="00367C56">
              <w:rPr>
                <w:rFonts w:asciiTheme="minorBidi" w:hAnsiTheme="minorBidi"/>
                <w:b/>
                <w:bCs/>
                <w:color w:val="000000" w:themeColor="text1"/>
                <w:sz w:val="24"/>
                <w:szCs w:val="24"/>
                <w:rtl/>
              </w:rPr>
              <w:t>الطيب</w:t>
            </w:r>
            <w:r w:rsidRPr="00367C56">
              <w:rPr>
                <w:rFonts w:asciiTheme="minorBidi" w:hAnsiTheme="minorBidi"/>
                <w:b/>
                <w:bCs/>
                <w:color w:val="000000" w:themeColor="text1"/>
                <w:sz w:val="24"/>
                <w:szCs w:val="24"/>
              </w:rPr>
              <w:t xml:space="preserve"> :</w:t>
            </w:r>
            <w:proofErr w:type="gramEnd"/>
            <w:r w:rsidRPr="00367C56">
              <w:rPr>
                <w:rFonts w:asciiTheme="minorBidi" w:hAnsiTheme="minorBidi"/>
                <w:b/>
                <w:bCs/>
                <w:color w:val="000000" w:themeColor="text1"/>
                <w:sz w:val="24"/>
                <w:szCs w:val="24"/>
              </w:rPr>
              <w:t> </w:t>
            </w:r>
            <w:r w:rsidRPr="00367C56">
              <w:rPr>
                <w:rFonts w:asciiTheme="minorBidi" w:hAnsiTheme="minorBidi"/>
                <w:b/>
                <w:bCs/>
                <w:color w:val="000000" w:themeColor="text1"/>
                <w:sz w:val="24"/>
                <w:szCs w:val="24"/>
                <w:rtl/>
              </w:rPr>
              <w:t xml:space="preserve">لأن الله تعالى طيب لا يقبل إلا طيباً ، </w:t>
            </w:r>
            <w:r w:rsidRPr="00367C56">
              <w:rPr>
                <w:rFonts w:asciiTheme="minorBidi" w:hAnsiTheme="minorBidi" w:hint="cs"/>
                <w:b/>
                <w:bCs/>
                <w:color w:val="000000" w:themeColor="text1"/>
                <w:sz w:val="24"/>
                <w:szCs w:val="24"/>
                <w:rtl/>
              </w:rPr>
              <w:t>ـ الاعتدال في الانفاق .</w:t>
            </w:r>
          </w:p>
          <w:p w:rsidR="00CD5ED7" w:rsidRPr="00CD5ED7" w:rsidRDefault="00CD5ED7" w:rsidP="00CD5ED7">
            <w:pPr>
              <w:autoSpaceDE w:val="0"/>
              <w:autoSpaceDN w:val="0"/>
              <w:bidi/>
              <w:adjustRightInd w:val="0"/>
              <w:rPr>
                <w:rFonts w:asciiTheme="minorBidi" w:hAnsiTheme="minorBidi"/>
                <w:b/>
                <w:bCs/>
                <w:color w:val="FF0000"/>
                <w:sz w:val="28"/>
                <w:szCs w:val="28"/>
                <w:u w:val="single"/>
                <w:rtl/>
              </w:rPr>
            </w:pPr>
            <w:r w:rsidRPr="00CD5ED7">
              <w:rPr>
                <w:rFonts w:asciiTheme="minorBidi" w:hAnsiTheme="minorBidi" w:hint="cs"/>
                <w:b/>
                <w:bCs/>
                <w:color w:val="FF0000"/>
                <w:sz w:val="28"/>
                <w:szCs w:val="28"/>
                <w:u w:val="single"/>
                <w:rtl/>
              </w:rPr>
              <w:t>المحور الثاني: أنواع الإنفاق ومقاصده</w:t>
            </w:r>
          </w:p>
          <w:p w:rsidR="00CD5ED7" w:rsidRPr="00CD5ED7" w:rsidRDefault="00CD5ED7" w:rsidP="00CD5ED7">
            <w:pPr>
              <w:autoSpaceDE w:val="0"/>
              <w:autoSpaceDN w:val="0"/>
              <w:bidi/>
              <w:adjustRightInd w:val="0"/>
              <w:rPr>
                <w:rFonts w:asciiTheme="minorBidi" w:hAnsiTheme="minorBidi"/>
                <w:b/>
                <w:bCs/>
                <w:color w:val="00B050"/>
                <w:sz w:val="28"/>
                <w:szCs w:val="28"/>
                <w:u w:val="single"/>
                <w:rtl/>
              </w:rPr>
            </w:pPr>
            <w:proofErr w:type="gramStart"/>
            <w:r>
              <w:rPr>
                <w:rFonts w:asciiTheme="minorBidi" w:hAnsiTheme="minorBidi" w:hint="cs"/>
                <w:b/>
                <w:bCs/>
                <w:color w:val="00B050"/>
                <w:sz w:val="28"/>
                <w:szCs w:val="28"/>
                <w:rtl/>
              </w:rPr>
              <w:t>1</w:t>
            </w:r>
            <w:r w:rsidRPr="00CD5ED7">
              <w:rPr>
                <w:rFonts w:asciiTheme="minorBidi" w:hAnsiTheme="minorBidi" w:hint="cs"/>
                <w:b/>
                <w:bCs/>
                <w:color w:val="00B050"/>
                <w:sz w:val="28"/>
                <w:szCs w:val="28"/>
                <w:u w:val="single"/>
                <w:rtl/>
              </w:rPr>
              <w:t>- أنواع</w:t>
            </w:r>
            <w:proofErr w:type="gramEnd"/>
            <w:r w:rsidRPr="00CD5ED7">
              <w:rPr>
                <w:rFonts w:asciiTheme="minorBidi" w:hAnsiTheme="minorBidi" w:hint="cs"/>
                <w:b/>
                <w:bCs/>
                <w:color w:val="00B050"/>
                <w:sz w:val="28"/>
                <w:szCs w:val="28"/>
                <w:u w:val="single"/>
                <w:rtl/>
              </w:rPr>
              <w:t xml:space="preserve"> الإنفاق</w:t>
            </w:r>
            <w:r w:rsidRPr="00367C56">
              <w:rPr>
                <w:rFonts w:asciiTheme="minorBidi" w:hAnsiTheme="minorBidi" w:hint="cs"/>
                <w:b/>
                <w:bCs/>
                <w:color w:val="000000" w:themeColor="text1"/>
                <w:sz w:val="28"/>
                <w:szCs w:val="28"/>
                <w:u w:val="single"/>
                <w:rtl/>
              </w:rPr>
              <w:t xml:space="preserve"> </w:t>
            </w:r>
            <w:r w:rsidRPr="00367C56">
              <w:rPr>
                <w:rFonts w:asciiTheme="minorBidi" w:hAnsiTheme="minorBidi" w:hint="cs"/>
                <w:b/>
                <w:bCs/>
                <w:color w:val="000000" w:themeColor="text1"/>
                <w:sz w:val="24"/>
                <w:szCs w:val="24"/>
                <w:rtl/>
              </w:rPr>
              <w:t xml:space="preserve">- </w:t>
            </w:r>
            <w:r w:rsidRPr="00367C56">
              <w:rPr>
                <w:rFonts w:asciiTheme="minorBidi" w:hAnsiTheme="minorBidi"/>
                <w:b/>
                <w:bCs/>
                <w:color w:val="000000" w:themeColor="text1"/>
                <w:sz w:val="24"/>
                <w:szCs w:val="24"/>
                <w:rtl/>
              </w:rPr>
              <w:t>الإنفاق الواجب</w:t>
            </w:r>
            <w:r w:rsidR="003F3002" w:rsidRPr="00367C56">
              <w:rPr>
                <w:rFonts w:asciiTheme="minorBidi" w:hAnsiTheme="minorBidi" w:hint="cs"/>
                <w:b/>
                <w:bCs/>
                <w:color w:val="000000" w:themeColor="text1"/>
                <w:sz w:val="24"/>
                <w:szCs w:val="24"/>
                <w:rtl/>
              </w:rPr>
              <w:t xml:space="preserve"> </w:t>
            </w:r>
            <w:r w:rsidRPr="00367C56">
              <w:rPr>
                <w:rFonts w:asciiTheme="minorBidi" w:hAnsiTheme="minorBidi"/>
                <w:b/>
                <w:bCs/>
                <w:color w:val="000000" w:themeColor="text1"/>
                <w:sz w:val="24"/>
                <w:szCs w:val="24"/>
              </w:rPr>
              <w:t>:</w:t>
            </w:r>
            <w:r w:rsidRPr="00367C56">
              <w:rPr>
                <w:rFonts w:asciiTheme="minorBidi" w:hAnsiTheme="minorBidi" w:hint="cs"/>
                <w:b/>
                <w:bCs/>
                <w:color w:val="000000" w:themeColor="text1"/>
                <w:sz w:val="24"/>
                <w:szCs w:val="24"/>
                <w:rtl/>
              </w:rPr>
              <w:t>مثل الزكاة والكفارات و</w:t>
            </w:r>
            <w:r w:rsidRPr="00367C56">
              <w:rPr>
                <w:rFonts w:asciiTheme="minorBidi" w:hAnsiTheme="minorBidi"/>
                <w:b/>
                <w:bCs/>
                <w:color w:val="000000" w:themeColor="text1"/>
                <w:sz w:val="24"/>
                <w:szCs w:val="24"/>
                <w:rtl/>
              </w:rPr>
              <w:t>الإنفاق على الوالدين</w:t>
            </w:r>
            <w:r w:rsidRPr="00367C56">
              <w:rPr>
                <w:rFonts w:asciiTheme="minorBidi" w:hAnsiTheme="minorBidi" w:hint="cs"/>
                <w:b/>
                <w:bCs/>
                <w:color w:val="000000" w:themeColor="text1"/>
                <w:sz w:val="24"/>
                <w:szCs w:val="24"/>
                <w:rtl/>
              </w:rPr>
              <w:t xml:space="preserve"> والزوجة والأولاد وعلى من تحت ولايته .</w:t>
            </w:r>
          </w:p>
          <w:p w:rsidR="00CD5ED7" w:rsidRDefault="00CD5ED7" w:rsidP="00CD5ED7">
            <w:pPr>
              <w:shd w:val="clear" w:color="auto" w:fill="FFFFFF"/>
              <w:bidi/>
              <w:rPr>
                <w:rFonts w:asciiTheme="minorBidi" w:hAnsiTheme="minorBidi"/>
                <w:b/>
                <w:bCs/>
                <w:color w:val="505050"/>
                <w:sz w:val="24"/>
                <w:szCs w:val="24"/>
                <w:rtl/>
              </w:rPr>
            </w:pPr>
            <w:r w:rsidRPr="00CD5ED7">
              <w:rPr>
                <w:rFonts w:asciiTheme="minorBidi" w:hAnsiTheme="minorBidi" w:hint="cs"/>
                <w:b/>
                <w:bCs/>
                <w:color w:val="505050"/>
                <w:sz w:val="24"/>
                <w:szCs w:val="24"/>
                <w:rtl/>
              </w:rPr>
              <w:t xml:space="preserve">- </w:t>
            </w:r>
            <w:r w:rsidRPr="00367C56">
              <w:rPr>
                <w:rFonts w:asciiTheme="minorBidi" w:hAnsiTheme="minorBidi" w:hint="cs"/>
                <w:b/>
                <w:bCs/>
                <w:color w:val="000000" w:themeColor="text1"/>
                <w:sz w:val="24"/>
                <w:szCs w:val="24"/>
                <w:rtl/>
              </w:rPr>
              <w:t xml:space="preserve">الإنفاق المستحب: </w:t>
            </w:r>
            <w:r w:rsidRPr="00367C56">
              <w:rPr>
                <w:rFonts w:asciiTheme="minorBidi" w:hAnsiTheme="minorBidi"/>
                <w:b/>
                <w:bCs/>
                <w:color w:val="000000" w:themeColor="text1"/>
                <w:sz w:val="24"/>
                <w:szCs w:val="24"/>
                <w:rtl/>
              </w:rPr>
              <w:t>كصدقة التطوع، والإنفاق في أوجه البر المتنوعة كالنفقة</w:t>
            </w:r>
            <w:r w:rsidRPr="00367C56">
              <w:rPr>
                <w:rFonts w:asciiTheme="minorBidi" w:hAnsiTheme="minorBidi" w:hint="cs"/>
                <w:b/>
                <w:bCs/>
                <w:color w:val="000000" w:themeColor="text1"/>
                <w:sz w:val="24"/>
                <w:szCs w:val="24"/>
                <w:rtl/>
              </w:rPr>
              <w:t xml:space="preserve"> </w:t>
            </w:r>
            <w:r w:rsidRPr="00367C56">
              <w:rPr>
                <w:rFonts w:asciiTheme="minorBidi" w:hAnsiTheme="minorBidi"/>
                <w:b/>
                <w:bCs/>
                <w:color w:val="000000" w:themeColor="text1"/>
                <w:sz w:val="24"/>
                <w:szCs w:val="24"/>
                <w:rtl/>
              </w:rPr>
              <w:t>على اليتا</w:t>
            </w:r>
            <w:r w:rsidR="003F3002" w:rsidRPr="00367C56">
              <w:rPr>
                <w:rFonts w:asciiTheme="minorBidi" w:hAnsiTheme="minorBidi"/>
                <w:b/>
                <w:bCs/>
                <w:color w:val="000000" w:themeColor="text1"/>
                <w:sz w:val="24"/>
                <w:szCs w:val="24"/>
                <w:rtl/>
              </w:rPr>
              <w:t>مى والأرامل والفقراء والمساكين</w:t>
            </w:r>
            <w:r w:rsidR="003F3002" w:rsidRPr="00367C56">
              <w:rPr>
                <w:rFonts w:asciiTheme="minorBidi" w:hAnsiTheme="minorBidi" w:hint="cs"/>
                <w:b/>
                <w:bCs/>
                <w:color w:val="000000" w:themeColor="text1"/>
                <w:sz w:val="24"/>
                <w:szCs w:val="24"/>
                <w:rtl/>
              </w:rPr>
              <w:t xml:space="preserve"> </w:t>
            </w:r>
            <w:proofErr w:type="spellStart"/>
            <w:proofErr w:type="gramStart"/>
            <w:r w:rsidR="003F3002" w:rsidRPr="00367C56">
              <w:rPr>
                <w:rFonts w:asciiTheme="minorBidi" w:hAnsiTheme="minorBidi" w:hint="cs"/>
                <w:b/>
                <w:bCs/>
                <w:color w:val="000000" w:themeColor="text1"/>
                <w:sz w:val="24"/>
                <w:szCs w:val="24"/>
                <w:rtl/>
              </w:rPr>
              <w:t>و</w:t>
            </w:r>
            <w:r w:rsidRPr="00367C56">
              <w:rPr>
                <w:rFonts w:asciiTheme="minorBidi" w:hAnsiTheme="minorBidi" w:hint="cs"/>
                <w:b/>
                <w:bCs/>
                <w:color w:val="000000" w:themeColor="text1"/>
                <w:sz w:val="24"/>
                <w:szCs w:val="24"/>
                <w:rtl/>
              </w:rPr>
              <w:t>الخيريات</w:t>
            </w:r>
            <w:proofErr w:type="spellEnd"/>
            <w:r w:rsidRPr="00367C56">
              <w:rPr>
                <w:rFonts w:asciiTheme="minorBidi" w:hAnsiTheme="minorBidi" w:hint="cs"/>
                <w:b/>
                <w:bCs/>
                <w:color w:val="000000" w:themeColor="text1"/>
                <w:sz w:val="24"/>
                <w:szCs w:val="24"/>
                <w:rtl/>
              </w:rPr>
              <w:t>..</w:t>
            </w:r>
            <w:proofErr w:type="gramEnd"/>
          </w:p>
          <w:p w:rsidR="003F3002" w:rsidRPr="003F3002" w:rsidRDefault="003F3002" w:rsidP="003F3002">
            <w:pPr>
              <w:shd w:val="clear" w:color="auto" w:fill="FFFFFF"/>
              <w:bidi/>
              <w:rPr>
                <w:rFonts w:asciiTheme="minorBidi" w:hAnsiTheme="minorBidi"/>
                <w:b/>
                <w:bCs/>
                <w:color w:val="00B050"/>
                <w:sz w:val="28"/>
                <w:szCs w:val="28"/>
                <w:u w:val="single"/>
                <w:rtl/>
              </w:rPr>
            </w:pPr>
            <w:r w:rsidRPr="003F3002">
              <w:rPr>
                <w:rFonts w:asciiTheme="minorBidi" w:hAnsiTheme="minorBidi" w:hint="cs"/>
                <w:b/>
                <w:bCs/>
                <w:color w:val="00B050"/>
                <w:sz w:val="28"/>
                <w:szCs w:val="28"/>
                <w:u w:val="single"/>
                <w:rtl/>
              </w:rPr>
              <w:t>- مقاصد الإنفاق</w:t>
            </w:r>
          </w:p>
          <w:p w:rsidR="003F3002" w:rsidRPr="003F3002" w:rsidRDefault="003F3002" w:rsidP="003F3002">
            <w:pPr>
              <w:shd w:val="clear" w:color="auto" w:fill="FFFFFF"/>
              <w:bidi/>
              <w:rPr>
                <w:rFonts w:asciiTheme="minorBidi" w:hAnsiTheme="minorBidi"/>
                <w:b/>
                <w:bCs/>
                <w:color w:val="000000" w:themeColor="text1"/>
                <w:sz w:val="24"/>
                <w:szCs w:val="24"/>
                <w:rtl/>
              </w:rPr>
            </w:pPr>
            <w:r w:rsidRPr="003F3002">
              <w:rPr>
                <w:rFonts w:asciiTheme="minorBidi" w:hAnsiTheme="minorBidi"/>
                <w:b/>
                <w:bCs/>
                <w:color w:val="000000" w:themeColor="text1"/>
                <w:sz w:val="24"/>
                <w:szCs w:val="24"/>
                <w:rtl/>
              </w:rPr>
              <w:t>للإنفاق مقاصد وغايات جليلة، وله آثار حميدة على مستوى الفرد والمجتمع، وعلى المستوى الاقتصادي أيضا. فما هي أهم هذه الآثار والغايات؟</w:t>
            </w:r>
          </w:p>
          <w:p w:rsidR="003F3002" w:rsidRPr="003F3002" w:rsidRDefault="003F3002" w:rsidP="003F3002">
            <w:pPr>
              <w:shd w:val="clear" w:color="auto" w:fill="FFFFFF"/>
              <w:bidi/>
              <w:rPr>
                <w:rFonts w:asciiTheme="minorBidi" w:hAnsiTheme="minorBidi"/>
                <w:b/>
                <w:bCs/>
                <w:color w:val="000000" w:themeColor="text1"/>
                <w:sz w:val="24"/>
                <w:szCs w:val="24"/>
                <w:rtl/>
                <w:lang w:bidi="ar-MA"/>
              </w:rPr>
            </w:pPr>
            <w:r w:rsidRPr="003F3002">
              <w:rPr>
                <w:rFonts w:asciiTheme="minorBidi" w:hAnsiTheme="minorBidi" w:hint="cs"/>
                <w:b/>
                <w:bCs/>
                <w:color w:val="000000" w:themeColor="text1"/>
                <w:sz w:val="24"/>
                <w:szCs w:val="24"/>
                <w:rtl/>
              </w:rPr>
              <w:t xml:space="preserve">- </w:t>
            </w:r>
            <w:r w:rsidRPr="003F3002">
              <w:rPr>
                <w:rFonts w:asciiTheme="minorBidi" w:hAnsiTheme="minorBidi"/>
                <w:b/>
                <w:bCs/>
                <w:color w:val="000000" w:themeColor="text1"/>
                <w:sz w:val="24"/>
                <w:szCs w:val="24"/>
                <w:rtl/>
                <w:lang w:bidi="ar-MA"/>
              </w:rPr>
              <w:t>مقاصد روحية</w:t>
            </w:r>
            <w:r w:rsidRPr="00367C56">
              <w:rPr>
                <w:rFonts w:asciiTheme="minorBidi" w:hAnsiTheme="minorBidi" w:hint="cs"/>
                <w:b/>
                <w:bCs/>
                <w:color w:val="000000" w:themeColor="text1"/>
                <w:sz w:val="24"/>
                <w:szCs w:val="24"/>
                <w:rtl/>
                <w:lang w:bidi="ar-MA"/>
              </w:rPr>
              <w:t xml:space="preserve"> </w:t>
            </w:r>
            <w:r w:rsidR="00367C56" w:rsidRPr="00367C56">
              <w:rPr>
                <w:rFonts w:asciiTheme="minorBidi" w:hAnsiTheme="minorBidi" w:hint="cs"/>
                <w:b/>
                <w:bCs/>
                <w:color w:val="000000" w:themeColor="text1"/>
                <w:sz w:val="24"/>
                <w:szCs w:val="24"/>
                <w:rtl/>
                <w:lang w:bidi="ar-MA"/>
              </w:rPr>
              <w:t xml:space="preserve">ـ </w:t>
            </w:r>
            <w:proofErr w:type="gramStart"/>
            <w:r w:rsidRPr="00367C56">
              <w:rPr>
                <w:rFonts w:asciiTheme="minorBidi" w:hAnsiTheme="minorBidi" w:hint="cs"/>
                <w:b/>
                <w:bCs/>
                <w:color w:val="000000" w:themeColor="text1"/>
                <w:sz w:val="24"/>
                <w:szCs w:val="24"/>
                <w:rtl/>
                <w:lang w:bidi="ar-MA"/>
              </w:rPr>
              <w:t xml:space="preserve">تعبدية </w:t>
            </w:r>
            <w:r w:rsidRPr="003F3002">
              <w:rPr>
                <w:rFonts w:asciiTheme="minorBidi" w:hAnsiTheme="minorBidi" w:hint="cs"/>
                <w:b/>
                <w:bCs/>
                <w:color w:val="000000" w:themeColor="text1"/>
                <w:sz w:val="24"/>
                <w:szCs w:val="24"/>
                <w:rtl/>
                <w:lang w:bidi="ar-MA"/>
              </w:rPr>
              <w:t>:</w:t>
            </w:r>
            <w:proofErr w:type="gramEnd"/>
            <w:r w:rsidRPr="003F3002">
              <w:rPr>
                <w:rFonts w:asciiTheme="minorBidi" w:hAnsiTheme="minorBidi" w:hint="cs"/>
                <w:b/>
                <w:bCs/>
                <w:color w:val="000000" w:themeColor="text1"/>
                <w:sz w:val="24"/>
                <w:szCs w:val="24"/>
                <w:rtl/>
                <w:lang w:bidi="ar-MA"/>
              </w:rPr>
              <w:t xml:space="preserve"> فهو سبب ل</w:t>
            </w:r>
            <w:r w:rsidRPr="003F3002">
              <w:rPr>
                <w:rFonts w:asciiTheme="minorBidi" w:hAnsiTheme="minorBidi"/>
                <w:b/>
                <w:bCs/>
                <w:color w:val="000000" w:themeColor="text1"/>
                <w:sz w:val="24"/>
                <w:szCs w:val="24"/>
                <w:rtl/>
                <w:lang w:bidi="ar-MA"/>
              </w:rPr>
              <w:t>تكفير الذنوب</w:t>
            </w:r>
            <w:r w:rsidRPr="003F3002">
              <w:rPr>
                <w:rFonts w:asciiTheme="minorBidi" w:hAnsiTheme="minorBidi" w:hint="cs"/>
                <w:b/>
                <w:bCs/>
                <w:color w:val="000000" w:themeColor="text1"/>
                <w:sz w:val="24"/>
                <w:szCs w:val="24"/>
                <w:rtl/>
                <w:lang w:bidi="ar-MA"/>
              </w:rPr>
              <w:t xml:space="preserve"> و</w:t>
            </w:r>
            <w:r w:rsidRPr="003F3002">
              <w:rPr>
                <w:rFonts w:asciiTheme="minorBidi" w:hAnsiTheme="minorBidi"/>
                <w:b/>
                <w:bCs/>
                <w:color w:val="000000" w:themeColor="text1"/>
                <w:sz w:val="24"/>
                <w:szCs w:val="24"/>
                <w:rtl/>
                <w:lang w:bidi="ar-MA"/>
              </w:rPr>
              <w:t>التقرب إلى الله والفوز بالجنة</w:t>
            </w:r>
            <w:r w:rsidRPr="003F3002">
              <w:rPr>
                <w:rFonts w:asciiTheme="minorBidi" w:hAnsiTheme="minorBidi" w:hint="cs"/>
                <w:b/>
                <w:bCs/>
                <w:color w:val="000000" w:themeColor="text1"/>
                <w:sz w:val="24"/>
                <w:szCs w:val="24"/>
                <w:rtl/>
                <w:lang w:bidi="ar-MA"/>
              </w:rPr>
              <w:t xml:space="preserve"> و</w:t>
            </w:r>
            <w:r w:rsidRPr="003F3002">
              <w:rPr>
                <w:rFonts w:asciiTheme="minorBidi" w:hAnsiTheme="minorBidi"/>
                <w:b/>
                <w:bCs/>
                <w:color w:val="000000" w:themeColor="text1"/>
                <w:sz w:val="24"/>
                <w:szCs w:val="24"/>
                <w:rtl/>
                <w:lang w:bidi="ar-MA"/>
              </w:rPr>
              <w:t>نيل رضى الله ومحبته</w:t>
            </w:r>
            <w:r w:rsidRPr="003F3002">
              <w:rPr>
                <w:rFonts w:asciiTheme="minorBidi" w:hAnsiTheme="minorBidi" w:hint="cs"/>
                <w:b/>
                <w:bCs/>
                <w:color w:val="000000" w:themeColor="text1"/>
                <w:sz w:val="24"/>
                <w:szCs w:val="24"/>
                <w:rtl/>
                <w:lang w:bidi="ar-MA"/>
              </w:rPr>
              <w:t xml:space="preserve"> و</w:t>
            </w:r>
            <w:r w:rsidRPr="003F3002">
              <w:rPr>
                <w:rFonts w:asciiTheme="minorBidi" w:hAnsiTheme="minorBidi"/>
                <w:b/>
                <w:bCs/>
                <w:color w:val="000000" w:themeColor="text1"/>
                <w:sz w:val="24"/>
                <w:szCs w:val="24"/>
                <w:rtl/>
                <w:lang w:bidi="ar-MA"/>
              </w:rPr>
              <w:t>صلة الأرحام</w:t>
            </w:r>
            <w:r w:rsidRPr="003F3002">
              <w:rPr>
                <w:rFonts w:asciiTheme="minorBidi" w:hAnsiTheme="minorBidi" w:hint="cs"/>
                <w:b/>
                <w:bCs/>
                <w:color w:val="000000" w:themeColor="text1"/>
                <w:sz w:val="24"/>
                <w:szCs w:val="24"/>
                <w:rtl/>
                <w:lang w:bidi="ar-MA"/>
              </w:rPr>
              <w:t>.</w:t>
            </w:r>
          </w:p>
          <w:p w:rsidR="003F3002" w:rsidRPr="003F3002" w:rsidRDefault="003F3002" w:rsidP="003F3002">
            <w:pPr>
              <w:shd w:val="clear" w:color="auto" w:fill="FFFFFF"/>
              <w:bidi/>
              <w:rPr>
                <w:rFonts w:asciiTheme="minorBidi" w:hAnsiTheme="minorBidi"/>
                <w:b/>
                <w:bCs/>
                <w:color w:val="000000" w:themeColor="text1"/>
                <w:sz w:val="24"/>
                <w:szCs w:val="24"/>
                <w:rtl/>
                <w:lang w:bidi="ar-MA"/>
              </w:rPr>
            </w:pPr>
            <w:r w:rsidRPr="003F3002">
              <w:rPr>
                <w:rFonts w:asciiTheme="minorBidi" w:hAnsiTheme="minorBidi" w:hint="cs"/>
                <w:b/>
                <w:bCs/>
                <w:color w:val="000000" w:themeColor="text1"/>
                <w:sz w:val="24"/>
                <w:szCs w:val="24"/>
                <w:rtl/>
                <w:lang w:bidi="ar-MA"/>
              </w:rPr>
              <w:t xml:space="preserve">- </w:t>
            </w:r>
            <w:r w:rsidRPr="003F3002">
              <w:rPr>
                <w:rFonts w:asciiTheme="minorBidi" w:hAnsiTheme="minorBidi"/>
                <w:b/>
                <w:bCs/>
                <w:color w:val="000000" w:themeColor="text1"/>
                <w:sz w:val="24"/>
                <w:szCs w:val="24"/>
                <w:rtl/>
                <w:lang w:bidi="ar-MA"/>
              </w:rPr>
              <w:t>مقاصد اجتماعية</w:t>
            </w:r>
            <w:r w:rsidRPr="00367C56">
              <w:rPr>
                <w:rFonts w:asciiTheme="minorBidi" w:hAnsiTheme="minorBidi" w:hint="cs"/>
                <w:b/>
                <w:bCs/>
                <w:color w:val="000000" w:themeColor="text1"/>
                <w:sz w:val="24"/>
                <w:szCs w:val="24"/>
                <w:rtl/>
                <w:lang w:bidi="ar-MA"/>
              </w:rPr>
              <w:t xml:space="preserve"> </w:t>
            </w:r>
            <w:r w:rsidR="00367C56" w:rsidRPr="00367C56">
              <w:rPr>
                <w:rFonts w:asciiTheme="minorBidi" w:hAnsiTheme="minorBidi" w:hint="cs"/>
                <w:b/>
                <w:bCs/>
                <w:color w:val="000000" w:themeColor="text1"/>
                <w:sz w:val="24"/>
                <w:szCs w:val="24"/>
                <w:rtl/>
                <w:lang w:bidi="ar-MA"/>
              </w:rPr>
              <w:t xml:space="preserve">ـ </w:t>
            </w:r>
            <w:proofErr w:type="gramStart"/>
            <w:r w:rsidRPr="00367C56">
              <w:rPr>
                <w:rFonts w:asciiTheme="minorBidi" w:hAnsiTheme="minorBidi" w:hint="cs"/>
                <w:b/>
                <w:bCs/>
                <w:color w:val="000000" w:themeColor="text1"/>
                <w:sz w:val="24"/>
                <w:szCs w:val="24"/>
                <w:rtl/>
                <w:lang w:bidi="ar-MA"/>
              </w:rPr>
              <w:t xml:space="preserve">تكافلية </w:t>
            </w:r>
            <w:r w:rsidRPr="003F3002">
              <w:rPr>
                <w:rFonts w:asciiTheme="minorBidi" w:hAnsiTheme="minorBidi" w:hint="cs"/>
                <w:b/>
                <w:bCs/>
                <w:color w:val="000000" w:themeColor="text1"/>
                <w:sz w:val="24"/>
                <w:szCs w:val="24"/>
                <w:rtl/>
                <w:lang w:bidi="ar-MA"/>
              </w:rPr>
              <w:t>:</w:t>
            </w:r>
            <w:proofErr w:type="gramEnd"/>
            <w:r w:rsidRPr="003F3002">
              <w:rPr>
                <w:rFonts w:asciiTheme="minorBidi" w:hAnsiTheme="minorBidi" w:hint="cs"/>
                <w:b/>
                <w:bCs/>
                <w:color w:val="000000" w:themeColor="text1"/>
                <w:sz w:val="24"/>
                <w:szCs w:val="24"/>
                <w:rtl/>
                <w:lang w:bidi="ar-MA"/>
              </w:rPr>
              <w:t xml:space="preserve"> فالإنفاق يضمن</w:t>
            </w:r>
            <w:r w:rsidRPr="003F3002">
              <w:rPr>
                <w:rFonts w:asciiTheme="minorBidi" w:hAnsiTheme="minorBidi"/>
                <w:b/>
                <w:bCs/>
                <w:color w:val="000000" w:themeColor="text1"/>
                <w:sz w:val="24"/>
                <w:szCs w:val="24"/>
                <w:rtl/>
                <w:lang w:bidi="ar-MA"/>
              </w:rPr>
              <w:t xml:space="preserve"> </w:t>
            </w:r>
            <w:r w:rsidRPr="003F3002">
              <w:rPr>
                <w:rFonts w:asciiTheme="minorBidi" w:hAnsiTheme="minorBidi" w:hint="cs"/>
                <w:b/>
                <w:bCs/>
                <w:color w:val="000000" w:themeColor="text1"/>
                <w:sz w:val="24"/>
                <w:szCs w:val="24"/>
                <w:rtl/>
                <w:lang w:bidi="ar-MA"/>
              </w:rPr>
              <w:t>ال</w:t>
            </w:r>
            <w:r w:rsidRPr="003F3002">
              <w:rPr>
                <w:rFonts w:asciiTheme="minorBidi" w:hAnsiTheme="minorBidi"/>
                <w:b/>
                <w:bCs/>
                <w:color w:val="000000" w:themeColor="text1"/>
                <w:sz w:val="24"/>
                <w:szCs w:val="24"/>
                <w:rtl/>
                <w:lang w:bidi="ar-MA"/>
              </w:rPr>
              <w:t xml:space="preserve">عيش </w:t>
            </w:r>
            <w:r w:rsidRPr="003F3002">
              <w:rPr>
                <w:rFonts w:asciiTheme="minorBidi" w:hAnsiTheme="minorBidi" w:hint="cs"/>
                <w:b/>
                <w:bCs/>
                <w:color w:val="000000" w:themeColor="text1"/>
                <w:sz w:val="24"/>
                <w:szCs w:val="24"/>
                <w:rtl/>
                <w:lang w:bidi="ar-MA"/>
              </w:rPr>
              <w:t>ال</w:t>
            </w:r>
            <w:r w:rsidRPr="003F3002">
              <w:rPr>
                <w:rFonts w:asciiTheme="minorBidi" w:hAnsiTheme="minorBidi"/>
                <w:b/>
                <w:bCs/>
                <w:color w:val="000000" w:themeColor="text1"/>
                <w:sz w:val="24"/>
                <w:szCs w:val="24"/>
                <w:rtl/>
                <w:lang w:bidi="ar-MA"/>
              </w:rPr>
              <w:t xml:space="preserve">كريم </w:t>
            </w:r>
            <w:r w:rsidRPr="003F3002">
              <w:rPr>
                <w:rFonts w:asciiTheme="minorBidi" w:hAnsiTheme="minorBidi" w:hint="cs"/>
                <w:b/>
                <w:bCs/>
                <w:color w:val="000000" w:themeColor="text1"/>
                <w:sz w:val="24"/>
                <w:szCs w:val="24"/>
                <w:rtl/>
                <w:lang w:bidi="ar-MA"/>
              </w:rPr>
              <w:t>للفرقاء و</w:t>
            </w:r>
            <w:r w:rsidRPr="003F3002">
              <w:rPr>
                <w:rFonts w:asciiTheme="minorBidi" w:hAnsiTheme="minorBidi"/>
                <w:b/>
                <w:bCs/>
                <w:color w:val="000000" w:themeColor="text1"/>
                <w:sz w:val="24"/>
                <w:szCs w:val="24"/>
                <w:rtl/>
                <w:lang w:bidi="ar-MA"/>
              </w:rPr>
              <w:t>مواساة الفقراء والمحتاجين</w:t>
            </w:r>
            <w:r w:rsidRPr="003F3002">
              <w:rPr>
                <w:rFonts w:asciiTheme="minorBidi" w:hAnsiTheme="minorBidi" w:hint="cs"/>
                <w:b/>
                <w:bCs/>
                <w:color w:val="000000" w:themeColor="text1"/>
                <w:sz w:val="24"/>
                <w:szCs w:val="24"/>
                <w:rtl/>
                <w:lang w:bidi="ar-MA"/>
              </w:rPr>
              <w:t xml:space="preserve">  و</w:t>
            </w:r>
            <w:r w:rsidRPr="003F3002">
              <w:rPr>
                <w:rFonts w:asciiTheme="minorBidi" w:hAnsiTheme="minorBidi"/>
                <w:b/>
                <w:bCs/>
                <w:color w:val="000000" w:themeColor="text1"/>
                <w:sz w:val="24"/>
                <w:szCs w:val="24"/>
                <w:rtl/>
                <w:lang w:bidi="ar-MA"/>
              </w:rPr>
              <w:t>مجتمع متضامن ومتكافل</w:t>
            </w:r>
            <w:r w:rsidRPr="003F3002">
              <w:rPr>
                <w:rFonts w:asciiTheme="minorBidi" w:hAnsiTheme="minorBidi" w:hint="cs"/>
                <w:b/>
                <w:bCs/>
                <w:color w:val="000000" w:themeColor="text1"/>
                <w:sz w:val="24"/>
                <w:szCs w:val="24"/>
                <w:rtl/>
                <w:lang w:bidi="ar-MA"/>
              </w:rPr>
              <w:t>.....</w:t>
            </w:r>
          </w:p>
          <w:p w:rsidR="00AF4C09" w:rsidRPr="00367C56" w:rsidRDefault="003F3002" w:rsidP="003F3002">
            <w:pPr>
              <w:shd w:val="clear" w:color="auto" w:fill="FFFFFF"/>
              <w:bidi/>
              <w:rPr>
                <w:rFonts w:ascii="Times New Roman" w:eastAsia="Times New Roman" w:hAnsi="Times New Roman" w:cs="Times New Roman"/>
                <w:color w:val="000000" w:themeColor="text1"/>
                <w:sz w:val="36"/>
                <w:szCs w:val="36"/>
                <w:shd w:val="clear" w:color="auto" w:fill="FFFFFF"/>
                <w:rtl/>
                <w:lang w:eastAsia="fr-FR" w:bidi="ar-MA"/>
              </w:rPr>
            </w:pPr>
            <w:r w:rsidRPr="00367C56">
              <w:rPr>
                <w:rFonts w:asciiTheme="minorBidi" w:hAnsiTheme="minorBidi" w:hint="cs"/>
                <w:b/>
                <w:bCs/>
                <w:color w:val="000000" w:themeColor="text1"/>
                <w:rtl/>
                <w:lang w:bidi="ar-MA"/>
              </w:rPr>
              <w:t xml:space="preserve">- </w:t>
            </w:r>
            <w:r w:rsidRPr="00367C56">
              <w:rPr>
                <w:rFonts w:asciiTheme="minorBidi" w:hAnsiTheme="minorBidi"/>
                <w:b/>
                <w:bCs/>
                <w:color w:val="000000" w:themeColor="text1"/>
                <w:rtl/>
                <w:lang w:bidi="ar-MA"/>
              </w:rPr>
              <w:t xml:space="preserve">مقاصد </w:t>
            </w:r>
            <w:proofErr w:type="gramStart"/>
            <w:r w:rsidRPr="00367C56">
              <w:rPr>
                <w:rFonts w:asciiTheme="minorBidi" w:hAnsiTheme="minorBidi"/>
                <w:b/>
                <w:bCs/>
                <w:color w:val="000000" w:themeColor="text1"/>
                <w:rtl/>
                <w:lang w:bidi="ar-MA"/>
              </w:rPr>
              <w:t>اقتصادية</w:t>
            </w:r>
            <w:r w:rsidRPr="00367C56">
              <w:rPr>
                <w:rFonts w:asciiTheme="minorBidi" w:hAnsiTheme="minorBidi" w:hint="cs"/>
                <w:b/>
                <w:bCs/>
                <w:color w:val="000000" w:themeColor="text1"/>
                <w:rtl/>
                <w:lang w:bidi="ar-MA"/>
              </w:rPr>
              <w:t xml:space="preserve"> </w:t>
            </w:r>
            <w:r w:rsidR="00367C56" w:rsidRPr="00367C56">
              <w:rPr>
                <w:rFonts w:asciiTheme="minorBidi" w:hAnsiTheme="minorBidi" w:hint="cs"/>
                <w:b/>
                <w:bCs/>
                <w:color w:val="000000" w:themeColor="text1"/>
                <w:rtl/>
                <w:lang w:bidi="ar-MA"/>
              </w:rPr>
              <w:t xml:space="preserve"> ـ</w:t>
            </w:r>
            <w:proofErr w:type="gramEnd"/>
            <w:r w:rsidR="00367C56" w:rsidRPr="00367C56">
              <w:rPr>
                <w:rFonts w:asciiTheme="minorBidi" w:hAnsiTheme="minorBidi" w:hint="cs"/>
                <w:b/>
                <w:bCs/>
                <w:color w:val="000000" w:themeColor="text1"/>
                <w:rtl/>
                <w:lang w:bidi="ar-MA"/>
              </w:rPr>
              <w:t xml:space="preserve"> </w:t>
            </w:r>
            <w:r w:rsidRPr="00367C56">
              <w:rPr>
                <w:rFonts w:asciiTheme="minorBidi" w:hAnsiTheme="minorBidi" w:hint="cs"/>
                <w:b/>
                <w:bCs/>
                <w:color w:val="000000" w:themeColor="text1"/>
                <w:rtl/>
                <w:lang w:bidi="ar-MA"/>
              </w:rPr>
              <w:t>تنمو</w:t>
            </w:r>
            <w:r w:rsidR="00367C56" w:rsidRPr="00367C56">
              <w:rPr>
                <w:rFonts w:asciiTheme="minorBidi" w:hAnsiTheme="minorBidi" w:hint="cs"/>
                <w:b/>
                <w:bCs/>
                <w:color w:val="000000" w:themeColor="text1"/>
                <w:rtl/>
                <w:lang w:bidi="ar-MA"/>
              </w:rPr>
              <w:t xml:space="preserve">ية </w:t>
            </w:r>
            <w:r w:rsidRPr="00367C56">
              <w:rPr>
                <w:rFonts w:asciiTheme="minorBidi" w:hAnsiTheme="minorBidi" w:hint="cs"/>
                <w:b/>
                <w:bCs/>
                <w:color w:val="000000" w:themeColor="text1"/>
                <w:rtl/>
                <w:lang w:bidi="ar-MA"/>
              </w:rPr>
              <w:t xml:space="preserve">: </w:t>
            </w:r>
            <w:r w:rsidRPr="00367C56">
              <w:rPr>
                <w:rFonts w:asciiTheme="minorBidi" w:hAnsiTheme="minorBidi"/>
                <w:b/>
                <w:bCs/>
                <w:color w:val="000000" w:themeColor="text1"/>
                <w:rtl/>
                <w:lang w:bidi="ar-MA"/>
              </w:rPr>
              <w:t>تأسيس مشارع اقتصادية</w:t>
            </w:r>
            <w:r w:rsidRPr="00367C56">
              <w:rPr>
                <w:rFonts w:asciiTheme="minorBidi" w:hAnsiTheme="minorBidi" w:hint="cs"/>
                <w:b/>
                <w:bCs/>
                <w:color w:val="000000" w:themeColor="text1"/>
                <w:rtl/>
                <w:lang w:bidi="ar-MA"/>
              </w:rPr>
              <w:t xml:space="preserve"> و</w:t>
            </w:r>
            <w:r w:rsidRPr="00367C56">
              <w:rPr>
                <w:rFonts w:asciiTheme="minorBidi" w:hAnsiTheme="minorBidi"/>
                <w:b/>
                <w:bCs/>
                <w:color w:val="000000" w:themeColor="text1"/>
                <w:rtl/>
                <w:lang w:bidi="ar-MA"/>
              </w:rPr>
              <w:t>رفع القدرة الشرائية للفقراء</w:t>
            </w:r>
            <w:r w:rsidRPr="00367C56">
              <w:rPr>
                <w:rFonts w:asciiTheme="minorBidi" w:hAnsiTheme="minorBidi" w:hint="cs"/>
                <w:b/>
                <w:bCs/>
                <w:color w:val="000000" w:themeColor="text1"/>
                <w:rtl/>
                <w:lang w:bidi="ar-MA"/>
              </w:rPr>
              <w:t>.....</w:t>
            </w:r>
          </w:p>
          <w:p w:rsidR="002F57DE" w:rsidRPr="00290637" w:rsidRDefault="002F57DE" w:rsidP="003F3002">
            <w:pPr>
              <w:autoSpaceDE w:val="0"/>
              <w:autoSpaceDN w:val="0"/>
              <w:bidi/>
              <w:adjustRightInd w:val="0"/>
              <w:rPr>
                <w:b/>
                <w:bCs/>
                <w:rtl/>
              </w:rPr>
            </w:pPr>
          </w:p>
        </w:tc>
        <w:tc>
          <w:tcPr>
            <w:tcW w:w="1417" w:type="dxa"/>
          </w:tcPr>
          <w:p w:rsidR="002F57DE" w:rsidRPr="005C5906" w:rsidRDefault="002F57DE" w:rsidP="00AF4C09">
            <w:pPr>
              <w:tabs>
                <w:tab w:val="left" w:pos="421"/>
              </w:tabs>
              <w:bidi/>
              <w:jc w:val="center"/>
              <w:rPr>
                <w:b/>
                <w:bCs/>
                <w:rtl/>
              </w:rPr>
            </w:pPr>
            <w:r w:rsidRPr="005C5906">
              <w:rPr>
                <w:rFonts w:hint="cs"/>
                <w:b/>
                <w:bCs/>
                <w:rtl/>
              </w:rPr>
              <w:t>تكوين فكرة مرجعية عن محاور الدرس لدى التلاميذ</w:t>
            </w:r>
          </w:p>
        </w:tc>
        <w:tc>
          <w:tcPr>
            <w:tcW w:w="851" w:type="dxa"/>
          </w:tcPr>
          <w:p w:rsidR="002F57DE" w:rsidRPr="005C5906" w:rsidRDefault="002F57DE" w:rsidP="00AF4C09">
            <w:pPr>
              <w:tabs>
                <w:tab w:val="left" w:pos="421"/>
              </w:tabs>
              <w:bidi/>
              <w:jc w:val="center"/>
              <w:rPr>
                <w:rtl/>
              </w:rPr>
            </w:pPr>
          </w:p>
        </w:tc>
        <w:tc>
          <w:tcPr>
            <w:tcW w:w="1701" w:type="dxa"/>
            <w:tcBorders>
              <w:right w:val="double" w:sz="4" w:space="0" w:color="auto"/>
            </w:tcBorders>
          </w:tcPr>
          <w:p w:rsidR="002F57DE" w:rsidRPr="005C5906" w:rsidRDefault="002F57DE" w:rsidP="00AF4C09">
            <w:pPr>
              <w:tabs>
                <w:tab w:val="left" w:pos="421"/>
              </w:tabs>
              <w:bidi/>
              <w:jc w:val="center"/>
              <w:rPr>
                <w:b/>
                <w:bCs/>
                <w:rtl/>
              </w:rPr>
            </w:pPr>
            <w:r w:rsidRPr="005C5906">
              <w:rPr>
                <w:rFonts w:hint="cs"/>
                <w:b/>
                <w:bCs/>
                <w:rtl/>
              </w:rPr>
              <w:t xml:space="preserve">مشاركة التلاميذ الفعالة </w:t>
            </w:r>
            <w:r w:rsidRPr="005C5906">
              <w:rPr>
                <w:b/>
                <w:bCs/>
                <w:rtl/>
              </w:rPr>
              <w:br/>
            </w:r>
            <w:r w:rsidRPr="005C5906">
              <w:rPr>
                <w:rFonts w:hint="cs"/>
                <w:b/>
                <w:bCs/>
                <w:rtl/>
              </w:rPr>
              <w:t>لفهم مقتضيات الدرس</w:t>
            </w:r>
          </w:p>
        </w:tc>
      </w:tr>
      <w:tr w:rsidR="002F57DE" w:rsidTr="001110CE">
        <w:trPr>
          <w:trHeight w:val="1107"/>
        </w:trPr>
        <w:tc>
          <w:tcPr>
            <w:tcW w:w="1276" w:type="dxa"/>
            <w:tcBorders>
              <w:left w:val="double" w:sz="4" w:space="0" w:color="auto"/>
            </w:tcBorders>
          </w:tcPr>
          <w:p w:rsidR="002F57DE" w:rsidRPr="00290637" w:rsidRDefault="002F57DE" w:rsidP="00AF4C09">
            <w:pPr>
              <w:tabs>
                <w:tab w:val="left" w:pos="421"/>
              </w:tabs>
              <w:bidi/>
              <w:jc w:val="center"/>
              <w:rPr>
                <w:b/>
                <w:bCs/>
                <w:sz w:val="28"/>
                <w:szCs w:val="28"/>
                <w:rtl/>
              </w:rPr>
            </w:pPr>
            <w:r w:rsidRPr="00290637">
              <w:rPr>
                <w:rFonts w:hint="cs"/>
                <w:b/>
                <w:bCs/>
                <w:sz w:val="28"/>
                <w:szCs w:val="28"/>
                <w:rtl/>
              </w:rPr>
              <w:t>التقويم الإجمالي</w:t>
            </w:r>
          </w:p>
        </w:tc>
        <w:tc>
          <w:tcPr>
            <w:tcW w:w="10348" w:type="dxa"/>
          </w:tcPr>
          <w:p w:rsidR="00367C56" w:rsidRPr="00367C56" w:rsidRDefault="00367C56" w:rsidP="00367C56">
            <w:pPr>
              <w:tabs>
                <w:tab w:val="left" w:pos="7472"/>
              </w:tabs>
              <w:bidi/>
              <w:jc w:val="both"/>
              <w:rPr>
                <w:rFonts w:asciiTheme="minorBidi" w:hAnsiTheme="minorBidi"/>
                <w:b/>
                <w:bCs/>
                <w:sz w:val="24"/>
                <w:szCs w:val="24"/>
                <w:rtl/>
              </w:rPr>
            </w:pPr>
            <w:r w:rsidRPr="00367C56">
              <w:rPr>
                <w:rFonts w:asciiTheme="minorBidi" w:hAnsiTheme="minorBidi" w:hint="cs"/>
                <w:b/>
                <w:bCs/>
                <w:sz w:val="24"/>
                <w:szCs w:val="24"/>
                <w:rtl/>
              </w:rPr>
              <w:t>- ما مفهوم الإنفاق في سبيل الله وما فضله.</w:t>
            </w:r>
          </w:p>
          <w:p w:rsidR="00367C56" w:rsidRPr="00367C56" w:rsidRDefault="00367C56" w:rsidP="00367C56">
            <w:pPr>
              <w:autoSpaceDE w:val="0"/>
              <w:autoSpaceDN w:val="0"/>
              <w:bidi/>
              <w:adjustRightInd w:val="0"/>
              <w:rPr>
                <w:rFonts w:asciiTheme="minorBidi" w:hAnsiTheme="minorBidi"/>
                <w:b/>
                <w:bCs/>
                <w:sz w:val="24"/>
                <w:szCs w:val="24"/>
                <w:rtl/>
              </w:rPr>
            </w:pPr>
            <w:r w:rsidRPr="00367C56">
              <w:rPr>
                <w:rFonts w:asciiTheme="minorBidi" w:hAnsiTheme="minorBidi" w:hint="cs"/>
                <w:b/>
                <w:bCs/>
                <w:sz w:val="24"/>
                <w:szCs w:val="24"/>
                <w:rtl/>
              </w:rPr>
              <w:t>- أذكر الضوابط الشرعية للإنفاق في سبيل الله.</w:t>
            </w:r>
          </w:p>
          <w:p w:rsidR="00367C56" w:rsidRPr="00367C56" w:rsidRDefault="00367C56" w:rsidP="00367C56">
            <w:pPr>
              <w:autoSpaceDE w:val="0"/>
              <w:autoSpaceDN w:val="0"/>
              <w:bidi/>
              <w:adjustRightInd w:val="0"/>
              <w:rPr>
                <w:rFonts w:asciiTheme="minorBidi" w:hAnsiTheme="minorBidi"/>
                <w:b/>
                <w:bCs/>
                <w:sz w:val="24"/>
                <w:szCs w:val="24"/>
                <w:rtl/>
              </w:rPr>
            </w:pPr>
            <w:r w:rsidRPr="00367C56">
              <w:rPr>
                <w:rFonts w:asciiTheme="minorBidi" w:hAnsiTheme="minorBidi" w:hint="cs"/>
                <w:b/>
                <w:bCs/>
                <w:sz w:val="24"/>
                <w:szCs w:val="24"/>
                <w:rtl/>
              </w:rPr>
              <w:t>- ما هو في نظرك أهم مقصد من مقاصد الإنفاق</w:t>
            </w:r>
          </w:p>
          <w:p w:rsidR="002F57DE" w:rsidRPr="00290637" w:rsidRDefault="00367C56" w:rsidP="00367C56">
            <w:pPr>
              <w:tabs>
                <w:tab w:val="left" w:pos="421"/>
              </w:tabs>
              <w:bidi/>
              <w:rPr>
                <w:b/>
                <w:bCs/>
                <w:rtl/>
              </w:rPr>
            </w:pPr>
            <w:r w:rsidRPr="00367C56">
              <w:rPr>
                <w:rFonts w:asciiTheme="minorBidi" w:hAnsiTheme="minorBidi" w:hint="cs"/>
                <w:b/>
                <w:bCs/>
                <w:sz w:val="24"/>
                <w:szCs w:val="24"/>
                <w:rtl/>
              </w:rPr>
              <w:t>- أذكر أنواع الإنفاق في سبيل الله.</w:t>
            </w:r>
          </w:p>
        </w:tc>
        <w:tc>
          <w:tcPr>
            <w:tcW w:w="1417" w:type="dxa"/>
          </w:tcPr>
          <w:p w:rsidR="002F57DE" w:rsidRPr="005C5906" w:rsidRDefault="002F57DE" w:rsidP="00AF4C09">
            <w:pPr>
              <w:tabs>
                <w:tab w:val="left" w:pos="421"/>
              </w:tabs>
              <w:bidi/>
              <w:jc w:val="center"/>
              <w:rPr>
                <w:b/>
                <w:bCs/>
                <w:rtl/>
              </w:rPr>
            </w:pPr>
            <w:r w:rsidRPr="005C5906">
              <w:rPr>
                <w:b/>
                <w:bCs/>
                <w:rtl/>
              </w:rPr>
              <w:br/>
            </w:r>
            <w:r w:rsidRPr="005C5906">
              <w:rPr>
                <w:rFonts w:hint="cs"/>
                <w:b/>
                <w:bCs/>
                <w:rtl/>
              </w:rPr>
              <w:t>تقويم مكتسبات التلاميذ</w:t>
            </w:r>
          </w:p>
        </w:tc>
        <w:tc>
          <w:tcPr>
            <w:tcW w:w="851" w:type="dxa"/>
          </w:tcPr>
          <w:p w:rsidR="002F57DE" w:rsidRPr="005C5906" w:rsidRDefault="002F57DE" w:rsidP="00AF4C09">
            <w:pPr>
              <w:tabs>
                <w:tab w:val="left" w:pos="421"/>
              </w:tabs>
              <w:bidi/>
              <w:jc w:val="center"/>
              <w:rPr>
                <w:rtl/>
              </w:rPr>
            </w:pPr>
          </w:p>
        </w:tc>
        <w:tc>
          <w:tcPr>
            <w:tcW w:w="1701" w:type="dxa"/>
            <w:tcBorders>
              <w:right w:val="double" w:sz="4" w:space="0" w:color="auto"/>
            </w:tcBorders>
          </w:tcPr>
          <w:p w:rsidR="002F57DE" w:rsidRPr="005C5906" w:rsidRDefault="002F57DE" w:rsidP="00AF4C09">
            <w:pPr>
              <w:tabs>
                <w:tab w:val="left" w:pos="421"/>
              </w:tabs>
              <w:bidi/>
              <w:jc w:val="center"/>
              <w:rPr>
                <w:b/>
                <w:bCs/>
                <w:rtl/>
              </w:rPr>
            </w:pPr>
            <w:r w:rsidRPr="005C5906">
              <w:rPr>
                <w:b/>
                <w:bCs/>
                <w:rtl/>
              </w:rPr>
              <w:br/>
            </w:r>
            <w:r w:rsidRPr="005C5906">
              <w:rPr>
                <w:rFonts w:hint="cs"/>
                <w:b/>
                <w:bCs/>
                <w:rtl/>
              </w:rPr>
              <w:t>أجب عن الأسئلة المطروحة</w:t>
            </w:r>
          </w:p>
        </w:tc>
      </w:tr>
      <w:tr w:rsidR="002F57DE" w:rsidTr="001110CE">
        <w:trPr>
          <w:trHeight w:val="1123"/>
        </w:trPr>
        <w:tc>
          <w:tcPr>
            <w:tcW w:w="1276" w:type="dxa"/>
            <w:tcBorders>
              <w:left w:val="double" w:sz="4" w:space="0" w:color="auto"/>
              <w:bottom w:val="double" w:sz="4" w:space="0" w:color="auto"/>
            </w:tcBorders>
          </w:tcPr>
          <w:p w:rsidR="002F57DE" w:rsidRPr="00290637" w:rsidRDefault="002F57DE" w:rsidP="00AF4C09">
            <w:pPr>
              <w:tabs>
                <w:tab w:val="left" w:pos="421"/>
              </w:tabs>
              <w:bidi/>
              <w:jc w:val="center"/>
              <w:rPr>
                <w:b/>
                <w:bCs/>
                <w:sz w:val="28"/>
                <w:szCs w:val="28"/>
                <w:rtl/>
              </w:rPr>
            </w:pPr>
            <w:r w:rsidRPr="00290637">
              <w:rPr>
                <w:rFonts w:hint="cs"/>
                <w:b/>
                <w:bCs/>
                <w:sz w:val="28"/>
                <w:szCs w:val="28"/>
                <w:rtl/>
              </w:rPr>
              <w:t xml:space="preserve">أسئلة </w:t>
            </w:r>
            <w:r w:rsidRPr="00290637">
              <w:rPr>
                <w:b/>
                <w:bCs/>
                <w:sz w:val="28"/>
                <w:szCs w:val="28"/>
                <w:rtl/>
              </w:rPr>
              <w:br/>
            </w:r>
            <w:r w:rsidRPr="00290637">
              <w:rPr>
                <w:rFonts w:hint="cs"/>
                <w:b/>
                <w:bCs/>
                <w:sz w:val="28"/>
                <w:szCs w:val="28"/>
                <w:rtl/>
              </w:rPr>
              <w:t xml:space="preserve">التعلم </w:t>
            </w:r>
            <w:r w:rsidRPr="00290637">
              <w:rPr>
                <w:b/>
                <w:bCs/>
                <w:sz w:val="28"/>
                <w:szCs w:val="28"/>
                <w:rtl/>
              </w:rPr>
              <w:br/>
            </w:r>
            <w:r w:rsidRPr="00290637">
              <w:rPr>
                <w:rFonts w:hint="cs"/>
                <w:b/>
                <w:bCs/>
                <w:sz w:val="28"/>
                <w:szCs w:val="28"/>
                <w:rtl/>
              </w:rPr>
              <w:t>الذاتي</w:t>
            </w:r>
          </w:p>
        </w:tc>
        <w:tc>
          <w:tcPr>
            <w:tcW w:w="10348" w:type="dxa"/>
            <w:tcBorders>
              <w:bottom w:val="double" w:sz="4" w:space="0" w:color="auto"/>
            </w:tcBorders>
          </w:tcPr>
          <w:p w:rsidR="002F57DE" w:rsidRPr="00367C56" w:rsidRDefault="00367C56" w:rsidP="00367C56">
            <w:pPr>
              <w:tabs>
                <w:tab w:val="left" w:pos="7472"/>
              </w:tabs>
              <w:bidi/>
              <w:rPr>
                <w:rFonts w:asciiTheme="minorBidi" w:hAnsiTheme="minorBidi"/>
                <w:b/>
                <w:bCs/>
                <w:sz w:val="24"/>
                <w:szCs w:val="24"/>
                <w:rtl/>
                <w:lang w:bidi="ar-MA"/>
              </w:rPr>
            </w:pPr>
            <w:r w:rsidRPr="00367C56">
              <w:rPr>
                <w:rFonts w:asciiTheme="minorBidi" w:hAnsiTheme="minorBidi" w:hint="cs"/>
                <w:b/>
                <w:bCs/>
                <w:sz w:val="24"/>
                <w:szCs w:val="24"/>
                <w:rtl/>
                <w:lang w:bidi="ar-MA"/>
              </w:rPr>
              <w:t xml:space="preserve">- أكتب نصوص الانطلاق الخاصة بالدرس </w:t>
            </w:r>
            <w:proofErr w:type="gramStart"/>
            <w:r w:rsidRPr="00367C56">
              <w:rPr>
                <w:rFonts w:asciiTheme="minorBidi" w:hAnsiTheme="minorBidi" w:hint="cs"/>
                <w:b/>
                <w:bCs/>
                <w:sz w:val="24"/>
                <w:szCs w:val="24"/>
                <w:rtl/>
                <w:lang w:bidi="ar-MA"/>
              </w:rPr>
              <w:t>المقبل.</w:t>
            </w:r>
            <w:r>
              <w:rPr>
                <w:rFonts w:asciiTheme="minorBidi" w:hAnsiTheme="minorBidi"/>
                <w:b/>
                <w:bCs/>
                <w:sz w:val="24"/>
                <w:szCs w:val="24"/>
                <w:rtl/>
                <w:lang w:bidi="ar-MA"/>
              </w:rPr>
              <w:br/>
            </w:r>
            <w:r w:rsidRPr="00367C56">
              <w:rPr>
                <w:rFonts w:asciiTheme="minorBidi" w:hAnsiTheme="minorBidi" w:hint="cs"/>
                <w:b/>
                <w:bCs/>
                <w:sz w:val="24"/>
                <w:szCs w:val="24"/>
                <w:rtl/>
                <w:lang w:bidi="ar-MA"/>
              </w:rPr>
              <w:t>-</w:t>
            </w:r>
            <w:proofErr w:type="gramEnd"/>
            <w:r w:rsidRPr="00367C56">
              <w:rPr>
                <w:rFonts w:asciiTheme="minorBidi" w:hAnsiTheme="minorBidi" w:hint="cs"/>
                <w:b/>
                <w:bCs/>
                <w:sz w:val="24"/>
                <w:szCs w:val="24"/>
                <w:rtl/>
                <w:lang w:bidi="ar-MA"/>
              </w:rPr>
              <w:t xml:space="preserve"> بين من خلال نص شرعي كيف اعتنى الله بالبيئة.</w:t>
            </w:r>
            <w:r>
              <w:rPr>
                <w:rFonts w:asciiTheme="minorBidi" w:hAnsiTheme="minorBidi"/>
                <w:b/>
                <w:bCs/>
                <w:sz w:val="24"/>
                <w:szCs w:val="24"/>
                <w:rtl/>
                <w:lang w:bidi="ar-MA"/>
              </w:rPr>
              <w:br/>
            </w:r>
            <w:r w:rsidRPr="00367C56">
              <w:rPr>
                <w:rFonts w:asciiTheme="minorBidi" w:hAnsiTheme="minorBidi" w:hint="cs"/>
                <w:b/>
                <w:bCs/>
                <w:sz w:val="24"/>
                <w:szCs w:val="24"/>
                <w:rtl/>
                <w:lang w:bidi="ar-MA"/>
              </w:rPr>
              <w:t>- ما مظاهر عناية الإسلام بالبيئة.</w:t>
            </w:r>
          </w:p>
        </w:tc>
        <w:tc>
          <w:tcPr>
            <w:tcW w:w="1417" w:type="dxa"/>
            <w:tcBorders>
              <w:bottom w:val="double" w:sz="4" w:space="0" w:color="auto"/>
            </w:tcBorders>
          </w:tcPr>
          <w:p w:rsidR="002F57DE" w:rsidRPr="005C5906" w:rsidRDefault="002F57DE" w:rsidP="00AF4C09">
            <w:pPr>
              <w:tabs>
                <w:tab w:val="left" w:pos="421"/>
              </w:tabs>
              <w:bidi/>
              <w:jc w:val="center"/>
              <w:rPr>
                <w:b/>
                <w:bCs/>
                <w:rtl/>
              </w:rPr>
            </w:pPr>
            <w:r w:rsidRPr="005C5906">
              <w:rPr>
                <w:b/>
                <w:bCs/>
                <w:rtl/>
              </w:rPr>
              <w:br/>
            </w:r>
            <w:r w:rsidRPr="005C5906">
              <w:rPr>
                <w:rFonts w:hint="cs"/>
                <w:b/>
                <w:bCs/>
                <w:rtl/>
              </w:rPr>
              <w:t>أن يعتني التلاميذ بأسئلة التعلم الذاتي</w:t>
            </w:r>
          </w:p>
        </w:tc>
        <w:tc>
          <w:tcPr>
            <w:tcW w:w="851" w:type="dxa"/>
            <w:tcBorders>
              <w:bottom w:val="double" w:sz="4" w:space="0" w:color="auto"/>
            </w:tcBorders>
          </w:tcPr>
          <w:p w:rsidR="002F57DE" w:rsidRPr="005C5906" w:rsidRDefault="002F57DE" w:rsidP="00AF4C09">
            <w:pPr>
              <w:tabs>
                <w:tab w:val="left" w:pos="421"/>
              </w:tabs>
              <w:bidi/>
              <w:rPr>
                <w:rtl/>
              </w:rPr>
            </w:pPr>
            <w:proofErr w:type="gramStart"/>
            <w:r w:rsidRPr="005C5906">
              <w:rPr>
                <w:rFonts w:hint="cs"/>
                <w:rtl/>
              </w:rPr>
              <w:t>معرفي ،</w:t>
            </w:r>
            <w:proofErr w:type="gramEnd"/>
            <w:r w:rsidRPr="005C5906">
              <w:rPr>
                <w:rFonts w:hint="cs"/>
                <w:rtl/>
              </w:rPr>
              <w:t xml:space="preserve"> </w:t>
            </w:r>
            <w:r w:rsidRPr="005C5906">
              <w:rPr>
                <w:rtl/>
              </w:rPr>
              <w:br/>
            </w:r>
            <w:r w:rsidRPr="005C5906">
              <w:rPr>
                <w:rFonts w:hint="cs"/>
                <w:rtl/>
              </w:rPr>
              <w:t xml:space="preserve">  مهارتي</w:t>
            </w:r>
          </w:p>
        </w:tc>
        <w:tc>
          <w:tcPr>
            <w:tcW w:w="1701" w:type="dxa"/>
            <w:tcBorders>
              <w:bottom w:val="double" w:sz="4" w:space="0" w:color="auto"/>
              <w:right w:val="double" w:sz="4" w:space="0" w:color="auto"/>
            </w:tcBorders>
          </w:tcPr>
          <w:p w:rsidR="002F57DE" w:rsidRPr="005C5906" w:rsidRDefault="002F57DE" w:rsidP="00AF4C09">
            <w:pPr>
              <w:tabs>
                <w:tab w:val="left" w:pos="421"/>
              </w:tabs>
              <w:bidi/>
              <w:jc w:val="center"/>
              <w:rPr>
                <w:b/>
                <w:bCs/>
                <w:rtl/>
              </w:rPr>
            </w:pPr>
            <w:r w:rsidRPr="005C5906">
              <w:rPr>
                <w:b/>
                <w:bCs/>
                <w:rtl/>
              </w:rPr>
              <w:br/>
            </w:r>
            <w:r w:rsidRPr="005C5906">
              <w:rPr>
                <w:rFonts w:hint="cs"/>
                <w:b/>
                <w:bCs/>
                <w:rtl/>
              </w:rPr>
              <w:t>إجابات التلاميذ</w:t>
            </w:r>
          </w:p>
        </w:tc>
      </w:tr>
    </w:tbl>
    <w:p w:rsidR="002F57DE" w:rsidRDefault="002F57DE" w:rsidP="002F57DE">
      <w:pPr>
        <w:bidi/>
        <w:rPr>
          <w:rtl/>
          <w:lang w:bidi="ar-MA"/>
        </w:rPr>
      </w:pPr>
    </w:p>
    <w:p w:rsidR="00282F0F" w:rsidRDefault="00282F0F" w:rsidP="00282F0F">
      <w:pPr>
        <w:bidi/>
        <w:rPr>
          <w:rtl/>
          <w:lang w:bidi="ar-MA"/>
        </w:rPr>
      </w:pPr>
    </w:p>
    <w:p w:rsidR="00E62CB8" w:rsidRDefault="00E62CB8" w:rsidP="00D029C6">
      <w:pPr>
        <w:autoSpaceDE w:val="0"/>
        <w:autoSpaceDN w:val="0"/>
        <w:bidi/>
        <w:adjustRightInd w:val="0"/>
        <w:spacing w:after="0"/>
        <w:rPr>
          <w:lang w:bidi="ar-MA"/>
        </w:rPr>
      </w:pPr>
    </w:p>
    <w:p w:rsidR="00E62CB8" w:rsidRDefault="00E62CB8" w:rsidP="00E62CB8">
      <w:pPr>
        <w:autoSpaceDE w:val="0"/>
        <w:autoSpaceDN w:val="0"/>
        <w:bidi/>
        <w:adjustRightInd w:val="0"/>
        <w:spacing w:after="0"/>
        <w:rPr>
          <w:lang w:bidi="ar-MA"/>
        </w:rPr>
      </w:pPr>
    </w:p>
    <w:p w:rsidR="00D029C6" w:rsidRPr="00D029C6" w:rsidRDefault="00D029C6" w:rsidP="00E62CB8">
      <w:pPr>
        <w:autoSpaceDE w:val="0"/>
        <w:autoSpaceDN w:val="0"/>
        <w:bidi/>
        <w:adjustRightInd w:val="0"/>
        <w:spacing w:after="0"/>
        <w:rPr>
          <w:rFonts w:ascii="Arabic Transparent" w:hAnsi="Arabic Transparent" w:cs="Arabic Transparent"/>
          <w:b/>
          <w:bCs/>
          <w:color w:val="000000" w:themeColor="text1"/>
          <w:sz w:val="26"/>
          <w:szCs w:val="26"/>
          <w:rtl/>
        </w:rPr>
      </w:pPr>
      <w:bookmarkStart w:id="0" w:name="_GoBack"/>
      <w:bookmarkEnd w:id="0"/>
      <w:r w:rsidRPr="00D029C6">
        <w:rPr>
          <w:rFonts w:asciiTheme="minorBidi" w:hAnsiTheme="minorBidi"/>
          <w:b/>
          <w:bCs/>
          <w:color w:val="505050"/>
          <w:sz w:val="24"/>
          <w:szCs w:val="24"/>
        </w:rPr>
        <w:t xml:space="preserve"> </w:t>
      </w:r>
      <w:r w:rsidRPr="00D029C6">
        <w:rPr>
          <w:rFonts w:asciiTheme="minorBidi" w:hAnsiTheme="minorBidi" w:hint="cs"/>
          <w:b/>
          <w:bCs/>
          <w:color w:val="505050"/>
          <w:sz w:val="24"/>
          <w:szCs w:val="24"/>
          <w:rtl/>
        </w:rPr>
        <w:t xml:space="preserve"> </w:t>
      </w:r>
      <w:r w:rsidRPr="00D029C6">
        <w:rPr>
          <w:rFonts w:asciiTheme="minorBidi" w:hAnsiTheme="minorBidi"/>
          <w:b/>
          <w:bCs/>
          <w:color w:val="000000" w:themeColor="text1"/>
          <w:sz w:val="24"/>
          <w:szCs w:val="24"/>
          <w:rtl/>
        </w:rPr>
        <w:t>مضاعفة المال، قال رسول الله صلى الله عليه وسلم:</w:t>
      </w:r>
      <w:r w:rsidRPr="00D029C6">
        <w:rPr>
          <w:rFonts w:asciiTheme="minorBidi" w:hAnsiTheme="minorBidi" w:hint="cs"/>
          <w:b/>
          <w:bCs/>
          <w:color w:val="000000" w:themeColor="text1"/>
          <w:sz w:val="24"/>
          <w:szCs w:val="24"/>
          <w:rtl/>
        </w:rPr>
        <w:t xml:space="preserve"> </w:t>
      </w:r>
      <w:r w:rsidRPr="00D029C6">
        <w:rPr>
          <w:rFonts w:asciiTheme="minorBidi" w:hAnsiTheme="minorBidi"/>
          <w:b/>
          <w:bCs/>
          <w:color w:val="000000" w:themeColor="text1"/>
          <w:sz w:val="24"/>
          <w:szCs w:val="24"/>
          <w:rtl/>
        </w:rPr>
        <w:t>"مَنْ تَصَدَّقَ بِعِدْلِ تَمْرَةٍ مِنْ طَيِّبٍ وَلاَ يَقْبَلُ اللهَ إِلاَّ الطَّيِّبَ فَإنَّ اللهَ تَعَالَى يَأْخُذُهَا بِيَمِيْنِهِ يُرَبِّيها كما يُرَبِّي أَحَدُكُمْ فَلُوَّهُ حَتَّى تَكُوْنَ مِثْلَ الجَبَل</w:t>
      </w:r>
      <w:r w:rsidRPr="00D029C6">
        <w:rPr>
          <w:rFonts w:asciiTheme="minorBidi" w:hAnsiTheme="minorBidi"/>
          <w:b/>
          <w:bCs/>
          <w:color w:val="000000" w:themeColor="text1"/>
          <w:sz w:val="24"/>
          <w:szCs w:val="24"/>
        </w:rPr>
        <w:t>".</w:t>
      </w:r>
      <w:r w:rsidRPr="00D029C6">
        <w:rPr>
          <w:rFonts w:asciiTheme="minorBidi" w:hAnsiTheme="minorBidi"/>
          <w:b/>
          <w:bCs/>
          <w:color w:val="000000" w:themeColor="text1"/>
          <w:sz w:val="24"/>
          <w:szCs w:val="24"/>
        </w:rPr>
        <w:br/>
        <w:t xml:space="preserve"> - </w:t>
      </w:r>
      <w:r w:rsidRPr="00D029C6">
        <w:rPr>
          <w:rFonts w:asciiTheme="minorBidi" w:hAnsiTheme="minorBidi"/>
          <w:b/>
          <w:bCs/>
          <w:color w:val="000000" w:themeColor="text1"/>
          <w:sz w:val="24"/>
          <w:szCs w:val="24"/>
          <w:rtl/>
        </w:rPr>
        <w:t xml:space="preserve">أن الصدقة تظل العبد يوم القيامة وتحول بينه وبين حر الشمس حينما تدنو من رؤوس الخلائق، قال النبي صلى الله عليه </w:t>
      </w:r>
      <w:proofErr w:type="gramStart"/>
      <w:r w:rsidRPr="00D029C6">
        <w:rPr>
          <w:rFonts w:asciiTheme="minorBidi" w:hAnsiTheme="minorBidi"/>
          <w:b/>
          <w:bCs/>
          <w:color w:val="000000" w:themeColor="text1"/>
          <w:sz w:val="24"/>
          <w:szCs w:val="24"/>
          <w:rtl/>
        </w:rPr>
        <w:t>وسلم:</w:t>
      </w:r>
      <w:proofErr w:type="gramEnd"/>
      <w:r w:rsidRPr="00D029C6">
        <w:rPr>
          <w:rFonts w:asciiTheme="minorBidi" w:hAnsiTheme="minorBidi" w:hint="cs"/>
          <w:b/>
          <w:bCs/>
          <w:color w:val="000000" w:themeColor="text1"/>
          <w:sz w:val="24"/>
          <w:szCs w:val="24"/>
          <w:rtl/>
        </w:rPr>
        <w:t xml:space="preserve"> </w:t>
      </w:r>
      <w:r w:rsidRPr="00D029C6">
        <w:rPr>
          <w:rFonts w:asciiTheme="minorBidi" w:hAnsiTheme="minorBidi"/>
          <w:b/>
          <w:bCs/>
          <w:color w:val="000000" w:themeColor="text1"/>
          <w:sz w:val="24"/>
          <w:szCs w:val="24"/>
          <w:rtl/>
        </w:rPr>
        <w:t>"كل امرئ في ظل صدقته حتى يقضى بين الناس</w:t>
      </w:r>
      <w:r w:rsidRPr="00D029C6">
        <w:rPr>
          <w:rFonts w:asciiTheme="minorBidi" w:hAnsiTheme="minorBidi"/>
          <w:b/>
          <w:bCs/>
          <w:color w:val="000000" w:themeColor="text1"/>
          <w:sz w:val="24"/>
          <w:szCs w:val="24"/>
        </w:rPr>
        <w:t>".</w:t>
      </w:r>
      <w:r w:rsidRPr="00D029C6">
        <w:rPr>
          <w:rFonts w:asciiTheme="minorBidi" w:hAnsiTheme="minorBidi"/>
          <w:b/>
          <w:bCs/>
          <w:color w:val="000000" w:themeColor="text1"/>
          <w:sz w:val="24"/>
          <w:szCs w:val="24"/>
        </w:rPr>
        <w:br/>
        <w:t xml:space="preserve"> - </w:t>
      </w:r>
      <w:r w:rsidRPr="00D029C6">
        <w:rPr>
          <w:rFonts w:asciiTheme="minorBidi" w:hAnsiTheme="minorBidi"/>
          <w:b/>
          <w:bCs/>
          <w:color w:val="000000" w:themeColor="text1"/>
          <w:sz w:val="24"/>
          <w:szCs w:val="24"/>
          <w:rtl/>
        </w:rPr>
        <w:t xml:space="preserve">ان اجر الصدقة يقع مضاعفاً إلى سبعمائة ضعف يوم القيامة إلى اضعاف كثيرة، فعن ابي مسعود الانصاري رضي الله عنه </w:t>
      </w:r>
      <w:proofErr w:type="gramStart"/>
      <w:r w:rsidRPr="00D029C6">
        <w:rPr>
          <w:rFonts w:asciiTheme="minorBidi" w:hAnsiTheme="minorBidi"/>
          <w:b/>
          <w:bCs/>
          <w:color w:val="000000" w:themeColor="text1"/>
          <w:sz w:val="24"/>
          <w:szCs w:val="24"/>
          <w:rtl/>
        </w:rPr>
        <w:t>قال:</w:t>
      </w:r>
      <w:proofErr w:type="gramEnd"/>
      <w:r w:rsidRPr="00D029C6">
        <w:rPr>
          <w:rFonts w:asciiTheme="minorBidi" w:hAnsiTheme="minorBidi"/>
          <w:b/>
          <w:bCs/>
          <w:color w:val="000000" w:themeColor="text1"/>
          <w:sz w:val="24"/>
          <w:szCs w:val="24"/>
          <w:rtl/>
        </w:rPr>
        <w:t xml:space="preserve"> جاء رجل بناقة </w:t>
      </w:r>
      <w:proofErr w:type="spellStart"/>
      <w:r w:rsidRPr="00D029C6">
        <w:rPr>
          <w:rFonts w:asciiTheme="minorBidi" w:hAnsiTheme="minorBidi"/>
          <w:b/>
          <w:bCs/>
          <w:color w:val="000000" w:themeColor="text1"/>
          <w:sz w:val="24"/>
          <w:szCs w:val="24"/>
          <w:rtl/>
        </w:rPr>
        <w:t>مخطومة</w:t>
      </w:r>
      <w:proofErr w:type="spellEnd"/>
      <w:r w:rsidRPr="00D029C6">
        <w:rPr>
          <w:rFonts w:asciiTheme="minorBidi" w:hAnsiTheme="minorBidi"/>
          <w:b/>
          <w:bCs/>
          <w:color w:val="000000" w:themeColor="text1"/>
          <w:sz w:val="24"/>
          <w:szCs w:val="24"/>
          <w:rtl/>
        </w:rPr>
        <w:t xml:space="preserve"> فقال: هذه في سبيل الله، فقال: رسول الله صلى الله عليه وسلم "لك بها يوم القيامة سبعمائة ناقة كلها </w:t>
      </w:r>
      <w:proofErr w:type="spellStart"/>
      <w:r w:rsidRPr="00D029C6">
        <w:rPr>
          <w:rFonts w:asciiTheme="minorBidi" w:hAnsiTheme="minorBidi"/>
          <w:b/>
          <w:bCs/>
          <w:color w:val="000000" w:themeColor="text1"/>
          <w:sz w:val="24"/>
          <w:szCs w:val="24"/>
          <w:rtl/>
        </w:rPr>
        <w:t>مخطومة</w:t>
      </w:r>
      <w:proofErr w:type="spellEnd"/>
      <w:r w:rsidRPr="00D029C6">
        <w:rPr>
          <w:rFonts w:asciiTheme="minorBidi" w:hAnsiTheme="minorBidi"/>
          <w:b/>
          <w:bCs/>
          <w:color w:val="000000" w:themeColor="text1"/>
          <w:sz w:val="24"/>
          <w:szCs w:val="24"/>
        </w:rPr>
        <w:t>".</w:t>
      </w:r>
      <w:r w:rsidRPr="00D029C6">
        <w:rPr>
          <w:rFonts w:asciiTheme="minorBidi" w:hAnsiTheme="minorBidi"/>
          <w:b/>
          <w:bCs/>
          <w:color w:val="000000" w:themeColor="text1"/>
          <w:sz w:val="24"/>
          <w:szCs w:val="24"/>
        </w:rPr>
        <w:br/>
        <w:t xml:space="preserve"> - </w:t>
      </w:r>
      <w:r w:rsidRPr="00D029C6">
        <w:rPr>
          <w:rFonts w:asciiTheme="minorBidi" w:hAnsiTheme="minorBidi"/>
          <w:b/>
          <w:bCs/>
          <w:color w:val="000000" w:themeColor="text1"/>
          <w:sz w:val="24"/>
          <w:szCs w:val="24"/>
          <w:rtl/>
        </w:rPr>
        <w:t>الصدقة تطفئ غضب الرب وتدفع ميتة السوء، قال رسول الله صلى الله عليه وسلم "ان الصدقة لتطفئ غضب الرب وتدفع ميتة السوء</w:t>
      </w:r>
      <w:r w:rsidRPr="00D029C6">
        <w:rPr>
          <w:rFonts w:asciiTheme="minorBidi" w:hAnsiTheme="minorBidi"/>
          <w:b/>
          <w:bCs/>
          <w:color w:val="000000" w:themeColor="text1"/>
          <w:sz w:val="24"/>
          <w:szCs w:val="24"/>
        </w:rPr>
        <w:t>".</w:t>
      </w:r>
      <w:r w:rsidRPr="00D029C6">
        <w:rPr>
          <w:rFonts w:asciiTheme="minorBidi" w:hAnsiTheme="minorBidi"/>
          <w:b/>
          <w:bCs/>
          <w:color w:val="000000" w:themeColor="text1"/>
          <w:sz w:val="24"/>
          <w:szCs w:val="24"/>
        </w:rPr>
        <w:br/>
        <w:t xml:space="preserve"> - </w:t>
      </w:r>
      <w:r w:rsidRPr="00D029C6">
        <w:rPr>
          <w:rFonts w:asciiTheme="minorBidi" w:hAnsiTheme="minorBidi"/>
          <w:b/>
          <w:bCs/>
          <w:color w:val="000000" w:themeColor="text1"/>
          <w:sz w:val="24"/>
          <w:szCs w:val="24"/>
          <w:rtl/>
        </w:rPr>
        <w:t xml:space="preserve">أخبر النبي صلى الله عليه وسلم ان الصدقة تطرد الشياطين عن المنفق أمواله، قال رسول الله صلى الله عليه </w:t>
      </w:r>
      <w:proofErr w:type="gramStart"/>
      <w:r w:rsidRPr="00D029C6">
        <w:rPr>
          <w:rFonts w:asciiTheme="minorBidi" w:hAnsiTheme="minorBidi"/>
          <w:b/>
          <w:bCs/>
          <w:color w:val="000000" w:themeColor="text1"/>
          <w:sz w:val="24"/>
          <w:szCs w:val="24"/>
          <w:rtl/>
        </w:rPr>
        <w:t>وسلم:</w:t>
      </w:r>
      <w:proofErr w:type="gramEnd"/>
      <w:r w:rsidRPr="00D029C6">
        <w:rPr>
          <w:rFonts w:asciiTheme="minorBidi" w:hAnsiTheme="minorBidi" w:hint="cs"/>
          <w:b/>
          <w:bCs/>
          <w:color w:val="000000" w:themeColor="text1"/>
          <w:sz w:val="24"/>
          <w:szCs w:val="24"/>
          <w:rtl/>
        </w:rPr>
        <w:t xml:space="preserve"> </w:t>
      </w:r>
      <w:r w:rsidRPr="00D029C6">
        <w:rPr>
          <w:rFonts w:asciiTheme="minorBidi" w:hAnsiTheme="minorBidi"/>
          <w:b/>
          <w:bCs/>
          <w:color w:val="000000" w:themeColor="text1"/>
          <w:sz w:val="24"/>
          <w:szCs w:val="24"/>
          <w:rtl/>
        </w:rPr>
        <w:t>"لا يخرج احد شيئا من الصدقة حتى يفك عنها لحي سبعين شيطانا</w:t>
      </w:r>
      <w:r w:rsidRPr="00D029C6">
        <w:rPr>
          <w:rFonts w:ascii="Arabic Transparent" w:hAnsi="Arabic Transparent" w:cs="Arabic Transparent"/>
          <w:b/>
          <w:bCs/>
          <w:color w:val="000000" w:themeColor="text1"/>
          <w:sz w:val="26"/>
          <w:szCs w:val="26"/>
        </w:rPr>
        <w:t>".</w:t>
      </w:r>
      <w:r w:rsidRPr="00D029C6">
        <w:rPr>
          <w:rFonts w:ascii="Arabic Transparent" w:hAnsi="Arabic Transparent" w:cs="Arabic Transparent" w:hint="cs"/>
          <w:b/>
          <w:bCs/>
          <w:color w:val="000000" w:themeColor="text1"/>
          <w:sz w:val="26"/>
          <w:szCs w:val="26"/>
          <w:rtl/>
        </w:rPr>
        <w:t>.....................</w:t>
      </w:r>
    </w:p>
    <w:p w:rsidR="00282F0F" w:rsidRDefault="00282F0F" w:rsidP="00282F0F">
      <w:pPr>
        <w:bidi/>
        <w:rPr>
          <w:rtl/>
        </w:rPr>
      </w:pPr>
    </w:p>
    <w:p w:rsidR="00282F0F" w:rsidRPr="00524068" w:rsidRDefault="00282F0F" w:rsidP="00282F0F">
      <w:pPr>
        <w:bidi/>
        <w:rPr>
          <w:lang w:bidi="ar-MA"/>
        </w:rPr>
      </w:pPr>
    </w:p>
    <w:sectPr w:rsidR="00282F0F" w:rsidRPr="00524068" w:rsidSect="00D25B9B">
      <w:pgSz w:w="16838" w:h="11906" w:orient="landscape"/>
      <w:pgMar w:top="426" w:right="395"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B5FE9"/>
    <w:multiLevelType w:val="hybridMultilevel"/>
    <w:tmpl w:val="937C96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BE3389"/>
    <w:multiLevelType w:val="hybridMultilevel"/>
    <w:tmpl w:val="AE3848EE"/>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E673BEF"/>
    <w:multiLevelType w:val="hybridMultilevel"/>
    <w:tmpl w:val="EA2A0846"/>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FB"/>
    <w:rsid w:val="00015D65"/>
    <w:rsid w:val="00045DEB"/>
    <w:rsid w:val="00046C2A"/>
    <w:rsid w:val="00060B98"/>
    <w:rsid w:val="00077716"/>
    <w:rsid w:val="00094195"/>
    <w:rsid w:val="000B109D"/>
    <w:rsid w:val="000D1043"/>
    <w:rsid w:val="000F6671"/>
    <w:rsid w:val="001110CE"/>
    <w:rsid w:val="00165618"/>
    <w:rsid w:val="001B6E14"/>
    <w:rsid w:val="001C345B"/>
    <w:rsid w:val="00215864"/>
    <w:rsid w:val="00217F13"/>
    <w:rsid w:val="00232D45"/>
    <w:rsid w:val="00250F49"/>
    <w:rsid w:val="00276FD0"/>
    <w:rsid w:val="00277D6B"/>
    <w:rsid w:val="00282F0F"/>
    <w:rsid w:val="002B3FBD"/>
    <w:rsid w:val="002D40D8"/>
    <w:rsid w:val="002E5047"/>
    <w:rsid w:val="002F57DE"/>
    <w:rsid w:val="0030432E"/>
    <w:rsid w:val="00304E07"/>
    <w:rsid w:val="0031210B"/>
    <w:rsid w:val="00321283"/>
    <w:rsid w:val="003407AE"/>
    <w:rsid w:val="00341F25"/>
    <w:rsid w:val="00367C56"/>
    <w:rsid w:val="00395F52"/>
    <w:rsid w:val="003B2CBE"/>
    <w:rsid w:val="003C3D3D"/>
    <w:rsid w:val="003E5BAB"/>
    <w:rsid w:val="003F076E"/>
    <w:rsid w:val="003F3002"/>
    <w:rsid w:val="0042049A"/>
    <w:rsid w:val="00436F2A"/>
    <w:rsid w:val="00476BE3"/>
    <w:rsid w:val="00476E2E"/>
    <w:rsid w:val="004A2039"/>
    <w:rsid w:val="004A539C"/>
    <w:rsid w:val="00524068"/>
    <w:rsid w:val="005241D1"/>
    <w:rsid w:val="00546A57"/>
    <w:rsid w:val="00563664"/>
    <w:rsid w:val="00574490"/>
    <w:rsid w:val="00586D77"/>
    <w:rsid w:val="00586DCB"/>
    <w:rsid w:val="00595F99"/>
    <w:rsid w:val="005A3CCF"/>
    <w:rsid w:val="005A7B0A"/>
    <w:rsid w:val="005B5C2A"/>
    <w:rsid w:val="005C5906"/>
    <w:rsid w:val="005F27B0"/>
    <w:rsid w:val="006142A8"/>
    <w:rsid w:val="00632765"/>
    <w:rsid w:val="00666535"/>
    <w:rsid w:val="006814EA"/>
    <w:rsid w:val="006A3C44"/>
    <w:rsid w:val="006B61E4"/>
    <w:rsid w:val="006E4013"/>
    <w:rsid w:val="0070129C"/>
    <w:rsid w:val="007223A9"/>
    <w:rsid w:val="00727664"/>
    <w:rsid w:val="0075610B"/>
    <w:rsid w:val="00792F6B"/>
    <w:rsid w:val="00795F0C"/>
    <w:rsid w:val="007B46E3"/>
    <w:rsid w:val="007D3BBD"/>
    <w:rsid w:val="007E24E0"/>
    <w:rsid w:val="007E47EF"/>
    <w:rsid w:val="008274A6"/>
    <w:rsid w:val="008A24A9"/>
    <w:rsid w:val="008B5964"/>
    <w:rsid w:val="008D2F7E"/>
    <w:rsid w:val="008F7EFE"/>
    <w:rsid w:val="00923207"/>
    <w:rsid w:val="00935461"/>
    <w:rsid w:val="009471B7"/>
    <w:rsid w:val="009A7252"/>
    <w:rsid w:val="00A15690"/>
    <w:rsid w:val="00A20E2F"/>
    <w:rsid w:val="00A56A2D"/>
    <w:rsid w:val="00A869B4"/>
    <w:rsid w:val="00AE3323"/>
    <w:rsid w:val="00AF21C5"/>
    <w:rsid w:val="00AF4C09"/>
    <w:rsid w:val="00B12638"/>
    <w:rsid w:val="00B253DE"/>
    <w:rsid w:val="00B27008"/>
    <w:rsid w:val="00B27FF4"/>
    <w:rsid w:val="00B5463E"/>
    <w:rsid w:val="00B562D2"/>
    <w:rsid w:val="00B7098E"/>
    <w:rsid w:val="00B73A93"/>
    <w:rsid w:val="00B73EC3"/>
    <w:rsid w:val="00B837BE"/>
    <w:rsid w:val="00B92293"/>
    <w:rsid w:val="00BB0832"/>
    <w:rsid w:val="00BD4D5D"/>
    <w:rsid w:val="00BF1126"/>
    <w:rsid w:val="00BF5300"/>
    <w:rsid w:val="00C03A3D"/>
    <w:rsid w:val="00C31B07"/>
    <w:rsid w:val="00C412F2"/>
    <w:rsid w:val="00CA546C"/>
    <w:rsid w:val="00CB5AC5"/>
    <w:rsid w:val="00CD4062"/>
    <w:rsid w:val="00CD5ED7"/>
    <w:rsid w:val="00CE27FB"/>
    <w:rsid w:val="00CF708E"/>
    <w:rsid w:val="00D029C6"/>
    <w:rsid w:val="00D113F6"/>
    <w:rsid w:val="00D11CE7"/>
    <w:rsid w:val="00D25B9B"/>
    <w:rsid w:val="00D55319"/>
    <w:rsid w:val="00D60B48"/>
    <w:rsid w:val="00DB363A"/>
    <w:rsid w:val="00DC22D8"/>
    <w:rsid w:val="00DC3B7C"/>
    <w:rsid w:val="00DD0E68"/>
    <w:rsid w:val="00DD5DF3"/>
    <w:rsid w:val="00DF3F46"/>
    <w:rsid w:val="00E073EA"/>
    <w:rsid w:val="00E148D3"/>
    <w:rsid w:val="00E62CB8"/>
    <w:rsid w:val="00E72026"/>
    <w:rsid w:val="00E7541D"/>
    <w:rsid w:val="00E903AB"/>
    <w:rsid w:val="00EB7FF4"/>
    <w:rsid w:val="00ED5E41"/>
    <w:rsid w:val="00F224B9"/>
    <w:rsid w:val="00F24E04"/>
    <w:rsid w:val="00F34B7A"/>
    <w:rsid w:val="00F407A1"/>
    <w:rsid w:val="00F577C2"/>
    <w:rsid w:val="00F9056C"/>
    <w:rsid w:val="00F96CD9"/>
    <w:rsid w:val="00F97333"/>
    <w:rsid w:val="00FC0C37"/>
    <w:rsid w:val="00FC5368"/>
    <w:rsid w:val="00FC7004"/>
    <w:rsid w:val="00FD769C"/>
    <w:rsid w:val="00FF1B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9,#ff7c80"/>
    </o:shapedefaults>
    <o:shapelayout v:ext="edit">
      <o:idmap v:ext="edit" data="1"/>
    </o:shapelayout>
  </w:shapeDefaults>
  <w:decimalSymbol w:val=","/>
  <w:listSeparator w:val=";"/>
  <w15:docId w15:val="{9EC5F490-38CA-4C4F-9655-FB143D85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2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7FB"/>
    <w:rPr>
      <w:rFonts w:ascii="Tahoma" w:hAnsi="Tahoma" w:cs="Tahoma"/>
      <w:sz w:val="16"/>
      <w:szCs w:val="16"/>
    </w:rPr>
  </w:style>
  <w:style w:type="table" w:styleId="Grilledutableau">
    <w:name w:val="Table Grid"/>
    <w:basedOn w:val="TableauNormal"/>
    <w:uiPriority w:val="39"/>
    <w:rsid w:val="00CE2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D5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c/c5/Mohamed_peace_be_upon_him.svg/20px-Mohamed_peace_be_upon_him.svg.png" TargetMode="External"/><Relationship Id="rId3" Type="http://schemas.openxmlformats.org/officeDocument/2006/relationships/styles" Target="styles.xml"/><Relationship Id="rId7" Type="http://schemas.openxmlformats.org/officeDocument/2006/relationships/image" Target="https://upload.wikimedia.org/wikipedia/commons/thumb/c/c5/Mohamed_peace_be_upon_him.svg/20px-Mohamed_peace_be_upon_him.svg.p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s://upload.wikimedia.org/wikipedia/commons/thumb/c/c5/Mohamed_peace_be_upon_him.svg/20px-Mohamed_peace_be_upon_him.svg.png" TargetMode="External"/><Relationship Id="rId4" Type="http://schemas.openxmlformats.org/officeDocument/2006/relationships/settings" Target="settings.xml"/><Relationship Id="rId9" Type="http://schemas.openxmlformats.org/officeDocument/2006/relationships/image" Target="https://upload.wikimedia.org/wikipedia/commons/thumb/c/c5/Mohamed_peace_be_upon_him.svg/20px-Mohamed_peace_be_upon_him.svg.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5D13-D3AD-4B8C-9AA0-3CFCF7F5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6727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zarouala</dc:creator>
  <cp:lastModifiedBy>hassan</cp:lastModifiedBy>
  <cp:revision>4</cp:revision>
  <cp:lastPrinted>2016-11-28T09:39:00Z</cp:lastPrinted>
  <dcterms:created xsi:type="dcterms:W3CDTF">2017-09-06T09:50:00Z</dcterms:created>
  <dcterms:modified xsi:type="dcterms:W3CDTF">2018-04-22T22:02:00Z</dcterms:modified>
</cp:coreProperties>
</file>