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F5D0" w14:textId="77777777" w:rsidR="00207230" w:rsidRPr="00207230" w:rsidRDefault="00207230" w:rsidP="00207230">
      <w:pPr>
        <w:rPr>
          <w:b/>
          <w:bCs/>
          <w:i/>
          <w:iCs/>
          <w:color w:val="FF0000"/>
          <w:sz w:val="44"/>
          <w:szCs w:val="44"/>
          <w:u w:val="single"/>
        </w:rPr>
      </w:pPr>
      <w:r>
        <w:rPr>
          <w:b/>
          <w:bCs/>
          <w:i/>
          <w:i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AABCB" wp14:editId="1E4BF3FE">
                <wp:simplePos x="0" y="0"/>
                <wp:positionH relativeFrom="column">
                  <wp:posOffset>5967170</wp:posOffset>
                </wp:positionH>
                <wp:positionV relativeFrom="paragraph">
                  <wp:posOffset>-541207</wp:posOffset>
                </wp:positionV>
                <wp:extent cx="2823509" cy="941294"/>
                <wp:effectExtent l="0" t="0" r="15240" b="11430"/>
                <wp:wrapNone/>
                <wp:docPr id="14" name="Rectangle 1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509" cy="941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2DD1" w14:textId="77777777" w:rsidR="00207230" w:rsidRDefault="00207230" w:rsidP="00207230">
                            <w:pPr>
                              <w:jc w:val="center"/>
                            </w:pPr>
                            <w:r w:rsidRPr="0091245A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LAGHRYB ABDELKARIM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6AABCB" id="Rectangle 14" o:spid="_x0000_s1026" href="http://www.adrarphysic.fr/" style="position:absolute;margin-left:469.85pt;margin-top:-42.6pt;width:222.3pt;height:7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" o:button="t" fillcolor="white [3201]" strokecolor="black [3200]" strokeweight="2pt">
                <v:fill o:detectmouseclick="t"/>
                <v:textbox>
                  <w:txbxContent>
                    <w:p w14:paraId="35202DD1" w14:textId="77777777" w:rsidR="00207230" w:rsidRDefault="00207230" w:rsidP="00207230">
                      <w:pPr>
                        <w:jc w:val="center"/>
                      </w:pPr>
                      <w:r w:rsidRPr="0091245A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LAGHRYB ABDELKARIM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16989" wp14:editId="445A9106">
                <wp:simplePos x="0" y="0"/>
                <wp:positionH relativeFrom="column">
                  <wp:posOffset>2184064</wp:posOffset>
                </wp:positionH>
                <wp:positionV relativeFrom="paragraph">
                  <wp:posOffset>-541207</wp:posOffset>
                </wp:positionV>
                <wp:extent cx="3675529" cy="1008380"/>
                <wp:effectExtent l="57150" t="38100" r="77470" b="96520"/>
                <wp:wrapNone/>
                <wp:docPr id="13" name="Rectangle à coins arrondis 1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529" cy="1008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041D9" w14:textId="77777777" w:rsidR="00207230" w:rsidRPr="003405D2" w:rsidRDefault="003405D2" w:rsidP="0020723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="00207230" w:rsidRPr="003405D2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ources </w:t>
                            </w:r>
                            <w:r w:rsidRPr="003405D2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et récepteurs </w:t>
                            </w:r>
                            <w:r w:rsidR="00207230" w:rsidRPr="003405D2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de 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A16989" id="Rectangle à coins arrondis 13" o:spid="_x0000_s1027" href="http://www.adrarphysic.fr/" style="position:absolute;margin-left:171.95pt;margin-top:-42.6pt;width:289.4pt;height:7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" o:button="t" fillcolor="#a7bfde [1620]" strokecolor="#4579b8 [3044]">
                <v:fill color2="#e4ecf5 [500]" rotate="t" o:detectmouseclick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09041D9" w14:textId="77777777" w:rsidR="00207230" w:rsidRPr="003405D2" w:rsidRDefault="003405D2" w:rsidP="00207230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S</w:t>
                      </w:r>
                      <w:r w:rsidR="00207230" w:rsidRPr="003405D2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ources </w:t>
                      </w:r>
                      <w:r w:rsidRPr="003405D2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et récepteurs </w:t>
                      </w:r>
                      <w:r w:rsidR="00207230" w:rsidRPr="003405D2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de lumière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6E5E" wp14:editId="773DF0CE">
                <wp:simplePos x="0" y="0"/>
                <wp:positionH relativeFrom="column">
                  <wp:posOffset>-541020</wp:posOffset>
                </wp:positionH>
                <wp:positionV relativeFrom="paragraph">
                  <wp:posOffset>-540908</wp:posOffset>
                </wp:positionV>
                <wp:extent cx="2626659" cy="1008978"/>
                <wp:effectExtent l="0" t="0" r="21590" b="20320"/>
                <wp:wrapNone/>
                <wp:docPr id="12" name="Rectangle 1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659" cy="1008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0C603" w14:textId="77777777" w:rsidR="00207230" w:rsidRDefault="00207230" w:rsidP="002072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0723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Physique 2</w:t>
                            </w:r>
                            <w:r w:rsidRPr="0020723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eme</w:t>
                            </w:r>
                            <w:r w:rsidRPr="0020723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année collège</w:t>
                            </w:r>
                          </w:p>
                          <w:p w14:paraId="68991C0E" w14:textId="77777777" w:rsidR="00207230" w:rsidRPr="00207230" w:rsidRDefault="00207230" w:rsidP="002072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4D6436A" w14:textId="77777777" w:rsidR="00207230" w:rsidRPr="00207230" w:rsidRDefault="00207230" w:rsidP="0020723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0723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Année scolaire :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7A6E5E" id="Rectangle 12" o:spid="_x0000_s1028" href="http://www.adrarphysic.fr/" style="position:absolute;margin-left:-42.6pt;margin-top:-42.6pt;width:206.8pt;height:7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" o:button="t" fillcolor="white [3201]" strokecolor="black [3200]" strokeweight="2pt">
                <v:fill o:detectmouseclick="t"/>
                <v:textbox>
                  <w:txbxContent>
                    <w:p w14:paraId="3160C603" w14:textId="77777777" w:rsidR="00207230" w:rsidRDefault="00207230" w:rsidP="0020723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07230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Physique 2</w:t>
                      </w:r>
                      <w:r w:rsidRPr="00207230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eme</w:t>
                      </w:r>
                      <w:r w:rsidRPr="00207230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année collège</w:t>
                      </w:r>
                    </w:p>
                    <w:p w14:paraId="68991C0E" w14:textId="77777777" w:rsidR="00207230" w:rsidRPr="00207230" w:rsidRDefault="00207230" w:rsidP="0020723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4D6436A" w14:textId="77777777" w:rsidR="00207230" w:rsidRPr="00207230" w:rsidRDefault="00207230" w:rsidP="00207230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07230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Année scolaire : 2018/2019</w:t>
                      </w:r>
                    </w:p>
                  </w:txbxContent>
                </v:textbox>
              </v:rect>
            </w:pict>
          </mc:Fallback>
        </mc:AlternateContent>
      </w:r>
      <w:r w:rsidRPr="0091245A">
        <w:rPr>
          <w:b/>
          <w:bCs/>
          <w:i/>
          <w:iCs/>
          <w:color w:val="FF0000"/>
          <w:sz w:val="44"/>
          <w:szCs w:val="44"/>
        </w:rPr>
        <w:t xml:space="preserve"> </w:t>
      </w:r>
    </w:p>
    <w:p w14:paraId="0727F878" w14:textId="77777777" w:rsidR="00207230" w:rsidRDefault="00C43ED4" w:rsidP="00207230">
      <w:r>
        <w:rPr>
          <w:noProof/>
          <w:color w:val="008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5E2BF8" wp14:editId="0FC99BF8">
                <wp:simplePos x="0" y="0"/>
                <wp:positionH relativeFrom="column">
                  <wp:posOffset>5986780</wp:posOffset>
                </wp:positionH>
                <wp:positionV relativeFrom="paragraph">
                  <wp:posOffset>64770</wp:posOffset>
                </wp:positionV>
                <wp:extent cx="2867025" cy="4191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C3257" w14:textId="34DFD2F7" w:rsidR="00C43ED4" w:rsidRPr="00C43ED4" w:rsidRDefault="00C43ED4" w:rsidP="00C43ED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9" type="#_x0000_t202" style="position:absolute;margin-left:471.4pt;margin-top:5.1pt;width:225.75pt;height:3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" filled="f" stroked="f" strokeweight=".5pt">
                <v:textbox>
                  <w:txbxContent>
                    <w:p w14:paraId="758C3257" w14:textId="34DFD2F7" w:rsidR="00C43ED4" w:rsidRPr="00C43ED4" w:rsidRDefault="00C43ED4" w:rsidP="00C43ED4">
                      <w:pPr>
                        <w:jc w:val="center"/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3C726" w14:textId="77777777" w:rsidR="00207230" w:rsidRPr="00EC7760" w:rsidRDefault="00207230" w:rsidP="00207230">
      <w:pPr>
        <w:rPr>
          <w:color w:val="008000"/>
          <w:sz w:val="32"/>
          <w:szCs w:val="32"/>
          <w:u w:val="single"/>
        </w:rPr>
      </w:pPr>
    </w:p>
    <w:p w14:paraId="2BABAF15" w14:textId="77777777" w:rsidR="00207230" w:rsidRPr="00DC7145" w:rsidRDefault="00207230" w:rsidP="00207230">
      <w:pPr>
        <w:numPr>
          <w:ilvl w:val="0"/>
          <w:numId w:val="1"/>
        </w:numPr>
        <w:rPr>
          <w:sz w:val="40"/>
          <w:szCs w:val="40"/>
        </w:rPr>
      </w:pPr>
      <w:r w:rsidRPr="00EE3A18">
        <w:rPr>
          <w:sz w:val="40"/>
          <w:szCs w:val="40"/>
          <w:u w:val="single"/>
        </w:rPr>
        <w:t>Les sources de lumière</w:t>
      </w:r>
    </w:p>
    <w:p w14:paraId="74688DE5" w14:textId="77777777" w:rsidR="00207230" w:rsidRPr="003B1B61" w:rsidRDefault="00207230" w:rsidP="00207230">
      <w:pPr>
        <w:rPr>
          <w:rFonts w:ascii="Cambria" w:hAnsi="Cambria"/>
          <w:b/>
          <w:bCs/>
          <w:i/>
          <w:iCs/>
          <w:sz w:val="32"/>
          <w:szCs w:val="32"/>
        </w:rPr>
      </w:pPr>
      <w:r w:rsidRPr="003B1B61">
        <w:rPr>
          <w:rFonts w:ascii="Cambria" w:hAnsi="Cambria"/>
          <w:b/>
          <w:bCs/>
          <w:i/>
          <w:iCs/>
          <w:sz w:val="32"/>
          <w:szCs w:val="32"/>
        </w:rPr>
        <w:t>Source de lumière: tout corps qui envoie de la lumière autour de lui dans l’espace</w:t>
      </w:r>
    </w:p>
    <w:p w14:paraId="6A187F27" w14:textId="77777777" w:rsidR="00207230" w:rsidRPr="00EC4ACF" w:rsidRDefault="00207230" w:rsidP="00207230">
      <w:pPr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37793" wp14:editId="795F02B0">
                <wp:simplePos x="0" y="0"/>
                <wp:positionH relativeFrom="column">
                  <wp:posOffset>5760085</wp:posOffset>
                </wp:positionH>
                <wp:positionV relativeFrom="paragraph">
                  <wp:posOffset>153670</wp:posOffset>
                </wp:positionV>
                <wp:extent cx="2950210" cy="1479550"/>
                <wp:effectExtent l="11430" t="11430" r="1016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3EB6" w14:textId="77777777" w:rsidR="00207230" w:rsidRDefault="00207230" w:rsidP="00207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1E275" wp14:editId="14D99C1E">
                                  <wp:extent cx="2760980" cy="1380490"/>
                                  <wp:effectExtent l="0" t="0" r="1270" b="0"/>
                                  <wp:docPr id="7" name="Image 7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098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37793" id="Rectangle 8" o:spid="_x0000_s1030" style="position:absolute;left:0;text-align:left;margin-left:453.55pt;margin-top:12.1pt;width:232.3pt;height:116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">
                <v:textbox style="mso-fit-shape-to-text:t">
                  <w:txbxContent>
                    <w:p w14:paraId="028E3EB6" w14:textId="77777777" w:rsidR="00207230" w:rsidRDefault="00207230" w:rsidP="00207230">
                      <w:r>
                        <w:rPr>
                          <w:noProof/>
                        </w:rPr>
                        <w:drawing>
                          <wp:inline distT="0" distB="0" distL="0" distR="0" wp14:anchorId="5F81E275" wp14:editId="14D99C1E">
                            <wp:extent cx="2760980" cy="1380490"/>
                            <wp:effectExtent l="0" t="0" r="1270" b="0"/>
                            <wp:docPr id="7" name="Image 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098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131F">
        <w:rPr>
          <w:sz w:val="32"/>
          <w:szCs w:val="32"/>
          <w:u w:val="single"/>
        </w:rPr>
        <w:t>Sources primaires</w:t>
      </w:r>
      <w:r>
        <w:rPr>
          <w:sz w:val="32"/>
          <w:szCs w:val="32"/>
          <w:u w:val="single"/>
        </w:rPr>
        <w:t xml:space="preserve"> (réelles)</w:t>
      </w:r>
      <w:r w:rsidRPr="00F1131F">
        <w:rPr>
          <w:sz w:val="32"/>
          <w:szCs w:val="32"/>
        </w:rPr>
        <w:t xml:space="preserve"> </w:t>
      </w:r>
    </w:p>
    <w:p w14:paraId="48D2E9D6" w14:textId="77777777" w:rsidR="00207230" w:rsidRDefault="00207230" w:rsidP="00207230">
      <w:pPr>
        <w:rPr>
          <w:rFonts w:ascii="Cambria" w:hAnsi="Cambria"/>
          <w:b/>
          <w:bCs/>
          <w:i/>
          <w:iCs/>
          <w:sz w:val="32"/>
          <w:szCs w:val="32"/>
        </w:rPr>
      </w:pPr>
      <w:r w:rsidRPr="00E56140">
        <w:rPr>
          <w:rFonts w:ascii="Cambria" w:hAnsi="Cambria"/>
          <w:b/>
          <w:bCs/>
          <w:i/>
          <w:iCs/>
          <w:sz w:val="32"/>
          <w:szCs w:val="32"/>
        </w:rPr>
        <w:t xml:space="preserve">Une source primaire de lumière est un corps </w:t>
      </w:r>
    </w:p>
    <w:p w14:paraId="5E619B72" w14:textId="77777777" w:rsidR="00207230" w:rsidRPr="00E56140" w:rsidRDefault="00207230" w:rsidP="00207230">
      <w:pPr>
        <w:rPr>
          <w:rFonts w:ascii="Cambria" w:hAnsi="Cambria"/>
          <w:b/>
          <w:bCs/>
          <w:i/>
          <w:iCs/>
          <w:sz w:val="32"/>
          <w:szCs w:val="32"/>
        </w:rPr>
      </w:pPr>
      <w:proofErr w:type="gramStart"/>
      <w:r w:rsidRPr="00E56140">
        <w:rPr>
          <w:rFonts w:ascii="Cambria" w:hAnsi="Cambria"/>
          <w:b/>
          <w:bCs/>
          <w:i/>
          <w:iCs/>
          <w:sz w:val="32"/>
          <w:szCs w:val="32"/>
        </w:rPr>
        <w:t>qui</w:t>
      </w:r>
      <w:proofErr w:type="gramEnd"/>
      <w:r w:rsidRPr="00E56140">
        <w:rPr>
          <w:rFonts w:ascii="Cambria" w:hAnsi="Cambria"/>
          <w:b/>
          <w:bCs/>
          <w:i/>
          <w:iCs/>
          <w:sz w:val="32"/>
          <w:szCs w:val="32"/>
        </w:rPr>
        <w:t xml:space="preserve"> crée et émet de la lumière dans toutes les directions.</w:t>
      </w:r>
      <w:r>
        <w:rPr>
          <w:rFonts w:ascii="Cambria" w:hAnsi="Cambria"/>
          <w:b/>
          <w:bCs/>
          <w:i/>
          <w:iCs/>
          <w:sz w:val="32"/>
          <w:szCs w:val="32"/>
        </w:rPr>
        <w:t xml:space="preserve">                    </w:t>
      </w:r>
    </w:p>
    <w:p w14:paraId="6195430C" w14:textId="77777777" w:rsidR="00207230" w:rsidRPr="00E56140" w:rsidRDefault="00207230" w:rsidP="00207230">
      <w:pPr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FF0000"/>
          <w:sz w:val="28"/>
          <w:szCs w:val="28"/>
        </w:rPr>
        <w:t xml:space="preserve">  *</w:t>
      </w:r>
      <w:r w:rsidRPr="00E56140">
        <w:rPr>
          <w:rFonts w:ascii="Cambria" w:hAnsi="Cambria"/>
          <w:b/>
          <w:bCs/>
          <w:i/>
          <w:iCs/>
          <w:color w:val="FF0000"/>
          <w:sz w:val="28"/>
          <w:szCs w:val="28"/>
        </w:rPr>
        <w:t xml:space="preserve">Sources naturels : </w:t>
      </w:r>
      <w:r w:rsidRPr="00407AB4">
        <w:rPr>
          <w:rFonts w:ascii="Cambria" w:hAnsi="Cambria"/>
          <w:b/>
          <w:bCs/>
          <w:i/>
          <w:iCs/>
          <w:sz w:val="28"/>
          <w:szCs w:val="28"/>
        </w:rPr>
        <w:t>le soleil</w:t>
      </w:r>
      <w:r>
        <w:rPr>
          <w:rFonts w:ascii="Cambria" w:hAnsi="Cambria"/>
          <w:b/>
          <w:bCs/>
          <w:i/>
          <w:iCs/>
          <w:sz w:val="28"/>
          <w:szCs w:val="28"/>
        </w:rPr>
        <w:t>, les étoiles, quelques poissons et  insectes.</w:t>
      </w:r>
    </w:p>
    <w:p w14:paraId="363A0D02" w14:textId="77777777" w:rsidR="00207230" w:rsidRPr="00E56140" w:rsidRDefault="00207230" w:rsidP="00207230">
      <w:pPr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FF0000"/>
          <w:sz w:val="28"/>
          <w:szCs w:val="28"/>
          <w:lang w:bidi="ar-MA"/>
        </w:rPr>
        <w:t xml:space="preserve">  *</w:t>
      </w:r>
      <w:r w:rsidRPr="00E56140">
        <w:rPr>
          <w:rFonts w:ascii="Cambria" w:hAnsi="Cambria"/>
          <w:b/>
          <w:bCs/>
          <w:i/>
          <w:iCs/>
          <w:color w:val="FF0000"/>
          <w:sz w:val="28"/>
          <w:szCs w:val="28"/>
          <w:lang w:bidi="ar-MA"/>
        </w:rPr>
        <w:t xml:space="preserve">Sources artificielles : 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bougie, </w:t>
      </w:r>
      <w:r w:rsidRPr="008A0281">
        <w:rPr>
          <w:rFonts w:ascii="Cambria" w:hAnsi="Cambria"/>
          <w:b/>
          <w:bCs/>
          <w:i/>
          <w:iCs/>
          <w:sz w:val="28"/>
          <w:szCs w:val="28"/>
        </w:rPr>
        <w:t xml:space="preserve"> lampe</w:t>
      </w:r>
    </w:p>
    <w:p w14:paraId="6C11E3E9" w14:textId="77777777" w:rsidR="00207230" w:rsidRPr="00EC4ACF" w:rsidRDefault="00207230" w:rsidP="00207230">
      <w:pPr>
        <w:numPr>
          <w:ilvl w:val="0"/>
          <w:numId w:val="2"/>
        </w:numPr>
        <w:rPr>
          <w:sz w:val="32"/>
          <w:szCs w:val="32"/>
        </w:rPr>
      </w:pPr>
      <w:r w:rsidRPr="0000207D">
        <w:rPr>
          <w:sz w:val="32"/>
          <w:szCs w:val="32"/>
          <w:u w:val="single"/>
        </w:rPr>
        <w:t>Sources secondaires</w:t>
      </w:r>
      <w:r>
        <w:rPr>
          <w:sz w:val="32"/>
          <w:szCs w:val="32"/>
          <w:u w:val="single"/>
        </w:rPr>
        <w:t xml:space="preserve"> (apparentes) </w:t>
      </w:r>
    </w:p>
    <w:p w14:paraId="056147DA" w14:textId="77777777" w:rsidR="00207230" w:rsidRDefault="00207230" w:rsidP="00207230">
      <w:pPr>
        <w:rPr>
          <w:rFonts w:ascii="Cambria" w:hAnsi="Cambria"/>
          <w:b/>
          <w:bCs/>
          <w:i/>
          <w:iCs/>
          <w:sz w:val="32"/>
          <w:szCs w:val="32"/>
        </w:rPr>
      </w:pPr>
      <w:r w:rsidRPr="00E56140">
        <w:rPr>
          <w:rFonts w:ascii="Cambria" w:hAnsi="Cambria"/>
          <w:b/>
          <w:bCs/>
          <w:i/>
          <w:iCs/>
          <w:sz w:val="32"/>
          <w:szCs w:val="32"/>
        </w:rPr>
        <w:t xml:space="preserve">Une source de lumière secondaire est un corps </w:t>
      </w:r>
    </w:p>
    <w:p w14:paraId="000E2062" w14:textId="77777777" w:rsidR="00207230" w:rsidRPr="00E56140" w:rsidRDefault="00207230" w:rsidP="00207230">
      <w:pPr>
        <w:rPr>
          <w:rFonts w:ascii="Cambria" w:hAnsi="Cambria"/>
          <w:b/>
          <w:bCs/>
          <w:i/>
          <w:iCs/>
          <w:sz w:val="32"/>
          <w:szCs w:val="32"/>
        </w:rPr>
      </w:pPr>
      <w:proofErr w:type="gramStart"/>
      <w:r w:rsidRPr="00E56140">
        <w:rPr>
          <w:rFonts w:ascii="Cambria" w:hAnsi="Cambria"/>
          <w:b/>
          <w:bCs/>
          <w:i/>
          <w:iCs/>
          <w:sz w:val="32"/>
          <w:szCs w:val="32"/>
        </w:rPr>
        <w:t>qui</w:t>
      </w:r>
      <w:proofErr w:type="gramEnd"/>
      <w:r w:rsidRPr="00E56140">
        <w:rPr>
          <w:rFonts w:ascii="Cambria" w:hAnsi="Cambria"/>
          <w:b/>
          <w:bCs/>
          <w:i/>
          <w:iCs/>
          <w:sz w:val="32"/>
          <w:szCs w:val="32"/>
        </w:rPr>
        <w:t xml:space="preserve"> renvoie la lumière reçue dans toutes les directions</w:t>
      </w:r>
      <w:r>
        <w:rPr>
          <w:rFonts w:ascii="Cambria" w:hAnsi="Cambria"/>
          <w:b/>
          <w:bCs/>
          <w:i/>
          <w:iCs/>
          <w:sz w:val="32"/>
          <w:szCs w:val="32"/>
        </w:rPr>
        <w:t xml:space="preserve"> (diffusion)</w:t>
      </w:r>
      <w:r w:rsidRPr="00E56140">
        <w:rPr>
          <w:rFonts w:ascii="Cambria" w:hAnsi="Cambria"/>
          <w:b/>
          <w:bCs/>
          <w:i/>
          <w:iCs/>
          <w:sz w:val="32"/>
          <w:szCs w:val="32"/>
        </w:rPr>
        <w:t>.</w:t>
      </w:r>
    </w:p>
    <w:p w14:paraId="38FD0D32" w14:textId="77777777" w:rsidR="00207230" w:rsidRPr="00E56140" w:rsidRDefault="00207230" w:rsidP="00207230">
      <w:pPr>
        <w:rPr>
          <w:rFonts w:ascii="Cambria" w:hAnsi="Cambria"/>
          <w:b/>
          <w:bCs/>
          <w:i/>
          <w:iCs/>
        </w:rPr>
      </w:pPr>
      <w:r w:rsidRPr="00E56140">
        <w:rPr>
          <w:rFonts w:ascii="Cambria" w:hAnsi="Cambria"/>
          <w:b/>
          <w:bCs/>
          <w:i/>
          <w:iCs/>
          <w:sz w:val="28"/>
          <w:szCs w:val="28"/>
          <w:u w:val="single"/>
        </w:rPr>
        <w:t>Exemples</w:t>
      </w:r>
      <w:r w:rsidRPr="00E56140">
        <w:rPr>
          <w:rFonts w:ascii="Cambria" w:hAnsi="Cambria"/>
          <w:b/>
          <w:bCs/>
          <w:i/>
          <w:iCs/>
          <w:sz w:val="28"/>
          <w:szCs w:val="28"/>
        </w:rPr>
        <w:t> : La Lune, les planètes, un écran de cinéma,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le cahier, le mur</w:t>
      </w:r>
      <w:r w:rsidRPr="00E56140">
        <w:rPr>
          <w:rFonts w:ascii="Cambria" w:hAnsi="Cambria"/>
          <w:b/>
          <w:bCs/>
          <w:i/>
          <w:iCs/>
          <w:sz w:val="28"/>
          <w:szCs w:val="28"/>
        </w:rPr>
        <w:t>….</w:t>
      </w:r>
    </w:p>
    <w:p w14:paraId="5EEFF67A" w14:textId="77777777" w:rsidR="00207230" w:rsidRPr="00E56140" w:rsidRDefault="00207230" w:rsidP="00207230">
      <w:pPr>
        <w:rPr>
          <w:rFonts w:ascii="Cambria" w:hAnsi="Cambria"/>
          <w:b/>
          <w:bCs/>
          <w:i/>
          <w:iCs/>
        </w:rPr>
      </w:pPr>
    </w:p>
    <w:p w14:paraId="36CFA074" w14:textId="77777777" w:rsidR="00207230" w:rsidRPr="00EE3A18" w:rsidRDefault="00F22D09" w:rsidP="0020723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Milieu de propagation</w:t>
      </w:r>
      <w:r w:rsidR="00207230" w:rsidRPr="00EE3A18">
        <w:rPr>
          <w:sz w:val="40"/>
          <w:szCs w:val="40"/>
          <w:u w:val="single"/>
        </w:rPr>
        <w:t xml:space="preserve"> de la lumière</w:t>
      </w:r>
    </w:p>
    <w:p w14:paraId="564B5ED3" w14:textId="77777777" w:rsidR="00207230" w:rsidRDefault="00207230" w:rsidP="00207230"/>
    <w:p w14:paraId="2481B8F1" w14:textId="77777777" w:rsidR="00207230" w:rsidRPr="00EC4ACF" w:rsidRDefault="00207230" w:rsidP="00207230">
      <w:pPr>
        <w:numPr>
          <w:ilvl w:val="0"/>
          <w:numId w:val="3"/>
        </w:numPr>
        <w:rPr>
          <w:sz w:val="32"/>
          <w:szCs w:val="32"/>
          <w:u w:val="single"/>
        </w:rPr>
      </w:pPr>
      <w:r w:rsidRPr="00F1131F">
        <w:rPr>
          <w:sz w:val="32"/>
          <w:szCs w:val="32"/>
        </w:rPr>
        <w:t xml:space="preserve"> </w:t>
      </w:r>
      <w:r w:rsidR="00644575">
        <w:rPr>
          <w:sz w:val="32"/>
          <w:szCs w:val="32"/>
          <w:u w:val="single"/>
        </w:rPr>
        <w:t xml:space="preserve">Milieu </w:t>
      </w:r>
      <w:r w:rsidRPr="00F1131F">
        <w:rPr>
          <w:sz w:val="32"/>
          <w:szCs w:val="32"/>
          <w:u w:val="single"/>
        </w:rPr>
        <w:t>opaque</w:t>
      </w:r>
      <w:r>
        <w:rPr>
          <w:sz w:val="32"/>
          <w:szCs w:val="32"/>
          <w:u w:val="single"/>
        </w:rPr>
        <w:t xml:space="preserve"> </w:t>
      </w:r>
      <w:r w:rsidRPr="00E56140">
        <w:rPr>
          <w:rFonts w:ascii="Cambria" w:hAnsi="Cambria"/>
          <w:sz w:val="32"/>
          <w:szCs w:val="32"/>
        </w:rPr>
        <w:t>(</w:t>
      </w:r>
      <w:proofErr w:type="gramStart"/>
      <w:r w:rsidRPr="00E56140">
        <w:rPr>
          <w:rFonts w:ascii="Cambria" w:hAnsi="Cambria"/>
          <w:sz w:val="32"/>
          <w:szCs w:val="32"/>
        </w:rPr>
        <w:t>fer ,</w:t>
      </w:r>
      <w:proofErr w:type="gramEnd"/>
      <w:r w:rsidRPr="00E56140">
        <w:rPr>
          <w:rFonts w:ascii="Cambria" w:hAnsi="Cambria"/>
          <w:sz w:val="32"/>
          <w:szCs w:val="32"/>
        </w:rPr>
        <w:t xml:space="preserve"> bois ,  mur…)</w:t>
      </w:r>
    </w:p>
    <w:p w14:paraId="1FA0CBCC" w14:textId="77777777" w:rsidR="00207230" w:rsidRPr="00E56140" w:rsidRDefault="00207230" w:rsidP="00207230">
      <w:pPr>
        <w:ind w:firstLine="12"/>
        <w:rPr>
          <w:rFonts w:ascii="Cambria" w:hAnsi="Cambria"/>
          <w:b/>
          <w:bCs/>
          <w:i/>
          <w:iCs/>
          <w:sz w:val="28"/>
          <w:szCs w:val="28"/>
        </w:rPr>
      </w:pPr>
      <w:r w:rsidRPr="00E56140">
        <w:rPr>
          <w:rFonts w:ascii="Cambria" w:hAnsi="Cambria"/>
          <w:b/>
          <w:bCs/>
          <w:i/>
          <w:iCs/>
          <w:sz w:val="28"/>
          <w:szCs w:val="28"/>
        </w:rPr>
        <w:t>Une lampe éclaire un objet. On place entre les deux, une feuille de dessin noir.</w:t>
      </w:r>
    </w:p>
    <w:p w14:paraId="76B70734" w14:textId="77777777" w:rsidR="0020723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  <w:highlight w:val="yellow"/>
          <w:u w:val="single"/>
        </w:rPr>
        <w:t>R</w:t>
      </w:r>
      <w:r w:rsidRPr="00093870">
        <w:rPr>
          <w:rFonts w:ascii="Cambria" w:hAnsi="Cambria"/>
          <w:b/>
          <w:bCs/>
          <w:i/>
          <w:iCs/>
          <w:sz w:val="28"/>
          <w:szCs w:val="28"/>
          <w:highlight w:val="yellow"/>
          <w:u w:val="single"/>
        </w:rPr>
        <w:t>emarque :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093870">
        <w:rPr>
          <w:rFonts w:ascii="Cambria" w:hAnsi="Cambria"/>
          <w:b/>
          <w:bCs/>
          <w:i/>
          <w:iCs/>
          <w:sz w:val="28"/>
          <w:szCs w:val="28"/>
        </w:rPr>
        <w:t>la feuille noire ne laisse pas passer la lumière puisque l’objet n’est pas suffisamment éclairé. Elle est donc un corps</w:t>
      </w:r>
      <w:r w:rsidR="00F22D09">
        <w:rPr>
          <w:rFonts w:ascii="Cambria" w:hAnsi="Cambria"/>
          <w:b/>
          <w:bCs/>
          <w:i/>
          <w:iCs/>
          <w:sz w:val="28"/>
          <w:szCs w:val="28"/>
        </w:rPr>
        <w:t xml:space="preserve"> (milieu)</w:t>
      </w:r>
      <w:r w:rsidRPr="00093870">
        <w:rPr>
          <w:rFonts w:ascii="Cambria" w:hAnsi="Cambria"/>
          <w:b/>
          <w:bCs/>
          <w:i/>
          <w:iCs/>
          <w:sz w:val="28"/>
          <w:szCs w:val="28"/>
        </w:rPr>
        <w:t xml:space="preserve"> opaque ;</w:t>
      </w:r>
    </w:p>
    <w:p w14:paraId="669C5BA3" w14:textId="77777777" w:rsidR="00207230" w:rsidRDefault="00207230" w:rsidP="00207230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4CF7144C" wp14:editId="3DD272EA">
            <wp:extent cx="4679315" cy="1425575"/>
            <wp:effectExtent l="0" t="0" r="6985" b="3175"/>
            <wp:docPr id="3" name="Image 3" descr="matière%20opaq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atière%20opaq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5EE6" w14:textId="77777777" w:rsidR="00207230" w:rsidRPr="00093870" w:rsidRDefault="00207230" w:rsidP="00207230">
      <w:pPr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093870">
        <w:rPr>
          <w:rFonts w:ascii="Cambria" w:hAnsi="Cambria"/>
          <w:b/>
          <w:bCs/>
          <w:i/>
          <w:iCs/>
          <w:sz w:val="28"/>
          <w:szCs w:val="28"/>
          <w:highlight w:val="yellow"/>
          <w:u w:val="single"/>
        </w:rPr>
        <w:t>Conclusion :</w:t>
      </w:r>
    </w:p>
    <w:p w14:paraId="6669597F" w14:textId="77777777" w:rsidR="0020723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F438A" wp14:editId="0C1ED862">
                <wp:simplePos x="0" y="0"/>
                <wp:positionH relativeFrom="column">
                  <wp:posOffset>14605</wp:posOffset>
                </wp:positionH>
                <wp:positionV relativeFrom="paragraph">
                  <wp:posOffset>3175</wp:posOffset>
                </wp:positionV>
                <wp:extent cx="5615940" cy="403860"/>
                <wp:effectExtent l="9525" t="9525" r="1333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9DE4" w14:textId="77777777" w:rsidR="00207230" w:rsidRPr="00093870" w:rsidRDefault="00644575" w:rsidP="0020723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Un milieu</w:t>
                            </w:r>
                            <w:r w:rsidR="00207230" w:rsidRPr="0009387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opaque empêche la lumière de passer</w:t>
                            </w:r>
                          </w:p>
                          <w:p w14:paraId="12EC00DC" w14:textId="77777777" w:rsidR="00207230" w:rsidRDefault="00207230" w:rsidP="00207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F438A" id="Rectangle 6" o:spid="_x0000_s1031" style="position:absolute;margin-left:1.15pt;margin-top:.25pt;width:442.2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7SKgIAAE4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">
                <v:textbox>
                  <w:txbxContent>
                    <w:p w14:paraId="31AE9DE4" w14:textId="77777777" w:rsidR="00207230" w:rsidRPr="00093870" w:rsidRDefault="00644575" w:rsidP="00207230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Un milieu</w:t>
                      </w:r>
                      <w:r w:rsidR="00207230" w:rsidRPr="0009387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opaque empêche la lumière de passer</w:t>
                      </w:r>
                    </w:p>
                    <w:p w14:paraId="12EC00DC" w14:textId="77777777" w:rsidR="00207230" w:rsidRDefault="00207230" w:rsidP="00207230"/>
                  </w:txbxContent>
                </v:textbox>
              </v:rect>
            </w:pict>
          </mc:Fallback>
        </mc:AlternateContent>
      </w:r>
    </w:p>
    <w:p w14:paraId="729B42F6" w14:textId="77777777" w:rsidR="00207230" w:rsidRPr="0009387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</w:p>
    <w:p w14:paraId="4964D1CD" w14:textId="77777777" w:rsidR="00207230" w:rsidRPr="00093870" w:rsidRDefault="00644575" w:rsidP="00207230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Milieu </w:t>
      </w:r>
      <w:r w:rsidR="00207230" w:rsidRPr="00093870">
        <w:rPr>
          <w:sz w:val="32"/>
          <w:szCs w:val="32"/>
          <w:u w:val="single"/>
        </w:rPr>
        <w:t xml:space="preserve"> translucide</w:t>
      </w:r>
      <w:r w:rsidR="00207230">
        <w:rPr>
          <w:sz w:val="32"/>
          <w:szCs w:val="32"/>
        </w:rPr>
        <w:t xml:space="preserve"> (papier  </w:t>
      </w:r>
      <w:r w:rsidR="00AE4021">
        <w:rPr>
          <w:sz w:val="32"/>
          <w:szCs w:val="32"/>
        </w:rPr>
        <w:t>l’huile)</w:t>
      </w:r>
    </w:p>
    <w:p w14:paraId="3BD177D2" w14:textId="77777777" w:rsidR="00207230" w:rsidRPr="00093870" w:rsidRDefault="00207230" w:rsidP="00207230">
      <w:pPr>
        <w:ind w:firstLine="12"/>
        <w:rPr>
          <w:rFonts w:ascii="Cambria" w:hAnsi="Cambria"/>
          <w:b/>
          <w:bCs/>
          <w:i/>
          <w:iCs/>
          <w:sz w:val="28"/>
          <w:szCs w:val="28"/>
        </w:rPr>
      </w:pPr>
      <w:r w:rsidRPr="00093870">
        <w:rPr>
          <w:rFonts w:ascii="Cambria" w:hAnsi="Cambria"/>
          <w:b/>
          <w:bCs/>
          <w:i/>
          <w:iCs/>
          <w:sz w:val="28"/>
          <w:szCs w:val="28"/>
        </w:rPr>
        <w:t xml:space="preserve">Une lampe éclaire un objet. On place entre les deux, 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du papier-calque</w:t>
      </w:r>
      <w:r w:rsidRPr="00093870">
        <w:rPr>
          <w:rFonts w:ascii="Cambria" w:hAnsi="Cambria"/>
          <w:b/>
          <w:bCs/>
          <w:i/>
          <w:iCs/>
          <w:sz w:val="28"/>
          <w:szCs w:val="28"/>
        </w:rPr>
        <w:t>.</w:t>
      </w:r>
    </w:p>
    <w:p w14:paraId="6DEE7EAA" w14:textId="77777777" w:rsidR="00207230" w:rsidRPr="0009387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  <w:highlight w:val="yellow"/>
          <w:u w:val="single"/>
        </w:rPr>
        <w:t>R</w:t>
      </w:r>
      <w:r w:rsidRPr="00093870">
        <w:rPr>
          <w:rFonts w:ascii="Cambria" w:hAnsi="Cambria"/>
          <w:b/>
          <w:bCs/>
          <w:i/>
          <w:iCs/>
          <w:sz w:val="28"/>
          <w:szCs w:val="28"/>
          <w:highlight w:val="yellow"/>
          <w:u w:val="single"/>
        </w:rPr>
        <w:t>emarque :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093870">
        <w:rPr>
          <w:rFonts w:ascii="Cambria" w:hAnsi="Cambria"/>
          <w:b/>
          <w:bCs/>
          <w:i/>
          <w:iCs/>
          <w:sz w:val="28"/>
          <w:szCs w:val="28"/>
        </w:rPr>
        <w:t>le papier-calque est traversé par une partie de la lumière. Toutefois cette lumiè</w:t>
      </w:r>
      <w:r w:rsidR="00F22D09">
        <w:rPr>
          <w:rFonts w:ascii="Cambria" w:hAnsi="Cambria"/>
          <w:b/>
          <w:bCs/>
          <w:i/>
          <w:iCs/>
          <w:sz w:val="28"/>
          <w:szCs w:val="28"/>
        </w:rPr>
        <w:t>re est atténuée ou tamisée. C’</w:t>
      </w:r>
      <w:r w:rsidRPr="00093870">
        <w:rPr>
          <w:rFonts w:ascii="Cambria" w:hAnsi="Cambria"/>
          <w:b/>
          <w:bCs/>
          <w:i/>
          <w:iCs/>
          <w:sz w:val="28"/>
          <w:szCs w:val="28"/>
        </w:rPr>
        <w:t>est un corps</w:t>
      </w:r>
      <w:r w:rsidR="00F22D09">
        <w:rPr>
          <w:rFonts w:ascii="Cambria" w:hAnsi="Cambria"/>
          <w:b/>
          <w:bCs/>
          <w:i/>
          <w:iCs/>
          <w:sz w:val="28"/>
          <w:szCs w:val="28"/>
        </w:rPr>
        <w:t>(milieu)</w:t>
      </w:r>
      <w:r w:rsidR="00F22D09" w:rsidRPr="00093870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="00F22D09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093870">
        <w:rPr>
          <w:rFonts w:ascii="Cambria" w:hAnsi="Cambria"/>
          <w:b/>
          <w:bCs/>
          <w:i/>
          <w:iCs/>
          <w:sz w:val="28"/>
          <w:szCs w:val="28"/>
        </w:rPr>
        <w:t xml:space="preserve"> translucide ;</w:t>
      </w:r>
    </w:p>
    <w:p w14:paraId="717E359E" w14:textId="77777777" w:rsidR="00207230" w:rsidRPr="00E5614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</w:p>
    <w:p w14:paraId="11DBE3F7" w14:textId="77777777" w:rsidR="00207230" w:rsidRPr="00E56140" w:rsidRDefault="00207230" w:rsidP="00207230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165FD383" wp14:editId="75420CFF">
            <wp:extent cx="4652645" cy="1308735"/>
            <wp:effectExtent l="0" t="0" r="0" b="5715"/>
            <wp:docPr id="2" name="Image 2" descr="matière%20transluc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ière%20transluci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2E0F" w14:textId="77777777" w:rsidR="00207230" w:rsidRPr="00093870" w:rsidRDefault="00207230" w:rsidP="00207230">
      <w:pPr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093870">
        <w:rPr>
          <w:rFonts w:ascii="Cambria" w:hAnsi="Cambria"/>
          <w:b/>
          <w:bCs/>
          <w:i/>
          <w:iCs/>
          <w:sz w:val="28"/>
          <w:szCs w:val="28"/>
          <w:highlight w:val="yellow"/>
          <w:u w:val="single"/>
        </w:rPr>
        <w:t>Conclusion :</w:t>
      </w:r>
    </w:p>
    <w:p w14:paraId="1684B930" w14:textId="77777777" w:rsidR="0020723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98CA0" wp14:editId="5D947E83">
                <wp:simplePos x="0" y="0"/>
                <wp:positionH relativeFrom="column">
                  <wp:posOffset>14605</wp:posOffset>
                </wp:positionH>
                <wp:positionV relativeFrom="paragraph">
                  <wp:posOffset>3175</wp:posOffset>
                </wp:positionV>
                <wp:extent cx="5745480" cy="403860"/>
                <wp:effectExtent l="9525" t="13970" r="762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CBD5" w14:textId="77777777" w:rsidR="00207230" w:rsidRPr="00E56140" w:rsidRDefault="00207230" w:rsidP="00644575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5614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="00644575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milieu </w:t>
                            </w:r>
                            <w:r w:rsidRPr="00E5614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translucide laisse passer une partie de la lumière.</w:t>
                            </w:r>
                          </w:p>
                          <w:p w14:paraId="336E8545" w14:textId="77777777" w:rsidR="00207230" w:rsidRDefault="00207230" w:rsidP="00207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98CA0" id="Rectangle 5" o:spid="_x0000_s1032" style="position:absolute;margin-left:1.15pt;margin-top:.25pt;width:452.4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">
                <v:textbox>
                  <w:txbxContent>
                    <w:p w14:paraId="57CECBD5" w14:textId="77777777" w:rsidR="00207230" w:rsidRPr="00E56140" w:rsidRDefault="00207230" w:rsidP="00644575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5614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Un </w:t>
                      </w:r>
                      <w:r w:rsidR="00644575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milieu </w:t>
                      </w:r>
                      <w:r w:rsidRPr="00E5614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translucide laisse passer une partie de la lumière.</w:t>
                      </w:r>
                    </w:p>
                    <w:p w14:paraId="336E8545" w14:textId="77777777" w:rsidR="00207230" w:rsidRDefault="00207230" w:rsidP="00207230"/>
                  </w:txbxContent>
                </v:textbox>
              </v:rect>
            </w:pict>
          </mc:Fallback>
        </mc:AlternateContent>
      </w:r>
    </w:p>
    <w:p w14:paraId="7CC121B4" w14:textId="77777777" w:rsidR="00207230" w:rsidRPr="0009387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</w:p>
    <w:p w14:paraId="1836EA3C" w14:textId="77777777" w:rsidR="00207230" w:rsidRPr="00E56140" w:rsidRDefault="00207230" w:rsidP="00207230">
      <w:pPr>
        <w:ind w:firstLine="12"/>
        <w:rPr>
          <w:rFonts w:ascii="Cambria" w:hAnsi="Cambria"/>
          <w:b/>
          <w:bCs/>
          <w:i/>
          <w:iCs/>
          <w:sz w:val="28"/>
          <w:szCs w:val="28"/>
        </w:rPr>
      </w:pPr>
    </w:p>
    <w:p w14:paraId="0DC4AC62" w14:textId="77777777" w:rsidR="00207230" w:rsidRDefault="00644575" w:rsidP="00207230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Milieu </w:t>
      </w:r>
      <w:r w:rsidR="00207230" w:rsidRPr="00093870">
        <w:rPr>
          <w:sz w:val="32"/>
          <w:szCs w:val="32"/>
          <w:u w:val="single"/>
        </w:rPr>
        <w:t xml:space="preserve"> </w:t>
      </w:r>
      <w:r w:rsidR="00207230">
        <w:rPr>
          <w:sz w:val="32"/>
          <w:szCs w:val="32"/>
          <w:u w:val="single"/>
        </w:rPr>
        <w:t xml:space="preserve">transparente </w:t>
      </w:r>
      <w:r w:rsidR="00207230">
        <w:rPr>
          <w:sz w:val="32"/>
          <w:szCs w:val="32"/>
        </w:rPr>
        <w:t>(l’air,</w:t>
      </w:r>
      <w:r w:rsidR="00AE4021">
        <w:rPr>
          <w:sz w:val="32"/>
          <w:szCs w:val="32"/>
        </w:rPr>
        <w:t xml:space="preserve"> le vide</w:t>
      </w:r>
      <w:r w:rsidR="00207230">
        <w:rPr>
          <w:sz w:val="32"/>
          <w:szCs w:val="32"/>
        </w:rPr>
        <w:t xml:space="preserve">, </w:t>
      </w:r>
      <w:r w:rsidR="00207230">
        <w:rPr>
          <w:sz w:val="32"/>
          <w:szCs w:val="32"/>
          <w:lang w:bidi="ar-MA"/>
        </w:rPr>
        <w:t>verre)</w:t>
      </w:r>
    </w:p>
    <w:p w14:paraId="4D15E200" w14:textId="77777777" w:rsidR="00207230" w:rsidRPr="008A24D5" w:rsidRDefault="00207230" w:rsidP="00207230">
      <w:pPr>
        <w:rPr>
          <w:sz w:val="32"/>
          <w:szCs w:val="32"/>
          <w:u w:val="single"/>
        </w:rPr>
      </w:pPr>
      <w:r w:rsidRPr="008A24D5">
        <w:rPr>
          <w:rFonts w:ascii="Cambria" w:hAnsi="Cambria"/>
          <w:b/>
          <w:bCs/>
          <w:i/>
          <w:iCs/>
          <w:sz w:val="28"/>
          <w:szCs w:val="28"/>
        </w:rPr>
        <w:t xml:space="preserve">Une lampe éclaire un objet. On place entre les deux,  </w:t>
      </w:r>
      <w:r w:rsidR="00AE4021">
        <w:rPr>
          <w:rFonts w:ascii="Cambria" w:hAnsi="Cambria"/>
          <w:b/>
          <w:bCs/>
          <w:i/>
          <w:iCs/>
          <w:sz w:val="28"/>
          <w:szCs w:val="28"/>
        </w:rPr>
        <w:t>une feuille de plastique</w:t>
      </w:r>
      <w:r w:rsidRPr="008A24D5">
        <w:rPr>
          <w:rFonts w:ascii="Cambria" w:hAnsi="Cambria"/>
          <w:b/>
          <w:bCs/>
          <w:i/>
          <w:iCs/>
          <w:sz w:val="28"/>
          <w:szCs w:val="28"/>
        </w:rPr>
        <w:t>.</w:t>
      </w:r>
    </w:p>
    <w:p w14:paraId="5B8BEEE4" w14:textId="77777777" w:rsidR="00207230" w:rsidRPr="00E5614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  <w:r w:rsidRPr="00E56140">
        <w:rPr>
          <w:rFonts w:ascii="Cambria" w:hAnsi="Cambria"/>
          <w:b/>
          <w:bCs/>
          <w:i/>
          <w:iCs/>
          <w:sz w:val="28"/>
          <w:szCs w:val="28"/>
          <w:highlight w:val="yellow"/>
          <w:u w:val="single"/>
        </w:rPr>
        <w:t>Remarque :</w:t>
      </w:r>
      <w:r w:rsidRPr="00E56140">
        <w:rPr>
          <w:rFonts w:ascii="Cambria" w:hAnsi="Cambria"/>
          <w:b/>
          <w:bCs/>
          <w:i/>
          <w:iCs/>
          <w:sz w:val="28"/>
          <w:szCs w:val="28"/>
        </w:rPr>
        <w:t xml:space="preserve"> la feuille de « plastique » laisse passer la totalité de la lumière. Cette matière est transparente.</w:t>
      </w:r>
    </w:p>
    <w:p w14:paraId="22589951" w14:textId="77777777" w:rsidR="00207230" w:rsidRDefault="00207230" w:rsidP="00207230"/>
    <w:p w14:paraId="3BFE6EE6" w14:textId="77777777" w:rsidR="00207230" w:rsidRPr="00F1131F" w:rsidRDefault="00207230" w:rsidP="00207230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4C63DC3" wp14:editId="643C27F9">
            <wp:extent cx="4482465" cy="1012825"/>
            <wp:effectExtent l="0" t="0" r="0" b="0"/>
            <wp:docPr id="1" name="Image 1" descr="matière%20transpar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tière%20transpar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496B" w14:textId="77777777" w:rsidR="00207230" w:rsidRPr="00093870" w:rsidRDefault="00207230" w:rsidP="00207230">
      <w:pPr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093870">
        <w:rPr>
          <w:rFonts w:ascii="Cambria" w:hAnsi="Cambria"/>
          <w:b/>
          <w:bCs/>
          <w:i/>
          <w:iCs/>
          <w:sz w:val="28"/>
          <w:szCs w:val="28"/>
          <w:highlight w:val="yellow"/>
          <w:u w:val="single"/>
        </w:rPr>
        <w:t>Conclusion :</w:t>
      </w:r>
    </w:p>
    <w:p w14:paraId="059A5BE0" w14:textId="77777777" w:rsidR="00207230" w:rsidRDefault="00207230" w:rsidP="00207230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655E5" wp14:editId="23AA1540">
                <wp:simplePos x="0" y="0"/>
                <wp:positionH relativeFrom="column">
                  <wp:posOffset>14604</wp:posOffset>
                </wp:positionH>
                <wp:positionV relativeFrom="paragraph">
                  <wp:posOffset>486</wp:posOffset>
                </wp:positionV>
                <wp:extent cx="5907741" cy="403860"/>
                <wp:effectExtent l="0" t="0" r="17145" b="15240"/>
                <wp:wrapNone/>
                <wp:docPr id="4" name="Rectangle 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741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F79D" w14:textId="77777777" w:rsidR="00207230" w:rsidRPr="00E56140" w:rsidRDefault="00207230" w:rsidP="00644575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5614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="00644575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milieu </w:t>
                            </w:r>
                            <w:r w:rsidRPr="00E5614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transparent </w:t>
                            </w:r>
                            <w:r w:rsidR="00644575" w:rsidRPr="00E5614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laissé</w:t>
                            </w:r>
                            <w:r w:rsidRPr="00E5614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passer la totalité de la lumière.</w:t>
                            </w:r>
                          </w:p>
                          <w:p w14:paraId="3566EFF8" w14:textId="77777777" w:rsidR="00207230" w:rsidRDefault="00207230" w:rsidP="00207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655E5" id="Rectangle 4" o:spid="_x0000_s1033" href="http://www.adrarphysic.fr/" style="position:absolute;margin-left:1.15pt;margin-top:.05pt;width:465.2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" o:button="t">
                <v:fill o:detectmouseclick="t"/>
                <v:textbox>
                  <w:txbxContent>
                    <w:p w14:paraId="184BF79D" w14:textId="77777777" w:rsidR="00207230" w:rsidRPr="00E56140" w:rsidRDefault="00207230" w:rsidP="00644575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5614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Un </w:t>
                      </w:r>
                      <w:r w:rsidR="00644575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milieu </w:t>
                      </w:r>
                      <w:r w:rsidRPr="00E5614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transparent </w:t>
                      </w:r>
                      <w:r w:rsidR="00644575" w:rsidRPr="00E5614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laissé</w:t>
                      </w:r>
                      <w:r w:rsidRPr="00E5614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passer la totalité de la lumière.</w:t>
                      </w:r>
                    </w:p>
                    <w:p w14:paraId="3566EFF8" w14:textId="77777777" w:rsidR="00207230" w:rsidRDefault="00207230" w:rsidP="00207230"/>
                  </w:txbxContent>
                </v:textbox>
              </v:rect>
            </w:pict>
          </mc:Fallback>
        </mc:AlternateContent>
      </w:r>
    </w:p>
    <w:p w14:paraId="0DC3573A" w14:textId="77777777" w:rsidR="00207230" w:rsidRPr="001768C3" w:rsidRDefault="00207230" w:rsidP="00207230">
      <w:pPr>
        <w:rPr>
          <w:rFonts w:ascii="Cambria" w:hAnsi="Cambria"/>
          <w:b/>
          <w:bCs/>
          <w:i/>
          <w:iCs/>
          <w:color w:val="FF0000"/>
        </w:rPr>
      </w:pPr>
    </w:p>
    <w:p w14:paraId="19F5FE0D" w14:textId="77777777" w:rsidR="00207230" w:rsidRPr="00EE3A18" w:rsidRDefault="003405D2" w:rsidP="00207230"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DF0D2" wp14:editId="7F0C8772">
                <wp:simplePos x="0" y="0"/>
                <wp:positionH relativeFrom="column">
                  <wp:posOffset>5362687</wp:posOffset>
                </wp:positionH>
                <wp:positionV relativeFrom="paragraph">
                  <wp:posOffset>168910</wp:posOffset>
                </wp:positionV>
                <wp:extent cx="3352800" cy="138056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80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F6BD3" w14:textId="77777777" w:rsidR="003405D2" w:rsidRDefault="003405D2" w:rsidP="003405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6D6CE" wp14:editId="67AB879B">
                                  <wp:extent cx="3144520" cy="1160964"/>
                                  <wp:effectExtent l="0" t="0" r="0" b="1270"/>
                                  <wp:docPr id="16" name="Image 16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4520" cy="1160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DF0D2" id="Rectangle 15" o:spid="_x0000_s1034" style="position:absolute;left:0;text-align:left;margin-left:422.25pt;margin-top:13.3pt;width:264pt;height:10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" fillcolor="white [3201]" stroked="f" strokeweight="2pt">
                <v:textbox>
                  <w:txbxContent>
                    <w:p w14:paraId="224F6BD3" w14:textId="77777777" w:rsidR="003405D2" w:rsidRDefault="003405D2" w:rsidP="003405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46D6CE" wp14:editId="67AB879B">
                            <wp:extent cx="3144520" cy="1160964"/>
                            <wp:effectExtent l="0" t="0" r="0" b="1270"/>
                            <wp:docPr id="16" name="Imag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16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4520" cy="1160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07230" w:rsidRPr="00EE3A18">
        <w:rPr>
          <w:sz w:val="40"/>
          <w:szCs w:val="40"/>
          <w:u w:val="single"/>
        </w:rPr>
        <w:t>Condition de visibilité d’un objet</w:t>
      </w:r>
    </w:p>
    <w:p w14:paraId="0D1FF21F" w14:textId="77777777" w:rsidR="00207230" w:rsidRPr="00EE3A18" w:rsidRDefault="00207230" w:rsidP="00207230">
      <w:pPr>
        <w:rPr>
          <w:rFonts w:ascii="Cambria" w:hAnsi="Cambria"/>
          <w:b/>
          <w:bCs/>
          <w:i/>
          <w:iCs/>
          <w:sz w:val="32"/>
          <w:szCs w:val="32"/>
        </w:rPr>
      </w:pPr>
      <w:r w:rsidRPr="001768C3">
        <w:rPr>
          <w:rFonts w:ascii="Cambria" w:hAnsi="Cambria"/>
          <w:b/>
          <w:bCs/>
          <w:i/>
          <w:iCs/>
          <w:sz w:val="32"/>
          <w:szCs w:val="32"/>
        </w:rPr>
        <w:t>Un objet n’est visible que s’il renvoie de la lumière</w:t>
      </w:r>
      <w:r w:rsidR="007172EC">
        <w:rPr>
          <w:rFonts w:ascii="Cambria" w:hAnsi="Cambria"/>
          <w:b/>
          <w:bCs/>
          <w:i/>
          <w:iCs/>
          <w:sz w:val="32"/>
          <w:szCs w:val="32"/>
        </w:rPr>
        <w:t xml:space="preserve"> a l’œil.</w:t>
      </w:r>
    </w:p>
    <w:p w14:paraId="1D9847FC" w14:textId="77777777" w:rsidR="007172EC" w:rsidRDefault="007172EC" w:rsidP="00207230">
      <w:pPr>
        <w:rPr>
          <w:rFonts w:ascii="Cambria" w:hAnsi="Cambria"/>
          <w:b/>
          <w:bCs/>
          <w:i/>
          <w:iCs/>
          <w:sz w:val="32"/>
          <w:szCs w:val="32"/>
          <w:highlight w:val="yellow"/>
          <w:u w:val="single"/>
        </w:rPr>
      </w:pPr>
    </w:p>
    <w:p w14:paraId="760E5547" w14:textId="77777777" w:rsidR="007172EC" w:rsidRDefault="007172EC" w:rsidP="00207230">
      <w:pPr>
        <w:rPr>
          <w:rFonts w:ascii="Cambria" w:hAnsi="Cambria"/>
          <w:b/>
          <w:bCs/>
          <w:i/>
          <w:iCs/>
          <w:sz w:val="32"/>
          <w:szCs w:val="32"/>
          <w:highlight w:val="yellow"/>
          <w:u w:val="single"/>
        </w:rPr>
      </w:pPr>
    </w:p>
    <w:p w14:paraId="1EEA709E" w14:textId="77777777" w:rsidR="00207230" w:rsidRPr="001768C3" w:rsidRDefault="00207230" w:rsidP="00207230">
      <w:pPr>
        <w:rPr>
          <w:rFonts w:ascii="Cambria" w:hAnsi="Cambria"/>
          <w:b/>
          <w:bCs/>
          <w:i/>
          <w:iCs/>
          <w:sz w:val="32"/>
          <w:szCs w:val="32"/>
          <w:u w:val="single"/>
        </w:rPr>
      </w:pPr>
      <w:r w:rsidRPr="00EE3A18">
        <w:rPr>
          <w:rFonts w:ascii="Cambria" w:hAnsi="Cambria"/>
          <w:b/>
          <w:bCs/>
          <w:i/>
          <w:iCs/>
          <w:sz w:val="32"/>
          <w:szCs w:val="32"/>
          <w:highlight w:val="yellow"/>
          <w:u w:val="single"/>
        </w:rPr>
        <w:lastRenderedPageBreak/>
        <w:t>Remarque :</w:t>
      </w:r>
    </w:p>
    <w:p w14:paraId="22EF1F90" w14:textId="77777777" w:rsidR="00207230" w:rsidRDefault="00207230" w:rsidP="00207230">
      <w:pPr>
        <w:rPr>
          <w:color w:val="008000"/>
        </w:rPr>
      </w:pPr>
      <w:r w:rsidRPr="001768C3">
        <w:rPr>
          <w:rFonts w:ascii="Cambria" w:hAnsi="Cambria"/>
          <w:b/>
          <w:bCs/>
          <w:i/>
          <w:iCs/>
          <w:sz w:val="32"/>
          <w:szCs w:val="32"/>
        </w:rPr>
        <w:t>Notre œil est un capteur de lumière. Il envoie alors l’information au cerveau par le nerf optique. Le cerveau analyse et donne une signification</w:t>
      </w:r>
      <w:r w:rsidRPr="00F1131F">
        <w:rPr>
          <w:color w:val="008000"/>
        </w:rPr>
        <w:t xml:space="preserve">.  </w:t>
      </w:r>
    </w:p>
    <w:p w14:paraId="4A9A99B3" w14:textId="77777777" w:rsidR="00207230" w:rsidRDefault="00207230" w:rsidP="00207230">
      <w:pPr>
        <w:numPr>
          <w:ilvl w:val="0"/>
          <w:numId w:val="1"/>
        </w:numPr>
        <w:rPr>
          <w:sz w:val="40"/>
          <w:szCs w:val="40"/>
          <w:u w:val="single"/>
        </w:rPr>
      </w:pPr>
      <w:r w:rsidRPr="003B1B61">
        <w:rPr>
          <w:sz w:val="40"/>
          <w:szCs w:val="40"/>
          <w:u w:val="single"/>
        </w:rPr>
        <w:t xml:space="preserve">Récepteurs lumineux </w:t>
      </w:r>
    </w:p>
    <w:p w14:paraId="28073F52" w14:textId="77777777" w:rsidR="00207230" w:rsidRDefault="00207230" w:rsidP="007172EC">
      <w:pPr>
        <w:ind w:left="360"/>
        <w:rPr>
          <w:rFonts w:ascii="Cambria" w:hAnsi="Cambria"/>
          <w:b/>
          <w:bCs/>
          <w:i/>
          <w:iCs/>
          <w:sz w:val="32"/>
          <w:szCs w:val="32"/>
        </w:rPr>
      </w:pPr>
      <w:r w:rsidRPr="00643390">
        <w:rPr>
          <w:rFonts w:ascii="Cambria" w:hAnsi="Cambria"/>
          <w:b/>
          <w:bCs/>
          <w:i/>
          <w:iCs/>
          <w:sz w:val="32"/>
          <w:szCs w:val="32"/>
        </w:rPr>
        <w:t xml:space="preserve">  On appelle récepteur de lumière, tout objet ou dispositif sensible à la lumière.</w:t>
      </w:r>
      <w:r w:rsidR="007172EC">
        <w:rPr>
          <w:rFonts w:ascii="Cambria" w:hAnsi="Cambria"/>
          <w:b/>
          <w:bCs/>
          <w:i/>
          <w:iCs/>
          <w:sz w:val="32"/>
          <w:szCs w:val="32"/>
        </w:rPr>
        <w:t xml:space="preserve"> </w:t>
      </w:r>
    </w:p>
    <w:p w14:paraId="3914F7B8" w14:textId="77777777" w:rsidR="007172EC" w:rsidRPr="00643390" w:rsidRDefault="007172EC" w:rsidP="007172EC">
      <w:pPr>
        <w:ind w:left="360"/>
        <w:rPr>
          <w:rFonts w:ascii="Cambria" w:hAnsi="Cambria"/>
          <w:b/>
          <w:bCs/>
          <w:i/>
          <w:iCs/>
          <w:sz w:val="32"/>
          <w:szCs w:val="32"/>
        </w:rPr>
      </w:pPr>
    </w:p>
    <w:p w14:paraId="747019E5" w14:textId="4273404E" w:rsidR="007172EC" w:rsidRPr="00C5167D" w:rsidRDefault="00C5167D" w:rsidP="007172EC">
      <w:pPr>
        <w:pStyle w:val="Paragraphedeliste"/>
        <w:numPr>
          <w:ilvl w:val="0"/>
          <w:numId w:val="5"/>
        </w:numPr>
        <w:rPr>
          <w:rStyle w:val="Lienhypertexte"/>
          <w:rFonts w:ascii="Cambria" w:hAnsi="Cambria"/>
          <w:i/>
          <w:iCs/>
          <w:color w:val="000000" w:themeColor="text1"/>
          <w:sz w:val="32"/>
          <w:szCs w:val="32"/>
          <w:u w:val="none"/>
        </w:rPr>
      </w:pPr>
      <w:r w:rsidRPr="00C5167D"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  <w:fldChar w:fldCharType="begin"/>
      </w:r>
      <w:r w:rsidRPr="00C5167D"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  <w:instrText xml:space="preserve"> HYPERLINK "http://Www.AdrarPhysic.Fr" </w:instrText>
      </w:r>
      <w:r w:rsidRPr="00C5167D"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  <w:fldChar w:fldCharType="separate"/>
      </w:r>
      <w:r w:rsidR="00207230" w:rsidRPr="00C5167D">
        <w:rPr>
          <w:rStyle w:val="Lienhypertexte"/>
          <w:rFonts w:ascii="Cambria" w:hAnsi="Cambria"/>
          <w:b/>
          <w:bCs/>
          <w:i/>
          <w:iCs/>
          <w:color w:val="000000" w:themeColor="text1"/>
          <w:sz w:val="32"/>
          <w:szCs w:val="32"/>
          <w:u w:val="none"/>
        </w:rPr>
        <w:t>Récepteurs photochimiques</w:t>
      </w:r>
      <w:r w:rsidR="00207230" w:rsidRPr="00C5167D">
        <w:rPr>
          <w:rStyle w:val="Lienhypertexte"/>
          <w:rFonts w:ascii="Cambria" w:hAnsi="Cambria"/>
          <w:i/>
          <w:iCs/>
          <w:color w:val="000000" w:themeColor="text1"/>
          <w:sz w:val="32"/>
          <w:szCs w:val="32"/>
          <w:u w:val="none"/>
        </w:rPr>
        <w:t>: substances chimiques qui réagissent sous l’effet de la lumière (</w:t>
      </w:r>
      <w:r w:rsidR="007172EC" w:rsidRPr="00C5167D">
        <w:rPr>
          <w:rStyle w:val="Lienhypertexte"/>
          <w:rFonts w:ascii="Cambria" w:hAnsi="Cambria"/>
          <w:i/>
          <w:iCs/>
          <w:color w:val="000000" w:themeColor="text1"/>
          <w:sz w:val="32"/>
          <w:szCs w:val="32"/>
          <w:u w:val="none"/>
        </w:rPr>
        <w:t xml:space="preserve">chlorure </w:t>
      </w:r>
      <w:r w:rsidR="00207230" w:rsidRPr="00C5167D">
        <w:rPr>
          <w:rStyle w:val="Lienhypertexte"/>
          <w:rFonts w:ascii="Cambria" w:hAnsi="Cambria"/>
          <w:i/>
          <w:iCs/>
          <w:color w:val="000000" w:themeColor="text1"/>
          <w:sz w:val="32"/>
          <w:szCs w:val="32"/>
          <w:u w:val="none"/>
        </w:rPr>
        <w:t xml:space="preserve"> </w:t>
      </w:r>
      <w:r w:rsidR="007172EC" w:rsidRPr="00C5167D">
        <w:rPr>
          <w:rStyle w:val="Lienhypertexte"/>
          <w:rFonts w:ascii="Cambria" w:hAnsi="Cambria"/>
          <w:i/>
          <w:iCs/>
          <w:color w:val="000000" w:themeColor="text1"/>
          <w:sz w:val="32"/>
          <w:szCs w:val="32"/>
          <w:u w:val="none"/>
        </w:rPr>
        <w:t>d’argent)</w:t>
      </w:r>
    </w:p>
    <w:p w14:paraId="0B9E4E0C" w14:textId="77777777" w:rsidR="007172EC" w:rsidRPr="00C5167D" w:rsidRDefault="00207230" w:rsidP="007172EC">
      <w:pPr>
        <w:pStyle w:val="Paragraphedeliste"/>
        <w:numPr>
          <w:ilvl w:val="0"/>
          <w:numId w:val="5"/>
        </w:numPr>
        <w:rPr>
          <w:rStyle w:val="Lienhypertexte"/>
          <w:rFonts w:ascii="Cambria" w:hAnsi="Cambria"/>
          <w:i/>
          <w:iCs/>
          <w:color w:val="000000" w:themeColor="text1"/>
          <w:sz w:val="32"/>
          <w:szCs w:val="32"/>
          <w:u w:val="none"/>
        </w:rPr>
      </w:pPr>
      <w:r w:rsidRPr="00C5167D">
        <w:rPr>
          <w:rStyle w:val="Lienhypertexte"/>
          <w:rFonts w:ascii="Cambria" w:hAnsi="Cambria"/>
          <w:b/>
          <w:bCs/>
          <w:i/>
          <w:iCs/>
          <w:color w:val="000000" w:themeColor="text1"/>
          <w:sz w:val="32"/>
          <w:szCs w:val="32"/>
          <w:u w:val="none"/>
        </w:rPr>
        <w:t xml:space="preserve">Récepteurs </w:t>
      </w:r>
      <w:proofErr w:type="spellStart"/>
      <w:r w:rsidRPr="00C5167D">
        <w:rPr>
          <w:rStyle w:val="Lienhypertexte"/>
          <w:rFonts w:ascii="Cambria" w:hAnsi="Cambria"/>
          <w:b/>
          <w:bCs/>
          <w:i/>
          <w:iCs/>
          <w:color w:val="000000" w:themeColor="text1"/>
          <w:sz w:val="32"/>
          <w:szCs w:val="32"/>
          <w:u w:val="none"/>
        </w:rPr>
        <w:t>photoélectroniques</w:t>
      </w:r>
      <w:proofErr w:type="spellEnd"/>
      <w:r w:rsidRPr="00C5167D">
        <w:rPr>
          <w:rStyle w:val="Lienhypertexte"/>
          <w:rFonts w:ascii="Cambria" w:hAnsi="Cambria"/>
          <w:b/>
          <w:bCs/>
          <w:i/>
          <w:iCs/>
          <w:color w:val="000000" w:themeColor="text1"/>
          <w:sz w:val="32"/>
          <w:szCs w:val="32"/>
          <w:u w:val="none"/>
        </w:rPr>
        <w:t xml:space="preserve">: </w:t>
      </w:r>
      <w:r w:rsidRPr="00C5167D">
        <w:rPr>
          <w:rStyle w:val="Lienhypertexte"/>
          <w:rFonts w:ascii="Cambria" w:hAnsi="Cambria"/>
          <w:i/>
          <w:iCs/>
          <w:color w:val="000000" w:themeColor="text1"/>
          <w:sz w:val="32"/>
          <w:szCs w:val="32"/>
          <w:u w:val="none"/>
        </w:rPr>
        <w:t>composants électroniques qui ont un comportement dépendant de la lumière reçue (photodiode, phototransistors, photopiles, …)</w:t>
      </w:r>
    </w:p>
    <w:p w14:paraId="5324CC8B" w14:textId="6C971160" w:rsidR="00207230" w:rsidRPr="00C5167D" w:rsidRDefault="00207230" w:rsidP="007172EC">
      <w:pPr>
        <w:pStyle w:val="Paragraphedeliste"/>
        <w:numPr>
          <w:ilvl w:val="0"/>
          <w:numId w:val="5"/>
        </w:numPr>
        <w:rPr>
          <w:rFonts w:ascii="Cambria" w:hAnsi="Cambria"/>
          <w:i/>
          <w:iCs/>
          <w:color w:val="000000" w:themeColor="text1"/>
          <w:sz w:val="32"/>
          <w:szCs w:val="32"/>
        </w:rPr>
      </w:pPr>
      <w:r w:rsidRPr="00C5167D">
        <w:rPr>
          <w:rStyle w:val="Lienhypertexte"/>
          <w:rFonts w:ascii="Cambria" w:hAnsi="Cambria"/>
          <w:b/>
          <w:bCs/>
          <w:i/>
          <w:iCs/>
          <w:color w:val="000000" w:themeColor="text1"/>
          <w:sz w:val="32"/>
          <w:szCs w:val="32"/>
          <w:u w:val="none"/>
        </w:rPr>
        <w:t>Récepteurs biologiques (</w:t>
      </w:r>
      <w:r w:rsidRPr="00C5167D">
        <w:rPr>
          <w:rStyle w:val="Lienhypertexte"/>
          <w:rFonts w:ascii="Cambria" w:hAnsi="Cambria"/>
          <w:i/>
          <w:iCs/>
          <w:color w:val="000000" w:themeColor="text1"/>
          <w:sz w:val="32"/>
          <w:szCs w:val="32"/>
          <w:u w:val="none"/>
        </w:rPr>
        <w:t>l’œil) : la  rétine  est  excitée  par  la lumière  provenant  des  objets  qui pénètre dans l’œil.</w:t>
      </w:r>
      <w:r w:rsidR="00C5167D" w:rsidRPr="00C5167D">
        <w:rPr>
          <w:rFonts w:ascii="Cambria" w:hAnsi="Cambria"/>
          <w:b/>
          <w:bCs/>
          <w:i/>
          <w:iCs/>
          <w:color w:val="000000" w:themeColor="text1"/>
          <w:sz w:val="32"/>
          <w:szCs w:val="32"/>
        </w:rPr>
        <w:fldChar w:fldCharType="end"/>
      </w:r>
    </w:p>
    <w:p w14:paraId="45C7D473" w14:textId="77777777" w:rsidR="00207230" w:rsidRPr="00643390" w:rsidRDefault="00207230" w:rsidP="00207230">
      <w:pPr>
        <w:rPr>
          <w:rFonts w:ascii="Cambria" w:hAnsi="Cambria"/>
          <w:i/>
          <w:iCs/>
          <w:color w:val="008000"/>
          <w:sz w:val="20"/>
          <w:szCs w:val="20"/>
        </w:rPr>
      </w:pPr>
    </w:p>
    <w:p w14:paraId="1E2E2575" w14:textId="77777777" w:rsidR="00207230" w:rsidRPr="00643390" w:rsidRDefault="00207230" w:rsidP="00207230">
      <w:pPr>
        <w:rPr>
          <w:rFonts w:ascii="Cambria" w:hAnsi="Cambria"/>
          <w:i/>
          <w:iCs/>
          <w:color w:val="008000"/>
          <w:sz w:val="20"/>
          <w:szCs w:val="20"/>
        </w:rPr>
      </w:pPr>
    </w:p>
    <w:p w14:paraId="6B5FBFA2" w14:textId="77777777" w:rsidR="00207230" w:rsidRPr="00643390" w:rsidRDefault="00C43ED4" w:rsidP="00207230">
      <w:pPr>
        <w:rPr>
          <w:rFonts w:ascii="Cambria" w:hAnsi="Cambria"/>
          <w:b/>
          <w:bCs/>
          <w:i/>
          <w:iCs/>
          <w:color w:val="008000"/>
          <w:sz w:val="20"/>
          <w:szCs w:val="20"/>
        </w:rPr>
      </w:pPr>
      <w:r>
        <w:rPr>
          <w:noProof/>
          <w:color w:val="008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021E" wp14:editId="6E8D1309">
                <wp:simplePos x="0" y="0"/>
                <wp:positionH relativeFrom="column">
                  <wp:posOffset>5419725</wp:posOffset>
                </wp:positionH>
                <wp:positionV relativeFrom="paragraph">
                  <wp:posOffset>15240</wp:posOffset>
                </wp:positionV>
                <wp:extent cx="2867025" cy="4191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AE69B" w14:textId="09AD2D91" w:rsidR="00C43ED4" w:rsidRPr="00C43ED4" w:rsidRDefault="00C43ED4" w:rsidP="00C43ED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426.75pt;margin-top:1.2pt;width:225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" filled="f" stroked="f" strokeweight=".5pt">
                <v:textbox>
                  <w:txbxContent>
                    <w:p w14:paraId="676AE69B" w14:textId="09AD2D91" w:rsidR="00C43ED4" w:rsidRPr="00C43ED4" w:rsidRDefault="00C43ED4" w:rsidP="00C43ED4">
                      <w:pPr>
                        <w:jc w:val="center"/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47AAA7" w14:textId="77777777" w:rsidR="00415C8D" w:rsidRDefault="00415C8D"/>
    <w:sectPr w:rsidR="00415C8D" w:rsidSect="00207230">
      <w:pgSz w:w="15840" w:h="24480" w:code="3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54B7"/>
    <w:multiLevelType w:val="hybridMultilevel"/>
    <w:tmpl w:val="73D8C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601A1"/>
    <w:multiLevelType w:val="hybridMultilevel"/>
    <w:tmpl w:val="B8482DA8"/>
    <w:lvl w:ilvl="0" w:tplc="38B4B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C2449C"/>
    <w:multiLevelType w:val="hybridMultilevel"/>
    <w:tmpl w:val="DD80F7E4"/>
    <w:lvl w:ilvl="0" w:tplc="6CA092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41D3"/>
    <w:multiLevelType w:val="hybridMultilevel"/>
    <w:tmpl w:val="3F3AF85C"/>
    <w:lvl w:ilvl="0" w:tplc="505A22BE">
      <w:start w:val="1"/>
      <w:numFmt w:val="decimal"/>
      <w:lvlText w:val="%1-"/>
      <w:lvlJc w:val="left"/>
      <w:pPr>
        <w:ind w:left="1776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7B4F19"/>
    <w:multiLevelType w:val="hybridMultilevel"/>
    <w:tmpl w:val="62B2B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76"/>
    <w:rsid w:val="000637E9"/>
    <w:rsid w:val="00207230"/>
    <w:rsid w:val="003405D2"/>
    <w:rsid w:val="00415C8D"/>
    <w:rsid w:val="00534A7F"/>
    <w:rsid w:val="00644575"/>
    <w:rsid w:val="007172EC"/>
    <w:rsid w:val="00984676"/>
    <w:rsid w:val="00AE4021"/>
    <w:rsid w:val="00C43ED4"/>
    <w:rsid w:val="00C5167D"/>
    <w:rsid w:val="00F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5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23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17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ED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3E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23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17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ED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lghrib abde lkarim</dc:creator>
  <cp:keywords/>
  <dc:description/>
  <cp:lastModifiedBy>dell</cp:lastModifiedBy>
  <cp:revision>10</cp:revision>
  <cp:lastPrinted>2019-01-28T20:57:00Z</cp:lastPrinted>
  <dcterms:created xsi:type="dcterms:W3CDTF">2019-01-28T10:44:00Z</dcterms:created>
  <dcterms:modified xsi:type="dcterms:W3CDTF">2022-06-09T13:23:00Z</dcterms:modified>
</cp:coreProperties>
</file>